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rFonts w:ascii="Liberation Sans" w:hAnsi="Liberation Sans"/>
          <w:b/>
          <w:b/>
          <w:bCs/>
          <w:lang w:val="et-EE"/>
        </w:rPr>
      </w:pPr>
      <w:r>
        <w:rPr>
          <w:rFonts w:ascii="Liberation Sans" w:hAnsi="Liberation Sans"/>
          <w:b/>
          <w:bCs/>
          <w:lang w:val="et-EE"/>
        </w:rPr>
        <w:t>Minu enda elu. Nägemispuudega iseseisvasse ellu</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Juhendmaterjal nägemispuudega noor</w:t>
      </w:r>
      <w:r>
        <w:rPr>
          <w:rFonts w:ascii="Liberation Sans" w:hAnsi="Liberation Sans"/>
          <w:lang w:val="et-EE"/>
        </w:rPr>
        <w:t>t</w:t>
      </w:r>
      <w:r>
        <w:rPr>
          <w:rFonts w:ascii="Liberation Sans" w:hAnsi="Liberation Sans"/>
          <w:lang w:val="et-EE"/>
        </w:rPr>
        <w:t>ele</w:t>
      </w:r>
      <w:r>
        <w:rPr>
          <w:rFonts w:ascii="Liberation Sans" w:hAnsi="Liberation Sans"/>
          <w:lang w:val="et-EE"/>
        </w:rPr>
        <w:t xml:space="preserve"> ja hiljuti nägemise kaotanutele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Koostajad: Maarja-Liis Orgmets, Janne Jerva, Anne Kõiv, Merike Kaljujärv, Elisabeth Egel, Jakob Rosin</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Keeletoimetaja: Maarja-Liis Orgmets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Kujund</w:t>
      </w:r>
      <w:r>
        <w:rPr>
          <w:rFonts w:ascii="Liberation Sans" w:hAnsi="Liberation Sans"/>
          <w:lang w:val="et-EE"/>
        </w:rPr>
        <w:t>aja</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Käärt Aru</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Väljaandja: </w:t>
      </w:r>
      <w:r>
        <w:rPr>
          <w:rFonts w:ascii="Liberation Sans" w:hAnsi="Liberation Sans"/>
          <w:lang w:val="et-EE"/>
        </w:rPr>
        <w:t xml:space="preserve">Eesti Pimedate Liit </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i/>
          <w:i/>
          <w:iCs/>
          <w:lang w:val="et-EE"/>
        </w:rPr>
      </w:pPr>
      <w:r>
        <w:rPr>
          <w:rFonts w:ascii="Liberation Sans" w:hAnsi="Liberation Sans"/>
          <w:i/>
          <w:iCs/>
          <w:lang w:val="et-EE"/>
        </w:rPr>
        <w:t>Eesti Pimedate Liit on üle-eestiline nägemispuudega inimeste ühingute katusorganisatsioon. Liit kaitseb ning esindab nägemispuudega inimeste huve riiklikul ja rahvusvahelisel tasandil. Liidu põhiülesanne on olla huvikaitseorganisatsioon ning seista selle eest, et nägemispuudega inimesed saaksid ülejäänud ühiskonnaga võrdse ligipääsu kõigile Eesti ühiskonnas eksisteerivatele teenustele, toetustele ja muudele õigustele. Eesti Pimedate Liidu liikmeteks on nägemispuudega inimesi esindavad regionaalsed või üleriigilised organisatsioonid. 2022. aastal kuulu</w:t>
      </w:r>
      <w:r>
        <w:rPr>
          <w:rFonts w:ascii="Liberation Sans" w:hAnsi="Liberation Sans"/>
          <w:i/>
          <w:iCs/>
          <w:lang w:val="et-EE"/>
        </w:rPr>
        <w:t>s</w:t>
      </w:r>
      <w:r>
        <w:rPr>
          <w:rFonts w:ascii="Liberation Sans" w:hAnsi="Liberation Sans"/>
          <w:i/>
          <w:iCs/>
          <w:lang w:val="et-EE"/>
        </w:rPr>
        <w:t xml:space="preserve"> liitu 17 ühingut.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Väljaandmisaasta: 2022</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www.pimedateliit.ee</w:t>
      </w:r>
    </w:p>
    <w:p>
      <w:pPr>
        <w:pStyle w:val="Normal"/>
        <w:bidi w:val="0"/>
        <w:spacing w:lineRule="auto" w:line="360"/>
        <w:jc w:val="both"/>
        <w:rPr>
          <w:rFonts w:ascii="Liberation Sans" w:hAnsi="Liberation Sans"/>
          <w:lang w:val="et-EE"/>
        </w:rPr>
      </w:pPr>
      <w:r>
        <w:rPr>
          <w:rFonts w:ascii="Liberation Sans" w:hAnsi="Liberation Sans"/>
          <w:lang w:val="et-EE"/>
        </w:rPr>
        <w:t>www.facebook.com/pimedateliit/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Juhendi väljaandmist toeta</w:t>
      </w:r>
      <w:r>
        <w:rPr>
          <w:rFonts w:ascii="Liberation Sans" w:hAnsi="Liberation Sans"/>
          <w:lang w:val="et-EE"/>
        </w:rPr>
        <w:t>s</w:t>
      </w:r>
      <w:r>
        <w:rPr>
          <w:rFonts w:ascii="Liberation Sans" w:hAnsi="Liberation Sans"/>
          <w:lang w:val="et-EE"/>
        </w:rPr>
        <w:t xml:space="preserve"> Interregi Kesk-Läänemere programm</w:t>
      </w:r>
    </w:p>
    <w:sdt>
      <w:sdtPr>
        <w:docPartObj>
          <w:docPartGallery w:val="Table of Contents"/>
          <w:docPartUnique w:val="true"/>
        </w:docPartObj>
      </w:sdtPr>
      <w:sdtContent>
        <w:p>
          <w:pPr>
            <w:pStyle w:val="ContentsHeading"/>
            <w:rPr/>
          </w:pPr>
          <w:r>
            <w:br w:type="page"/>
          </w:r>
          <w:r>
            <w:rPr/>
            <w:t>Sisukord</w:t>
          </w:r>
        </w:p>
        <w:p>
          <w:pPr>
            <w:pStyle w:val="Contents1"/>
            <w:tabs>
              <w:tab w:val="right" w:pos="9638" w:leader="dot"/>
            </w:tabs>
            <w:rPr/>
          </w:pPr>
          <w:r>
            <w:fldChar w:fldCharType="begin"/>
          </w:r>
          <w:r>
            <w:rPr>
              <w:rStyle w:val="IndexLink"/>
            </w:rPr>
            <w:instrText> TOC \f \o "1-9" \h</w:instrText>
          </w:r>
          <w:r>
            <w:rPr>
              <w:rStyle w:val="IndexLink"/>
            </w:rPr>
            <w:fldChar w:fldCharType="separate"/>
          </w:r>
          <w:hyperlink w:anchor="__RefHeading___Toc1502_2780245557">
            <w:r>
              <w:rPr>
                <w:rStyle w:val="IndexLink"/>
              </w:rPr>
              <w:t>Sissejuhatus</w:t>
              <w:tab/>
              <w:t>4</w:t>
            </w:r>
          </w:hyperlink>
        </w:p>
        <w:p>
          <w:pPr>
            <w:pStyle w:val="Contents1"/>
            <w:tabs>
              <w:tab w:val="right" w:pos="9638" w:leader="dot"/>
            </w:tabs>
            <w:rPr/>
          </w:pPr>
          <w:hyperlink w:anchor="__RefHeading___Toc9916_2780245557">
            <w:r>
              <w:rPr>
                <w:rStyle w:val="IndexLink"/>
              </w:rPr>
              <w:t>Mis on nägemispuue?</w:t>
              <w:tab/>
              <w:t>5</w:t>
            </w:r>
          </w:hyperlink>
        </w:p>
        <w:p>
          <w:pPr>
            <w:pStyle w:val="Contents2"/>
            <w:tabs>
              <w:tab w:val="right" w:pos="9638" w:leader="dot"/>
            </w:tabs>
            <w:rPr/>
          </w:pPr>
          <w:hyperlink w:anchor="__RefHeading___Toc9819_2780245557">
            <w:r>
              <w:rPr>
                <w:rStyle w:val="IndexLink"/>
              </w:rPr>
              <w:t>Nägemispuudest põhjustatud piirangud</w:t>
              <w:tab/>
              <w:t>5</w:t>
            </w:r>
          </w:hyperlink>
        </w:p>
        <w:p>
          <w:pPr>
            <w:pStyle w:val="Contents2"/>
            <w:tabs>
              <w:tab w:val="right" w:pos="9638" w:leader="dot"/>
            </w:tabs>
            <w:rPr/>
          </w:pPr>
          <w:hyperlink w:anchor="__RefHeading___Toc9821_2780245557">
            <w:r>
              <w:rPr>
                <w:rStyle w:val="IndexLink"/>
              </w:rPr>
              <w:t>Soovitused piirangute ületamiseks</w:t>
              <w:tab/>
              <w:t>6</w:t>
            </w:r>
          </w:hyperlink>
        </w:p>
        <w:p>
          <w:pPr>
            <w:pStyle w:val="Contents1"/>
            <w:tabs>
              <w:tab w:val="right" w:pos="9638" w:leader="dot"/>
            </w:tabs>
            <w:rPr/>
          </w:pPr>
          <w:hyperlink w:anchor="__RefHeading___Toc11129_2984105123">
            <w:r>
              <w:rPr>
                <w:rStyle w:val="IndexLink"/>
              </w:rPr>
              <w:t>Nägemispuue ja iseseisvumine</w:t>
              <w:tab/>
              <w:t>7</w:t>
            </w:r>
          </w:hyperlink>
        </w:p>
        <w:p>
          <w:pPr>
            <w:pStyle w:val="Contents2"/>
            <w:tabs>
              <w:tab w:val="right" w:pos="9638" w:leader="dot"/>
            </w:tabs>
            <w:rPr/>
          </w:pPr>
          <w:hyperlink w:anchor="__RefHeading___Toc4366_2780245557">
            <w:r>
              <w:rPr>
                <w:rStyle w:val="IndexLink"/>
              </w:rPr>
              <w:t>Miks on iseseisvumine vajalik?</w:t>
              <w:tab/>
              <w:t>7</w:t>
            </w:r>
          </w:hyperlink>
        </w:p>
        <w:p>
          <w:pPr>
            <w:pStyle w:val="Contents2"/>
            <w:tabs>
              <w:tab w:val="right" w:pos="9638" w:leader="dot"/>
            </w:tabs>
            <w:rPr/>
          </w:pPr>
          <w:hyperlink w:anchor="__RefHeading___Toc4368_2780245557">
            <w:r>
              <w:rPr>
                <w:rStyle w:val="IndexLink"/>
              </w:rPr>
              <w:t>Miks iseseisvumine siiski sageli keeruliseks osutub?</w:t>
              <w:tab/>
              <w:t>8</w:t>
            </w:r>
          </w:hyperlink>
        </w:p>
        <w:p>
          <w:pPr>
            <w:pStyle w:val="Contents1"/>
            <w:tabs>
              <w:tab w:val="right" w:pos="9638" w:leader="dot"/>
            </w:tabs>
            <w:rPr/>
          </w:pPr>
          <w:hyperlink w:anchor="__RefHeading___Toc4268_2780245557">
            <w:r>
              <w:rPr>
                <w:rStyle w:val="IndexLink"/>
              </w:rPr>
              <w:t>Jakobi lugu: elust loodud reaalsus</w:t>
              <w:tab/>
              <w:t>10</w:t>
            </w:r>
          </w:hyperlink>
        </w:p>
        <w:p>
          <w:pPr>
            <w:pStyle w:val="Contents1"/>
            <w:tabs>
              <w:tab w:val="right" w:pos="9638" w:leader="dot"/>
            </w:tabs>
            <w:rPr/>
          </w:pPr>
          <w:hyperlink w:anchor="__RefHeading___Toc1929_2780245557">
            <w:r>
              <w:rPr>
                <w:rStyle w:val="IndexLink"/>
              </w:rPr>
              <w:t>Teenused nägemispuudega inimesele</w:t>
              <w:tab/>
              <w:t>13</w:t>
            </w:r>
          </w:hyperlink>
        </w:p>
        <w:p>
          <w:pPr>
            <w:pStyle w:val="Contents2"/>
            <w:tabs>
              <w:tab w:val="right" w:pos="9638" w:leader="dot"/>
            </w:tabs>
            <w:rPr/>
          </w:pPr>
          <w:hyperlink w:anchor="__RefHeading___Toc4370_2780245557">
            <w:r>
              <w:rPr>
                <w:rStyle w:val="IndexLink"/>
              </w:rPr>
              <w:t>Sotsiaalkindlustusameti teenused</w:t>
              <w:tab/>
              <w:t>13</w:t>
            </w:r>
          </w:hyperlink>
        </w:p>
        <w:p>
          <w:pPr>
            <w:pStyle w:val="Contents3"/>
            <w:tabs>
              <w:tab w:val="right" w:pos="9638" w:leader="dot"/>
            </w:tabs>
            <w:rPr/>
          </w:pPr>
          <w:hyperlink w:anchor="__RefHeading___Toc4316_2780245557">
            <w:r>
              <w:rPr>
                <w:rStyle w:val="IndexLink"/>
              </w:rPr>
              <w:t>Puude raskusastme tuvastamine</w:t>
              <w:tab/>
              <w:t>13</w:t>
            </w:r>
          </w:hyperlink>
        </w:p>
        <w:p>
          <w:pPr>
            <w:pStyle w:val="Contents3"/>
            <w:tabs>
              <w:tab w:val="right" w:pos="9638" w:leader="dot"/>
            </w:tabs>
            <w:rPr/>
          </w:pPr>
          <w:hyperlink w:anchor="__RefHeading___Toc4318_2780245557">
            <w:r>
              <w:rPr>
                <w:rStyle w:val="IndexLink"/>
              </w:rPr>
              <w:t>Abivahendid</w:t>
              <w:tab/>
              <w:t>15</w:t>
            </w:r>
          </w:hyperlink>
        </w:p>
        <w:p>
          <w:pPr>
            <w:pStyle w:val="Contents3"/>
            <w:tabs>
              <w:tab w:val="right" w:pos="9638" w:leader="dot"/>
            </w:tabs>
            <w:rPr/>
          </w:pPr>
          <w:hyperlink w:anchor="__RefHeading___Toc4320_2780245557">
            <w:r>
              <w:rPr>
                <w:rStyle w:val="IndexLink"/>
              </w:rPr>
              <w:t>Juhtkoera teenus</w:t>
              <w:tab/>
              <w:t>15</w:t>
            </w:r>
          </w:hyperlink>
        </w:p>
        <w:p>
          <w:pPr>
            <w:pStyle w:val="Contents3"/>
            <w:tabs>
              <w:tab w:val="right" w:pos="9638" w:leader="dot"/>
            </w:tabs>
            <w:rPr/>
          </w:pPr>
          <w:hyperlink w:anchor="__RefHeading___Toc4322_2780245557">
            <w:r>
              <w:rPr>
                <w:rStyle w:val="IndexLink"/>
              </w:rPr>
              <w:t>Täienduskoolitustoetus</w:t>
              <w:tab/>
              <w:t>16</w:t>
            </w:r>
          </w:hyperlink>
        </w:p>
        <w:p>
          <w:pPr>
            <w:pStyle w:val="Contents3"/>
            <w:tabs>
              <w:tab w:val="right" w:pos="9638" w:leader="dot"/>
            </w:tabs>
            <w:rPr/>
          </w:pPr>
          <w:hyperlink w:anchor="__RefHeading___Toc4723_2780245557">
            <w:r>
              <w:rPr>
                <w:rStyle w:val="IndexLink"/>
              </w:rPr>
              <w:t>Õppetoetus</w:t>
              <w:tab/>
              <w:t>16</w:t>
            </w:r>
          </w:hyperlink>
        </w:p>
        <w:p>
          <w:pPr>
            <w:pStyle w:val="Contents3"/>
            <w:tabs>
              <w:tab w:val="right" w:pos="9638" w:leader="dot"/>
            </w:tabs>
            <w:rPr/>
          </w:pPr>
          <w:hyperlink w:anchor="__RefHeading___Toc4326_2780245557">
            <w:r>
              <w:rPr>
                <w:rStyle w:val="IndexLink"/>
              </w:rPr>
              <w:t>Puudega isiku sõidusoodustused</w:t>
              <w:tab/>
              <w:t>16</w:t>
            </w:r>
          </w:hyperlink>
        </w:p>
        <w:p>
          <w:pPr>
            <w:pStyle w:val="Contents3"/>
            <w:tabs>
              <w:tab w:val="right" w:pos="9638" w:leader="dot"/>
            </w:tabs>
            <w:rPr/>
          </w:pPr>
          <w:hyperlink w:anchor="__RefHeading___Toc4328_2780245557">
            <w:r>
              <w:rPr>
                <w:rStyle w:val="IndexLink"/>
              </w:rPr>
              <w:t>Osalise või puuduva töövõimega inimese põhipuhkus</w:t>
              <w:tab/>
              <w:t>17</w:t>
            </w:r>
          </w:hyperlink>
        </w:p>
        <w:p>
          <w:pPr>
            <w:pStyle w:val="Contents3"/>
            <w:tabs>
              <w:tab w:val="right" w:pos="9638" w:leader="dot"/>
            </w:tabs>
            <w:rPr/>
          </w:pPr>
          <w:hyperlink w:anchor="__RefHeading___Toc6190_2984105123">
            <w:r>
              <w:rPr>
                <w:rStyle w:val="IndexLink"/>
              </w:rPr>
              <w:t>Tasustatud hoolduspuhkus</w:t>
              <w:tab/>
              <w:t>17</w:t>
            </w:r>
          </w:hyperlink>
        </w:p>
        <w:p>
          <w:pPr>
            <w:pStyle w:val="Contents2"/>
            <w:tabs>
              <w:tab w:val="right" w:pos="9638" w:leader="dot"/>
            </w:tabs>
            <w:rPr/>
          </w:pPr>
          <w:hyperlink w:anchor="__RefHeading___Toc4372_2780245557">
            <w:r>
              <w:rPr>
                <w:rStyle w:val="IndexLink"/>
              </w:rPr>
              <w:t>Rehabilitatsioon: kuidas see sind aitab?</w:t>
              <w:tab/>
              <w:t>18</w:t>
            </w:r>
          </w:hyperlink>
        </w:p>
        <w:p>
          <w:pPr>
            <w:pStyle w:val="Contents3"/>
            <w:tabs>
              <w:tab w:val="right" w:pos="9638" w:leader="dot"/>
            </w:tabs>
            <w:rPr/>
          </w:pPr>
          <w:hyperlink w:anchor="__RefHeading___Toc10618_2984105123">
            <w:r>
              <w:rPr>
                <w:rStyle w:val="IndexLink"/>
              </w:rPr>
              <w:t>Kuidas rehabilitatsiooniteenust saada?</w:t>
              <w:tab/>
              <w:t>18</w:t>
            </w:r>
          </w:hyperlink>
        </w:p>
        <w:p>
          <w:pPr>
            <w:pStyle w:val="Contents2"/>
            <w:tabs>
              <w:tab w:val="right" w:pos="9638" w:leader="dot"/>
            </w:tabs>
            <w:rPr/>
          </w:pPr>
          <w:hyperlink w:anchor="__RefHeading___Toc10620_2984105123">
            <w:r>
              <w:rPr>
                <w:rStyle w:val="IndexLink"/>
              </w:rPr>
              <w:t>Rehabilitatsiooniteenused</w:t>
              <w:tab/>
              <w:t>19</w:t>
            </w:r>
          </w:hyperlink>
        </w:p>
        <w:p>
          <w:pPr>
            <w:pStyle w:val="Contents3"/>
            <w:tabs>
              <w:tab w:val="right" w:pos="9638" w:leader="dot"/>
            </w:tabs>
            <w:rPr/>
          </w:pPr>
          <w:hyperlink w:anchor="__RefHeading___Toc4374_2780245557">
            <w:r>
              <w:rPr>
                <w:rStyle w:val="IndexLink"/>
              </w:rPr>
              <w:t>Tegevusterapeudi teenus</w:t>
              <w:tab/>
              <w:t>19</w:t>
            </w:r>
          </w:hyperlink>
        </w:p>
        <w:p>
          <w:pPr>
            <w:pStyle w:val="Contents3"/>
            <w:tabs>
              <w:tab w:val="right" w:pos="9638" w:leader="dot"/>
            </w:tabs>
            <w:rPr/>
          </w:pPr>
          <w:hyperlink w:anchor="__RefHeading___Toc4376_2780245557">
            <w:r>
              <w:rPr>
                <w:rStyle w:val="IndexLink"/>
              </w:rPr>
              <w:t>Loovterapeudi teenus</w:t>
              <w:tab/>
              <w:t>20</w:t>
            </w:r>
          </w:hyperlink>
        </w:p>
        <w:p>
          <w:pPr>
            <w:pStyle w:val="Contents3"/>
            <w:tabs>
              <w:tab w:val="right" w:pos="9638" w:leader="dot"/>
            </w:tabs>
            <w:rPr/>
          </w:pPr>
          <w:hyperlink w:anchor="__RefHeading___Toc4378_2780245557">
            <w:r>
              <w:rPr>
                <w:rStyle w:val="IndexLink"/>
              </w:rPr>
              <w:t>Sotsiaaltöötaja teenus</w:t>
              <w:tab/>
              <w:t>20</w:t>
            </w:r>
          </w:hyperlink>
        </w:p>
        <w:p>
          <w:pPr>
            <w:pStyle w:val="Contents3"/>
            <w:tabs>
              <w:tab w:val="right" w:pos="9638" w:leader="dot"/>
            </w:tabs>
            <w:rPr/>
          </w:pPr>
          <w:hyperlink w:anchor="__RefHeading___Toc4380_2780245557">
            <w:r>
              <w:rPr>
                <w:rStyle w:val="IndexLink"/>
              </w:rPr>
              <w:t>Psühholoogi teenus</w:t>
              <w:tab/>
              <w:t>20</w:t>
            </w:r>
          </w:hyperlink>
        </w:p>
        <w:p>
          <w:pPr>
            <w:pStyle w:val="Contents3"/>
            <w:tabs>
              <w:tab w:val="right" w:pos="9638" w:leader="dot"/>
            </w:tabs>
            <w:rPr/>
          </w:pPr>
          <w:hyperlink w:anchor="__RefHeading___Toc4382_2780245557">
            <w:r>
              <w:rPr>
                <w:rStyle w:val="IndexLink"/>
              </w:rPr>
              <w:t>Eripedagoogi teenus</w:t>
              <w:tab/>
              <w:t>20</w:t>
            </w:r>
          </w:hyperlink>
        </w:p>
        <w:p>
          <w:pPr>
            <w:pStyle w:val="Contents3"/>
            <w:tabs>
              <w:tab w:val="right" w:pos="9638" w:leader="dot"/>
            </w:tabs>
            <w:rPr/>
          </w:pPr>
          <w:hyperlink w:anchor="__RefHeading___Toc4384_2780245557">
            <w:r>
              <w:rPr>
                <w:rStyle w:val="IndexLink"/>
              </w:rPr>
              <w:t>Logopeedi teenus</w:t>
              <w:tab/>
              <w:t>21</w:t>
            </w:r>
          </w:hyperlink>
        </w:p>
        <w:p>
          <w:pPr>
            <w:pStyle w:val="Contents3"/>
            <w:tabs>
              <w:tab w:val="right" w:pos="9638" w:leader="dot"/>
            </w:tabs>
            <w:rPr/>
          </w:pPr>
          <w:hyperlink w:anchor="__RefHeading___Toc4386_2780245557">
            <w:r>
              <w:rPr>
                <w:rStyle w:val="IndexLink"/>
              </w:rPr>
              <w:t>Füsioterapeudi teenus</w:t>
              <w:tab/>
              <w:t>21</w:t>
            </w:r>
          </w:hyperlink>
        </w:p>
        <w:p>
          <w:pPr>
            <w:pStyle w:val="Contents3"/>
            <w:tabs>
              <w:tab w:val="right" w:pos="9638" w:leader="dot"/>
            </w:tabs>
            <w:rPr/>
          </w:pPr>
          <w:hyperlink w:anchor="__RefHeading___Toc4388_2780245557">
            <w:r>
              <w:rPr>
                <w:rStyle w:val="IndexLink"/>
              </w:rPr>
              <w:t>Kogemusnõustaja teenus</w:t>
              <w:tab/>
              <w:t>21</w:t>
            </w:r>
          </w:hyperlink>
        </w:p>
        <w:p>
          <w:pPr>
            <w:pStyle w:val="Contents1"/>
            <w:tabs>
              <w:tab w:val="right" w:pos="9638" w:leader="dot"/>
            </w:tabs>
            <w:rPr/>
          </w:pPr>
          <w:hyperlink w:anchor="__RefHeading___Toc17234_2984105123">
            <w:r>
              <w:rPr>
                <w:rStyle w:val="IndexLink"/>
              </w:rPr>
              <w:t>Erivajadusega üliõpilase stipendium</w:t>
              <w:tab/>
              <w:t>22</w:t>
            </w:r>
          </w:hyperlink>
        </w:p>
        <w:p>
          <w:pPr>
            <w:pStyle w:val="Contents1"/>
            <w:tabs>
              <w:tab w:val="right" w:pos="9638" w:leader="dot"/>
            </w:tabs>
            <w:rPr/>
          </w:pPr>
          <w:hyperlink w:anchor="__RefHeading___Toc10966_2984105123">
            <w:r>
              <w:rPr>
                <w:rStyle w:val="IndexLink"/>
              </w:rPr>
              <w:t>Elisabethi lugu: hüpe tundmatusse</w:t>
              <w:tab/>
              <w:t>22</w:t>
            </w:r>
          </w:hyperlink>
        </w:p>
        <w:p>
          <w:pPr>
            <w:pStyle w:val="Contents1"/>
            <w:tabs>
              <w:tab w:val="right" w:pos="9638" w:leader="dot"/>
            </w:tabs>
            <w:rPr/>
          </w:pPr>
          <w:hyperlink w:anchor="__RefHeading___Toc17236_2984105123">
            <w:r>
              <w:rPr>
                <w:rStyle w:val="IndexLink"/>
              </w:rPr>
              <w:t>Nõuandeid edasiõppimiseks</w:t>
              <w:tab/>
              <w:t>25</w:t>
            </w:r>
          </w:hyperlink>
        </w:p>
        <w:p>
          <w:pPr>
            <w:pStyle w:val="Contents1"/>
            <w:tabs>
              <w:tab w:val="right" w:pos="9638" w:leader="dot"/>
            </w:tabs>
            <w:rPr/>
          </w:pPr>
          <w:hyperlink w:anchor="__RefHeading___Toc9770_2780245557">
            <w:r>
              <w:rPr>
                <w:rStyle w:val="IndexLink"/>
              </w:rPr>
              <w:t>Töötukassa teenused</w:t>
              <w:tab/>
              <w:t>26</w:t>
            </w:r>
          </w:hyperlink>
        </w:p>
        <w:p>
          <w:pPr>
            <w:pStyle w:val="Contents2"/>
            <w:tabs>
              <w:tab w:val="right" w:pos="9638" w:leader="dot"/>
            </w:tabs>
            <w:rPr/>
          </w:pPr>
          <w:hyperlink w:anchor="__RefHeading___Toc9772_2780245557">
            <w:r>
              <w:rPr>
                <w:rStyle w:val="IndexLink"/>
              </w:rPr>
              <w:t>Töövõime hindamine</w:t>
              <w:tab/>
              <w:t>26</w:t>
            </w:r>
          </w:hyperlink>
        </w:p>
        <w:p>
          <w:pPr>
            <w:pStyle w:val="Contents2"/>
            <w:tabs>
              <w:tab w:val="right" w:pos="9638" w:leader="dot"/>
            </w:tabs>
            <w:rPr/>
          </w:pPr>
          <w:hyperlink w:anchor="__RefHeading___Toc17278_2984105123">
            <w:r>
              <w:rPr>
                <w:rStyle w:val="IndexLink"/>
              </w:rPr>
              <w:t>Töövõimetoetus</w:t>
              <w:tab/>
              <w:t>27</w:t>
            </w:r>
          </w:hyperlink>
        </w:p>
        <w:p>
          <w:pPr>
            <w:pStyle w:val="Contents2"/>
            <w:tabs>
              <w:tab w:val="right" w:pos="9638" w:leader="dot"/>
            </w:tabs>
            <w:rPr/>
          </w:pPr>
          <w:hyperlink w:anchor="__RefHeading___Toc10520_2780245557">
            <w:r>
              <w:rPr>
                <w:rStyle w:val="IndexLink"/>
              </w:rPr>
              <w:t>Teenused vähenenud töövõimega inimesele</w:t>
              <w:tab/>
              <w:t>28</w:t>
            </w:r>
          </w:hyperlink>
        </w:p>
        <w:p>
          <w:pPr>
            <w:pStyle w:val="Contents3"/>
            <w:tabs>
              <w:tab w:val="right" w:pos="9638" w:leader="dot"/>
            </w:tabs>
            <w:rPr/>
          </w:pPr>
          <w:hyperlink w:anchor="__RefHeading___Toc10522_2780245557">
            <w:r>
              <w:rPr>
                <w:rStyle w:val="IndexLink"/>
              </w:rPr>
              <w:t>Tööalane rehabilitatsioon</w:t>
              <w:tab/>
              <w:t>28</w:t>
            </w:r>
          </w:hyperlink>
        </w:p>
        <w:p>
          <w:pPr>
            <w:pStyle w:val="Contents3"/>
            <w:tabs>
              <w:tab w:val="right" w:pos="9638" w:leader="dot"/>
            </w:tabs>
            <w:rPr/>
          </w:pPr>
          <w:hyperlink w:anchor="__RefHeading___Toc10524_2780245557">
            <w:r>
              <w:rPr>
                <w:rStyle w:val="IndexLink"/>
              </w:rPr>
              <w:t>Kogemusnõustamine</w:t>
              <w:tab/>
              <w:t>29</w:t>
            </w:r>
          </w:hyperlink>
        </w:p>
        <w:p>
          <w:pPr>
            <w:pStyle w:val="Contents3"/>
            <w:tabs>
              <w:tab w:val="right" w:pos="9638" w:leader="dot"/>
            </w:tabs>
            <w:rPr/>
          </w:pPr>
          <w:hyperlink w:anchor="__RefHeading___Toc10526_2780245557">
            <w:r>
              <w:rPr>
                <w:rStyle w:val="IndexLink"/>
              </w:rPr>
              <w:t>Töölesõidutoetus</w:t>
              <w:tab/>
              <w:t>29</w:t>
            </w:r>
          </w:hyperlink>
        </w:p>
        <w:p>
          <w:pPr>
            <w:pStyle w:val="Contents3"/>
            <w:tabs>
              <w:tab w:val="right" w:pos="9638" w:leader="dot"/>
            </w:tabs>
            <w:rPr/>
          </w:pPr>
          <w:hyperlink w:anchor="__RefHeading___Toc10528_2780245557">
            <w:r>
              <w:rPr>
                <w:rStyle w:val="IndexLink"/>
              </w:rPr>
              <w:t>Tugiisikuga töötamine</w:t>
              <w:tab/>
              <w:t>30</w:t>
            </w:r>
          </w:hyperlink>
        </w:p>
        <w:p>
          <w:pPr>
            <w:pStyle w:val="Contents3"/>
            <w:tabs>
              <w:tab w:val="right" w:pos="9638" w:leader="dot"/>
            </w:tabs>
            <w:rPr/>
          </w:pPr>
          <w:hyperlink w:anchor="__RefHeading___Toc10530_2780245557">
            <w:r>
              <w:rPr>
                <w:rStyle w:val="IndexLink"/>
              </w:rPr>
              <w:t>Tööalane abivahend</w:t>
              <w:tab/>
              <w:t>31</w:t>
            </w:r>
          </w:hyperlink>
        </w:p>
        <w:p>
          <w:pPr>
            <w:pStyle w:val="Contents3"/>
            <w:tabs>
              <w:tab w:val="right" w:pos="9638" w:leader="dot"/>
            </w:tabs>
            <w:rPr/>
          </w:pPr>
          <w:hyperlink w:anchor="__RefHeading___Toc10532_2780245557">
            <w:r>
              <w:rPr>
                <w:rStyle w:val="IndexLink"/>
              </w:rPr>
              <w:t>Kaitstud töö</w:t>
              <w:tab/>
              <w:t>31</w:t>
            </w:r>
          </w:hyperlink>
        </w:p>
        <w:p>
          <w:pPr>
            <w:pStyle w:val="Contents3"/>
            <w:tabs>
              <w:tab w:val="right" w:pos="9638" w:leader="dot"/>
            </w:tabs>
            <w:rPr/>
          </w:pPr>
          <w:hyperlink w:anchor="__RefHeading___Toc10534_2780245557">
            <w:r>
              <w:rPr>
                <w:rStyle w:val="IndexLink"/>
              </w:rPr>
              <w:t>Töökoha kohandamine</w:t>
              <w:tab/>
              <w:t>31</w:t>
            </w:r>
          </w:hyperlink>
        </w:p>
        <w:p>
          <w:pPr>
            <w:pStyle w:val="Contents2"/>
            <w:tabs>
              <w:tab w:val="right" w:pos="9638" w:leader="dot"/>
            </w:tabs>
            <w:rPr/>
          </w:pPr>
          <w:hyperlink w:anchor="__RefHeading___Toc6286_2984105123">
            <w:r>
              <w:rPr>
                <w:rStyle w:val="IndexLink"/>
              </w:rPr>
              <w:t>Teenuseid registreeritud tööotsijale</w:t>
              <w:tab/>
              <w:t>32</w:t>
            </w:r>
          </w:hyperlink>
        </w:p>
        <w:p>
          <w:pPr>
            <w:pStyle w:val="Contents3"/>
            <w:tabs>
              <w:tab w:val="right" w:pos="9638" w:leader="dot"/>
            </w:tabs>
            <w:rPr/>
          </w:pPr>
          <w:hyperlink w:anchor="__RefHeading___Toc10536_2780245557">
            <w:r>
              <w:rPr>
                <w:rStyle w:val="IndexLink"/>
              </w:rPr>
              <w:t>Tööklubid</w:t>
              <w:tab/>
              <w:t>32</w:t>
            </w:r>
          </w:hyperlink>
        </w:p>
        <w:p>
          <w:pPr>
            <w:pStyle w:val="Contents3"/>
            <w:tabs>
              <w:tab w:val="right" w:pos="9638" w:leader="dot"/>
            </w:tabs>
            <w:rPr/>
          </w:pPr>
          <w:hyperlink w:anchor="__RefHeading___Toc10538_2780245557">
            <w:r>
              <w:rPr>
                <w:rStyle w:val="IndexLink"/>
              </w:rPr>
              <w:t>Tööharjutus</w:t>
              <w:tab/>
              <w:t>32</w:t>
            </w:r>
          </w:hyperlink>
        </w:p>
        <w:p>
          <w:pPr>
            <w:pStyle w:val="Contents3"/>
            <w:tabs>
              <w:tab w:val="right" w:pos="9638" w:leader="dot"/>
            </w:tabs>
            <w:rPr/>
          </w:pPr>
          <w:hyperlink w:anchor="__RefHeading___Toc17291_2984105123">
            <w:r>
              <w:rPr>
                <w:rStyle w:val="IndexLink"/>
              </w:rPr>
              <w:t>Psühholoogiline, võla- ja sõltuvusnõustamine</w:t>
              <w:tab/>
              <w:t>33</w:t>
            </w:r>
          </w:hyperlink>
        </w:p>
        <w:p>
          <w:pPr>
            <w:pStyle w:val="Contents3"/>
            <w:tabs>
              <w:tab w:val="right" w:pos="9638" w:leader="dot"/>
            </w:tabs>
            <w:rPr/>
          </w:pPr>
          <w:hyperlink w:anchor="__RefHeading___Toc10540_2780245557">
            <w:r>
              <w:rPr>
                <w:rStyle w:val="IndexLink"/>
              </w:rPr>
              <w:t>Vabatahtlik töö</w:t>
              <w:tab/>
              <w:t>34</w:t>
            </w:r>
          </w:hyperlink>
        </w:p>
        <w:p>
          <w:pPr>
            <w:pStyle w:val="Contents3"/>
            <w:tabs>
              <w:tab w:val="right" w:pos="9638" w:leader="dot"/>
            </w:tabs>
            <w:rPr/>
          </w:pPr>
          <w:hyperlink w:anchor="__RefHeading___Toc10542_2780245557">
            <w:r>
              <w:rPr>
                <w:rStyle w:val="IndexLink"/>
              </w:rPr>
              <w:t>Tööpraktika</w:t>
              <w:tab/>
              <w:t>34</w:t>
            </w:r>
          </w:hyperlink>
        </w:p>
        <w:p>
          <w:pPr>
            <w:pStyle w:val="Contents1"/>
            <w:tabs>
              <w:tab w:val="right" w:pos="9638" w:leader="dot"/>
            </w:tabs>
            <w:rPr/>
          </w:pPr>
          <w:hyperlink w:anchor="__RefHeading___Toc17296_2984105123">
            <w:r>
              <w:rPr>
                <w:rStyle w:val="IndexLink"/>
              </w:rPr>
              <w:t>Massööri elukutsest</w:t>
              <w:tab/>
              <w:t>34</w:t>
            </w:r>
          </w:hyperlink>
        </w:p>
        <w:p>
          <w:pPr>
            <w:pStyle w:val="Contents1"/>
            <w:tabs>
              <w:tab w:val="right" w:pos="9638" w:leader="dot"/>
            </w:tabs>
            <w:rPr/>
          </w:pPr>
          <w:hyperlink w:anchor="__RefHeading___Toc17293_2984105123">
            <w:r>
              <w:rPr>
                <w:rStyle w:val="IndexLink"/>
              </w:rPr>
              <w:t>5 nõuannet töö otsijale</w:t>
              <w:tab/>
              <w:t>35</w:t>
            </w:r>
          </w:hyperlink>
        </w:p>
        <w:p>
          <w:pPr>
            <w:pStyle w:val="Contents1"/>
            <w:tabs>
              <w:tab w:val="right" w:pos="9638" w:leader="dot"/>
            </w:tabs>
            <w:rPr/>
          </w:pPr>
          <w:hyperlink w:anchor="__RefHeading___Toc17238_2984105123">
            <w:r>
              <w:rPr>
                <w:rStyle w:val="IndexLink"/>
              </w:rPr>
              <w:t>Maarja-Liisi lugu: karjääri kujundamine ja iseseisev elu võõras linnas</w:t>
              <w:tab/>
              <w:t>35</w:t>
            </w:r>
          </w:hyperlink>
        </w:p>
        <w:p>
          <w:pPr>
            <w:pStyle w:val="Contents1"/>
            <w:tabs>
              <w:tab w:val="right" w:pos="9638" w:leader="dot"/>
            </w:tabs>
            <w:rPr/>
          </w:pPr>
          <w:hyperlink w:anchor="__RefHeading___Toc4274_2780245557">
            <w:r>
              <w:rPr>
                <w:rStyle w:val="IndexLink"/>
              </w:rPr>
              <w:t>Kohaliku omavalitsuse teenused</w:t>
              <w:tab/>
              <w:t>38</w:t>
            </w:r>
          </w:hyperlink>
        </w:p>
        <w:p>
          <w:pPr>
            <w:pStyle w:val="Contents2"/>
            <w:tabs>
              <w:tab w:val="right" w:pos="9638" w:leader="dot"/>
            </w:tabs>
            <w:rPr/>
          </w:pPr>
          <w:hyperlink w:anchor="__RefHeading___Toc4330_2780245557">
            <w:r>
              <w:rPr>
                <w:rStyle w:val="IndexLink"/>
              </w:rPr>
              <w:t>Sotsiaaltransporditeenus</w:t>
              <w:tab/>
              <w:t>38</w:t>
            </w:r>
          </w:hyperlink>
        </w:p>
        <w:p>
          <w:pPr>
            <w:pStyle w:val="Contents2"/>
            <w:tabs>
              <w:tab w:val="right" w:pos="9638" w:leader="dot"/>
            </w:tabs>
            <w:rPr/>
          </w:pPr>
          <w:hyperlink w:anchor="__RefHeading___Toc17303_2984105123">
            <w:r>
              <w:rPr>
                <w:rStyle w:val="IndexLink"/>
              </w:rPr>
              <w:t>Isikliku abistaja teenus</w:t>
              <w:tab/>
              <w:t>39</w:t>
            </w:r>
          </w:hyperlink>
        </w:p>
        <w:p>
          <w:pPr>
            <w:pStyle w:val="Contents2"/>
            <w:tabs>
              <w:tab w:val="right" w:pos="9638" w:leader="dot"/>
            </w:tabs>
            <w:rPr/>
          </w:pPr>
          <w:hyperlink w:anchor="__RefHeading___Toc4332_2780245557">
            <w:r>
              <w:rPr>
                <w:rStyle w:val="IndexLink"/>
              </w:rPr>
              <w:t>Puudega isiku sõiduki parkimiskaart</w:t>
              <w:tab/>
              <w:t>39</w:t>
            </w:r>
          </w:hyperlink>
        </w:p>
        <w:p>
          <w:pPr>
            <w:pStyle w:val="Contents2"/>
            <w:tabs>
              <w:tab w:val="right" w:pos="9638" w:leader="dot"/>
            </w:tabs>
            <w:rPr/>
          </w:pPr>
          <w:hyperlink w:anchor="__RefHeading___Toc4334_2780245557">
            <w:r>
              <w:rPr>
                <w:rStyle w:val="IndexLink"/>
              </w:rPr>
              <w:t>Eluruumi kohandamine</w:t>
              <w:tab/>
              <w:t>39</w:t>
            </w:r>
          </w:hyperlink>
        </w:p>
        <w:p>
          <w:pPr>
            <w:pStyle w:val="Contents1"/>
            <w:tabs>
              <w:tab w:val="right" w:pos="9638" w:leader="dot"/>
            </w:tabs>
            <w:rPr/>
          </w:pPr>
          <w:hyperlink w:anchor="__RefHeading___Toc9615_2780245557">
            <w:r>
              <w:rPr>
                <w:rStyle w:val="IndexLink"/>
              </w:rPr>
              <w:t>Vahekokkuvõte: kuidas oma unistused ellu viia?</w:t>
              <w:tab/>
              <w:t>39</w:t>
            </w:r>
          </w:hyperlink>
        </w:p>
        <w:p>
          <w:pPr>
            <w:pStyle w:val="Contents2"/>
            <w:tabs>
              <w:tab w:val="right" w:pos="9638" w:leader="dot"/>
            </w:tabs>
            <w:rPr/>
          </w:pPr>
          <w:hyperlink w:anchor="__RefHeading___Toc9617_2780245557">
            <w:r>
              <w:rPr>
                <w:rStyle w:val="IndexLink"/>
              </w:rPr>
              <w:t>Vajalikud oskused ja teadmised iseseisva elu alustamiseks</w:t>
              <w:tab/>
              <w:t>39</w:t>
            </w:r>
          </w:hyperlink>
        </w:p>
        <w:p>
          <w:pPr>
            <w:pStyle w:val="Contents2"/>
            <w:tabs>
              <w:tab w:val="right" w:pos="9638" w:leader="dot"/>
            </w:tabs>
            <w:rPr/>
          </w:pPr>
          <w:hyperlink w:anchor="__RefHeading___Toc9619_2780245557">
            <w:r>
              <w:rPr>
                <w:rStyle w:val="IndexLink"/>
              </w:rPr>
              <w:t>Takistused ja kuidas neid ületada</w:t>
              <w:tab/>
              <w:t>40</w:t>
            </w:r>
          </w:hyperlink>
        </w:p>
        <w:p>
          <w:pPr>
            <w:pStyle w:val="Contents1"/>
            <w:tabs>
              <w:tab w:val="right" w:pos="9638" w:leader="dot"/>
            </w:tabs>
            <w:rPr/>
          </w:pPr>
          <w:hyperlink w:anchor="__RefHeading___Toc12231_2984105123">
            <w:r>
              <w:rPr>
                <w:rStyle w:val="IndexLink"/>
              </w:rPr>
              <w:t>Nägemispuudega inimesi esindavad organisatsioonid</w:t>
              <w:tab/>
              <w:t>41</w:t>
            </w:r>
          </w:hyperlink>
        </w:p>
        <w:p>
          <w:pPr>
            <w:pStyle w:val="Contents1"/>
            <w:tabs>
              <w:tab w:val="right" w:pos="9638" w:leader="dot"/>
            </w:tabs>
            <w:rPr/>
          </w:pPr>
          <w:hyperlink w:anchor="__RefHeading___Toc6268_2984105123">
            <w:r>
              <w:rPr>
                <w:rStyle w:val="IndexLink"/>
              </w:rPr>
              <w:t>Nõuandeid vaba aja veetmiseks</w:t>
              <w:tab/>
              <w:t>42</w:t>
            </w:r>
          </w:hyperlink>
        </w:p>
        <w:p>
          <w:pPr>
            <w:pStyle w:val="Contents1"/>
            <w:tabs>
              <w:tab w:val="right" w:pos="9638" w:leader="dot"/>
            </w:tabs>
            <w:rPr/>
          </w:pPr>
          <w:hyperlink w:anchor="__RefHeading___Toc10079_2780245557">
            <w:r>
              <w:rPr>
                <w:rStyle w:val="IndexLink"/>
              </w:rPr>
              <w:t>Kokkuvõte</w:t>
              <w:tab/>
              <w:t>43</w:t>
            </w:r>
          </w:hyperlink>
        </w:p>
        <w:p>
          <w:pPr>
            <w:pStyle w:val="Contents1"/>
            <w:tabs>
              <w:tab w:val="right" w:pos="9638" w:leader="dot"/>
            </w:tabs>
            <w:rPr/>
          </w:pPr>
          <w:hyperlink w:anchor="__RefHeading___Toc9621_2780245557">
            <w:r>
              <w:rPr>
                <w:rStyle w:val="IndexLink"/>
              </w:rPr>
              <w:t>Kasulikud lingid</w:t>
              <w:tab/>
              <w:t>44</w:t>
            </w:r>
          </w:hyperlink>
        </w:p>
        <w:p>
          <w:pPr>
            <w:pStyle w:val="Contents2"/>
            <w:tabs>
              <w:tab w:val="right" w:pos="9638" w:leader="dot"/>
            </w:tabs>
            <w:rPr/>
          </w:pPr>
          <w:hyperlink w:anchor="__RefHeading___Toc10693_2984105123">
            <w:r>
              <w:rPr>
                <w:rStyle w:val="IndexLink"/>
              </w:rPr>
              <w:t>Oluline info</w:t>
              <w:tab/>
              <w:t>44</w:t>
            </w:r>
          </w:hyperlink>
        </w:p>
        <w:p>
          <w:pPr>
            <w:pStyle w:val="Contents2"/>
            <w:tabs>
              <w:tab w:val="right" w:pos="9638" w:leader="dot"/>
            </w:tabs>
            <w:rPr/>
          </w:pPr>
          <w:hyperlink w:anchor="__RefHeading___Toc10695_2984105123">
            <w:r>
              <w:rPr>
                <w:rStyle w:val="IndexLink"/>
              </w:rPr>
              <w:t>Lisalugemist</w:t>
              <w:tab/>
              <w:t>44</w:t>
            </w:r>
          </w:hyperlink>
          <w:r>
            <w:rPr>
              <w:rStyle w:val="IndexLink"/>
            </w:rPr>
            <w:fldChar w:fldCharType="end"/>
          </w:r>
        </w:p>
      </w:sdtContent>
    </w:sdt>
    <w:p>
      <w:pPr>
        <w:pStyle w:val="Normal"/>
        <w:bidi w:val="0"/>
        <w:spacing w:lineRule="auto" w:line="360"/>
        <w:jc w:val="both"/>
        <w:rPr>
          <w:rFonts w:ascii="Liberation Sans" w:hAnsi="Liberation Sans"/>
          <w:lang w:val="et-EE"/>
        </w:rPr>
      </w:pPr>
      <w:r>
        <w:rPr>
          <w:rFonts w:ascii="Liberation Sans" w:hAnsi="Liberation Sans"/>
          <w:lang w:val="et-EE"/>
        </w:rPr>
      </w:r>
      <w:r>
        <w:br w:type="page"/>
      </w:r>
    </w:p>
    <w:p>
      <w:pPr>
        <w:pStyle w:val="Heading1"/>
        <w:numPr>
          <w:ilvl w:val="0"/>
          <w:numId w:val="2"/>
        </w:numPr>
        <w:bidi w:val="0"/>
        <w:jc w:val="left"/>
        <w:rPr/>
      </w:pPr>
      <w:bookmarkStart w:id="0" w:name="__RefHeading___Toc1502_2780245557"/>
      <w:bookmarkEnd w:id="0"/>
      <w:r>
        <w:rPr/>
        <w:t>Sissejuhatus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Käesolev juhendmaterjal on valminud projekti „Minu enda elu“</w:t>
      </w:r>
      <w:r>
        <w:rPr>
          <w:rFonts w:ascii="Liberation Sans" w:hAnsi="Liberation Sans"/>
          <w:lang w:val="et-EE"/>
        </w:rPr>
        <w:t xml:space="preserve"> </w:t>
      </w:r>
      <w:r>
        <w:rPr>
          <w:rFonts w:ascii="Liberation Sans" w:hAnsi="Liberation Sans"/>
          <w:lang w:val="et-EE"/>
        </w:rPr>
        <w:t>käigus, mida Eesti Pimedate Liit alustas 2020. aasta septembris koostöös Soome Pimedate Liiduga. Projekti eesmärk on</w:t>
      </w:r>
      <w:r>
        <w:rPr>
          <w:rFonts w:ascii="Liberation Sans" w:hAnsi="Liberation Sans"/>
          <w:lang w:val="et-EE"/>
        </w:rPr>
        <w:t xml:space="preserve"> </w:t>
      </w:r>
      <w:r>
        <w:rPr>
          <w:rFonts w:ascii="Liberation Sans" w:hAnsi="Liberation Sans"/>
          <w:lang w:val="et-EE"/>
        </w:rPr>
        <w:t>toetada</w:t>
      </w:r>
      <w:r>
        <w:rPr>
          <w:rFonts w:ascii="Liberation Sans" w:hAnsi="Liberation Sans"/>
          <w:lang w:val="et-EE"/>
        </w:rPr>
        <w:t xml:space="preserve"> 18–25aastaste</w:t>
      </w:r>
      <w:r>
        <w:rPr>
          <w:rFonts w:ascii="Liberation Sans" w:hAnsi="Liberation Sans"/>
          <w:lang w:val="et-EE"/>
        </w:rPr>
        <w:t xml:space="preserve"> nägemispuudega noorte iseseisvu</w:t>
      </w:r>
      <w:r>
        <w:rPr>
          <w:rFonts w:ascii="Liberation Sans" w:hAnsi="Liberation Sans"/>
          <w:lang w:val="et-EE"/>
        </w:rPr>
        <w:t>mi</w:t>
      </w:r>
      <w:r>
        <w:rPr>
          <w:rFonts w:ascii="Liberation Sans" w:hAnsi="Liberation Sans"/>
          <w:lang w:val="et-EE"/>
        </w:rPr>
        <w:t>st ja kaasatust ühiskonda</w:t>
      </w:r>
      <w:r>
        <w:rPr>
          <w:rFonts w:ascii="Liberation Sans" w:hAnsi="Liberation Sans"/>
          <w:lang w:val="et-EE"/>
        </w:rPr>
        <w:t xml:space="preserve"> </w:t>
      </w:r>
      <w:r>
        <w:rPr>
          <w:rFonts w:ascii="Liberation Sans" w:hAnsi="Liberation Sans"/>
          <w:lang w:val="et-EE"/>
        </w:rPr>
        <w:t>nii Eestis kui ka Soomes</w:t>
      </w:r>
      <w:r>
        <w:rPr>
          <w:rFonts w:ascii="Liberation Sans" w:hAnsi="Liberation Sans"/>
          <w:lang w:val="et-EE"/>
        </w:rPr>
        <w:t xml:space="preserve"> ning p</w:t>
      </w:r>
      <w:r>
        <w:rPr>
          <w:rFonts w:ascii="Liberation Sans" w:hAnsi="Liberation Sans"/>
          <w:lang w:val="et-EE"/>
        </w:rPr>
        <w:t>rojekti elluviimist toetab Interregi Kesk-Läänemere programm 2014–2020</w:t>
      </w:r>
      <w:r>
        <w:rPr>
          <w:rFonts w:ascii="Liberation Sans" w:hAnsi="Liberation Sans"/>
          <w:lang w:val="et-EE"/>
        </w:rPr>
        <w:t>. Projekti eestvedajad olid Eesti Pimedate Liidu tegevjuht Mari Sepp ja Eesti Pimedate Liidu esimees Jakob Rosin</w:t>
      </w:r>
      <w:r>
        <w:rPr>
          <w:rFonts w:eastAsia="Noto Serif CJK SC" w:cs="Lohit Devanagari" w:ascii="Liberation Sans" w:hAnsi="Liberation Sans"/>
          <w:color w:val="auto"/>
          <w:kern w:val="2"/>
          <w:sz w:val="24"/>
          <w:szCs w:val="24"/>
          <w:lang w:val="et-EE" w:eastAsia="zh-CN" w:bidi="hi-IN"/>
        </w:rPr>
        <w:t>.</w:t>
      </w:r>
    </w:p>
    <w:p>
      <w:pPr>
        <w:pStyle w:val="Normal"/>
        <w:spacing w:lineRule="auto" w:line="360"/>
        <w:jc w:val="both"/>
        <w:rPr>
          <w:rFonts w:ascii="Liberation Sans" w:hAnsi="Liberation Sans"/>
          <w:lang w:val="et-EE"/>
        </w:rPr>
      </w:pPr>
      <w:r>
        <w:rPr>
          <w:rFonts w:ascii="Liberation Sans" w:hAnsi="Liberation Sans"/>
          <w:lang w:val="et-EE"/>
        </w:rPr>
      </w:r>
    </w:p>
    <w:p>
      <w:pPr>
        <w:pStyle w:val="Normal"/>
        <w:spacing w:lineRule="auto" w:line="360"/>
        <w:jc w:val="both"/>
        <w:rPr/>
      </w:pPr>
      <w:r>
        <w:rPr>
          <w:rFonts w:eastAsia="Noto Serif CJK SC" w:cs="Lohit Devanagari" w:ascii="Liberation Sans" w:hAnsi="Liberation Sans"/>
          <w:color w:val="auto"/>
          <w:kern w:val="2"/>
          <w:sz w:val="24"/>
          <w:szCs w:val="24"/>
          <w:lang w:val="et-EE" w:eastAsia="zh-CN" w:bidi="hi-IN"/>
        </w:rPr>
        <w:t>P</w:t>
      </w:r>
      <w:r>
        <w:rPr>
          <w:rFonts w:ascii="Liberation Sans" w:hAnsi="Liberation Sans"/>
          <w:lang w:val="et-EE"/>
        </w:rPr>
        <w:t>aljud nägemispuudega</w:t>
      </w:r>
      <w:r>
        <w:rPr>
          <w:rFonts w:ascii="Liberation Sans" w:hAnsi="Liberation Sans"/>
          <w:lang w:val="et-EE"/>
        </w:rPr>
        <w:t xml:space="preserve"> noored</w:t>
      </w:r>
      <w:r>
        <w:rPr>
          <w:rFonts w:ascii="Liberation Sans" w:hAnsi="Liberation Sans"/>
          <w:lang w:val="et-EE"/>
        </w:rPr>
        <w:t xml:space="preserve"> </w:t>
      </w:r>
      <w:r>
        <w:rPr>
          <w:rFonts w:ascii="Liberation Sans" w:hAnsi="Liberation Sans"/>
          <w:lang w:val="et-EE"/>
        </w:rPr>
        <w:t xml:space="preserve">elavad nii Eestis kui ka Soomes </w:t>
      </w:r>
      <w:r>
        <w:rPr>
          <w:rFonts w:ascii="Liberation Sans" w:hAnsi="Liberation Sans"/>
          <w:lang w:val="et-EE"/>
        </w:rPr>
        <w:t>suhteliselt eraklikku elu</w:t>
      </w:r>
      <w:r>
        <w:rPr>
          <w:rFonts w:ascii="Liberation Sans" w:hAnsi="Liberation Sans"/>
          <w:lang w:val="et-EE"/>
        </w:rPr>
        <w:t xml:space="preserve"> –nad </w:t>
      </w:r>
      <w:r>
        <w:rPr>
          <w:rFonts w:ascii="Liberation Sans" w:hAnsi="Liberation Sans"/>
          <w:lang w:val="et-EE"/>
        </w:rPr>
        <w:t xml:space="preserve">ei ole ühiskondlikult aktiivsed, </w:t>
      </w:r>
      <w:r>
        <w:rPr>
          <w:rFonts w:ascii="Liberation Sans" w:hAnsi="Liberation Sans"/>
          <w:lang w:val="et-EE"/>
        </w:rPr>
        <w:t xml:space="preserve">nende haridustase on sageli madalam </w:t>
      </w:r>
      <w:r>
        <w:rPr>
          <w:rFonts w:ascii="Liberation Sans" w:hAnsi="Liberation Sans"/>
          <w:lang w:val="et-EE"/>
        </w:rPr>
        <w:t>ning</w:t>
      </w:r>
      <w:r>
        <w:rPr>
          <w:rFonts w:ascii="Liberation Sans" w:hAnsi="Liberation Sans"/>
          <w:lang w:val="et-EE"/>
        </w:rPr>
        <w:t xml:space="preserve"> töötuse määr kõrgem. Euroopa Pimedate Liidu andmetel on keskmine töötuse määr nägemispuudega tööealiste inimeste seas Euroopa Liidus üle 75 protsendi. Sageli elavad </w:t>
      </w:r>
      <w:r>
        <w:rPr>
          <w:rFonts w:eastAsia="Noto Serif CJK SC" w:cs="Lohit Devanagari" w:ascii="Liberation Sans" w:hAnsi="Liberation Sans"/>
          <w:color w:val="auto"/>
          <w:kern w:val="2"/>
          <w:sz w:val="24"/>
          <w:szCs w:val="24"/>
          <w:lang w:val="et-EE" w:eastAsia="zh-CN" w:bidi="hi-IN"/>
        </w:rPr>
        <w:t>pimedad ja vaegnägijad</w:t>
      </w:r>
      <w:r>
        <w:rPr>
          <w:rFonts w:ascii="Liberation Sans" w:hAnsi="Liberation Sans"/>
          <w:lang w:val="et-EE"/>
        </w:rPr>
        <w:t xml:space="preserve"> koos vanematega ka täiskasvanueas. </w:t>
      </w:r>
      <w:r>
        <w:rPr>
          <w:rFonts w:ascii="Liberation Sans" w:hAnsi="Liberation Sans"/>
          <w:lang w:val="et-EE"/>
        </w:rPr>
        <w:t>Selle j</w:t>
      </w:r>
      <w:r>
        <w:rPr>
          <w:rFonts w:eastAsia="Noto Serif CJK SC" w:cs="Lohit Devanagari" w:ascii="Liberation Sans" w:hAnsi="Liberation Sans"/>
          <w:color w:val="auto"/>
          <w:kern w:val="2"/>
          <w:sz w:val="24"/>
          <w:szCs w:val="24"/>
          <w:lang w:val="et-EE" w:eastAsia="zh-CN" w:bidi="hi-IN"/>
        </w:rPr>
        <w:t>uhendi</w:t>
      </w:r>
      <w:r>
        <w:rPr>
          <w:rFonts w:ascii="Liberation Sans" w:hAnsi="Liberation Sans"/>
          <w:lang w:val="et-EE"/>
        </w:rPr>
        <w:t xml:space="preserve"> eesmärk on leida nägemispuudega noorte</w:t>
      </w:r>
      <w:r>
        <w:rPr>
          <w:rFonts w:ascii="Liberation Sans" w:hAnsi="Liberation Sans"/>
          <w:lang w:val="et-EE"/>
        </w:rPr>
        <w:t>le võimalusi oma</w:t>
      </w:r>
      <w:r>
        <w:rPr>
          <w:rFonts w:ascii="Liberation Sans" w:hAnsi="Liberation Sans"/>
          <w:lang w:val="et-EE"/>
        </w:rPr>
        <w:t xml:space="preserve"> iseseisvuse, toimetuleku ja elukorralduse parandamiseks, et edendada </w:t>
      </w:r>
      <w:r>
        <w:rPr>
          <w:rFonts w:eastAsia="Noto Serif CJK SC" w:cs="Lohit Devanagari" w:ascii="Liberation Sans" w:hAnsi="Liberation Sans"/>
          <w:color w:val="auto"/>
          <w:kern w:val="2"/>
          <w:sz w:val="24"/>
          <w:szCs w:val="24"/>
          <w:lang w:val="et-EE" w:eastAsia="zh-CN" w:bidi="hi-IN"/>
        </w:rPr>
        <w:t>noorte</w:t>
      </w:r>
      <w:r>
        <w:rPr>
          <w:rFonts w:ascii="Liberation Sans" w:hAnsi="Liberation Sans"/>
          <w:lang w:val="et-EE"/>
        </w:rPr>
        <w:t xml:space="preserve"> iseseisvat elu, õppimist, töötamist ja üldist kaasatust ühiskonda</w:t>
      </w:r>
      <w:r>
        <w:rPr>
          <w:rFonts w:ascii="Liberation Sans" w:hAnsi="Liberation Sans"/>
          <w:lang w:val="et-EE"/>
        </w:rPr>
        <w:t xml:space="preserve"> ning anda</w:t>
      </w:r>
      <w:r>
        <w:rPr>
          <w:rFonts w:ascii="Liberation Sans" w:hAnsi="Liberation Sans"/>
          <w:lang w:val="et-EE"/>
        </w:rPr>
        <w:t xml:space="preserve"> konkreetsed juhised, kuidas </w:t>
      </w:r>
      <w:r>
        <w:rPr>
          <w:rFonts w:ascii="Liberation Sans" w:hAnsi="Liberation Sans"/>
          <w:lang w:val="et-EE"/>
        </w:rPr>
        <w:t xml:space="preserve">tulla toime oma erivajadusega ning </w:t>
      </w:r>
      <w:r>
        <w:rPr>
          <w:rFonts w:ascii="Liberation Sans" w:hAnsi="Liberation Sans"/>
          <w:lang w:val="et-EE"/>
        </w:rPr>
        <w:t>juhtida ise oma elu.</w:t>
      </w:r>
    </w:p>
    <w:p>
      <w:pPr>
        <w:pStyle w:val="Normal"/>
        <w:spacing w:lineRule="auto" w:line="360"/>
        <w:jc w:val="both"/>
        <w:rPr>
          <w:rFonts w:ascii="Liberation Sans" w:hAnsi="Liberation Sans"/>
          <w:lang w:val="et-EE"/>
        </w:rPr>
      </w:pPr>
      <w:r>
        <w:rPr>
          <w:rFonts w:ascii="Liberation Sans" w:hAnsi="Liberation Sans"/>
          <w:lang w:val="et-EE"/>
        </w:rPr>
      </w:r>
    </w:p>
    <w:p>
      <w:pPr>
        <w:pStyle w:val="Normal"/>
        <w:spacing w:lineRule="auto" w:line="360"/>
        <w:jc w:val="both"/>
        <w:rPr/>
      </w:pPr>
      <w:r>
        <w:rPr>
          <w:rFonts w:ascii="Liberation Sans" w:hAnsi="Liberation Sans"/>
          <w:lang w:val="et-EE"/>
        </w:rPr>
        <w:t xml:space="preserve">Nii Eestis kui ka Soomes on nägemispuudega noorte olukord polariseerunud: </w:t>
      </w:r>
      <w:r>
        <w:rPr>
          <w:rFonts w:eastAsia="Noto Serif CJK SC" w:cs="Lohit Devanagari" w:ascii="Liberation Sans" w:hAnsi="Liberation Sans"/>
          <w:color w:val="auto"/>
          <w:kern w:val="2"/>
          <w:sz w:val="24"/>
          <w:szCs w:val="24"/>
          <w:lang w:val="et-EE" w:eastAsia="zh-CN" w:bidi="hi-IN"/>
        </w:rPr>
        <w:t>see tähendab, et samal</w:t>
      </w:r>
      <w:r>
        <w:rPr>
          <w:rFonts w:ascii="Liberation Sans" w:hAnsi="Liberation Sans"/>
          <w:lang w:val="et-EE"/>
        </w:rPr>
        <w:t xml:space="preserve"> ajal</w:t>
      </w:r>
      <w:r>
        <w:rPr>
          <w:rFonts w:ascii="Liberation Sans" w:hAnsi="Liberation Sans"/>
          <w:lang w:val="et-EE"/>
        </w:rPr>
        <w:t>,</w:t>
      </w:r>
      <w:r>
        <w:rPr>
          <w:rFonts w:ascii="Liberation Sans" w:hAnsi="Liberation Sans"/>
          <w:lang w:val="et-EE"/>
        </w:rPr>
        <w:t xml:space="preserve"> kui enamus nägemispuudega noortest on hädas, on väike hulk neid, kellel läheb </w:t>
      </w:r>
      <w:r>
        <w:rPr>
          <w:rFonts w:ascii="Liberation Sans" w:hAnsi="Liberation Sans"/>
          <w:lang w:val="et-EE"/>
        </w:rPr>
        <w:t xml:space="preserve">siiski </w:t>
      </w:r>
      <w:r>
        <w:rPr>
          <w:rFonts w:ascii="Liberation Sans" w:hAnsi="Liberation Sans"/>
          <w:lang w:val="et-EE"/>
        </w:rPr>
        <w:t xml:space="preserve">väga hästi. </w:t>
      </w:r>
      <w:r>
        <w:rPr>
          <w:rFonts w:ascii="Liberation Sans" w:hAnsi="Liberation Sans"/>
          <w:lang w:val="et-EE"/>
        </w:rPr>
        <w:t>Mis nei</w:t>
      </w:r>
      <w:r>
        <w:rPr>
          <w:rFonts w:ascii="Liberation Sans" w:hAnsi="Liberation Sans"/>
          <w:lang w:val="et-EE"/>
        </w:rPr>
        <w:t>d</w:t>
      </w:r>
      <w:r>
        <w:rPr>
          <w:rFonts w:ascii="Liberation Sans" w:hAnsi="Liberation Sans"/>
          <w:lang w:val="et-EE"/>
        </w:rPr>
        <w:t xml:space="preserve"> teistest eristab ja mida nad on ise teinud selleks, et paremini hakkama saada? Seda aitavad välja selgitada </w:t>
      </w:r>
      <w:r>
        <w:rPr>
          <w:rFonts w:ascii="Liberation Sans" w:hAnsi="Liberation Sans"/>
          <w:lang w:val="et-EE"/>
        </w:rPr>
        <w:t xml:space="preserve">kolm sellesse projekti kaasatud </w:t>
      </w:r>
      <w:r>
        <w:rPr>
          <w:rFonts w:ascii="Liberation Sans" w:hAnsi="Liberation Sans"/>
          <w:lang w:val="et-EE"/>
        </w:rPr>
        <w:t>eduka</w:t>
      </w:r>
      <w:r>
        <w:rPr>
          <w:rFonts w:ascii="Liberation Sans" w:hAnsi="Liberation Sans"/>
          <w:lang w:val="et-EE"/>
        </w:rPr>
        <w:t>t</w:t>
      </w:r>
      <w:r>
        <w:rPr>
          <w:rFonts w:ascii="Liberation Sans" w:hAnsi="Liberation Sans"/>
          <w:lang w:val="et-EE"/>
        </w:rPr>
        <w:t xml:space="preserve"> nägemispuudega noor</w:t>
      </w:r>
      <w:r>
        <w:rPr>
          <w:rFonts w:ascii="Liberation Sans" w:hAnsi="Liberation Sans"/>
          <w:lang w:val="et-EE"/>
        </w:rPr>
        <w:t>t</w:t>
      </w:r>
      <w:r>
        <w:rPr>
          <w:rFonts w:ascii="Liberation Sans" w:hAnsi="Liberation Sans"/>
          <w:lang w:val="et-EE"/>
        </w:rPr>
        <w:t xml:space="preserve"> ehk </w:t>
      </w:r>
      <w:r>
        <w:rPr>
          <w:rFonts w:eastAsia="Noto Serif CJK SC" w:cs="Lohit Devanagari" w:ascii="Liberation Sans" w:hAnsi="Liberation Sans"/>
          <w:color w:val="auto"/>
          <w:kern w:val="2"/>
          <w:sz w:val="24"/>
          <w:szCs w:val="24"/>
          <w:lang w:val="et-EE" w:eastAsia="zh-CN" w:bidi="hi-IN"/>
        </w:rPr>
        <w:t>mentori</w:t>
      </w:r>
      <w:r>
        <w:rPr>
          <w:rFonts w:eastAsia="Noto Serif CJK SC" w:cs="Lohit Devanagari" w:ascii="Liberation Sans" w:hAnsi="Liberation Sans"/>
          <w:color w:val="auto"/>
          <w:kern w:val="2"/>
          <w:sz w:val="24"/>
          <w:szCs w:val="24"/>
          <w:lang w:val="et-EE" w:eastAsia="zh-CN" w:bidi="hi-IN"/>
        </w:rPr>
        <w:t>t</w:t>
      </w:r>
      <w:r>
        <w:rPr>
          <w:rFonts w:ascii="Liberation Sans" w:hAnsi="Liberation Sans"/>
          <w:lang w:val="et-EE"/>
        </w:rPr>
        <w:t>:</w:t>
      </w:r>
      <w:r>
        <w:rPr>
          <w:rFonts w:ascii="Liberation Sans" w:hAnsi="Liberation Sans"/>
          <w:lang w:val="et-EE"/>
        </w:rPr>
        <w:t xml:space="preserve"> Jakob Rosin, Maarja-Liis Orgmets ja Elisabeth Egel</w:t>
      </w:r>
      <w:r>
        <w:rPr>
          <w:rFonts w:ascii="Liberation Sans" w:hAnsi="Liberation Sans"/>
          <w:lang w:val="et-EE"/>
        </w:rPr>
        <w:t>, jagades</w:t>
      </w:r>
      <w:r>
        <w:rPr>
          <w:rFonts w:ascii="Liberation Sans" w:hAnsi="Liberation Sans"/>
          <w:lang w:val="et-EE"/>
        </w:rPr>
        <w:t xml:space="preserve"> lugusid oma </w:t>
      </w:r>
      <w:r>
        <w:rPr>
          <w:rFonts w:ascii="Liberation Sans" w:hAnsi="Liberation Sans"/>
          <w:lang w:val="et-EE"/>
        </w:rPr>
        <w:t xml:space="preserve">suurimate </w:t>
      </w:r>
      <w:r>
        <w:rPr>
          <w:rFonts w:ascii="Liberation Sans" w:hAnsi="Liberation Sans"/>
          <w:lang w:val="et-EE"/>
        </w:rPr>
        <w:t xml:space="preserve">unistuste elluviimisest ning </w:t>
      </w:r>
      <w:r>
        <w:rPr>
          <w:rFonts w:eastAsia="Noto Serif CJK SC" w:cs="Lohit Devanagari" w:ascii="Liberation Sans" w:hAnsi="Liberation Sans"/>
          <w:color w:val="auto"/>
          <w:kern w:val="2"/>
          <w:sz w:val="24"/>
          <w:szCs w:val="24"/>
          <w:lang w:val="et-EE" w:eastAsia="zh-CN" w:bidi="hi-IN"/>
        </w:rPr>
        <w:t>sellest</w:t>
      </w:r>
      <w:r>
        <w:rPr>
          <w:rFonts w:ascii="Liberation Sans" w:hAnsi="Liberation Sans"/>
          <w:lang w:val="et-EE"/>
        </w:rPr>
        <w:t>, millised takistused neil sel teel</w:t>
      </w:r>
      <w:r>
        <w:rPr>
          <w:rFonts w:ascii="Liberation Sans" w:hAnsi="Liberation Sans"/>
          <w:lang w:val="et-EE"/>
        </w:rPr>
        <w:t xml:space="preserve"> nägemise puudumise tõttu </w:t>
      </w:r>
      <w:r>
        <w:rPr>
          <w:rFonts w:ascii="Liberation Sans" w:hAnsi="Liberation Sans"/>
          <w:lang w:val="et-EE"/>
        </w:rPr>
        <w:t>tekkisid ja kuidas nad neid ületasid.</w:t>
      </w:r>
    </w:p>
    <w:p>
      <w:pPr>
        <w:pStyle w:val="Normal"/>
        <w:spacing w:lineRule="auto" w:line="360"/>
        <w:jc w:val="both"/>
        <w:rPr>
          <w:rFonts w:ascii="Liberation Sans" w:hAnsi="Liberation Sans"/>
          <w:lang w:val="et-EE"/>
        </w:rPr>
      </w:pPr>
      <w:r>
        <w:rPr>
          <w:rFonts w:ascii="Liberation Sans" w:hAnsi="Liberation Sans"/>
          <w:lang w:val="et-EE"/>
        </w:rPr>
      </w:r>
    </w:p>
    <w:p>
      <w:pPr>
        <w:pStyle w:val="Normal"/>
        <w:spacing w:lineRule="auto" w:line="360"/>
        <w:jc w:val="both"/>
        <w:rPr/>
      </w:pPr>
      <w:r>
        <w:rPr>
          <w:rFonts w:eastAsia="Noto Serif CJK SC" w:cs="Lohit Devanagari" w:ascii="Liberation Sans" w:hAnsi="Liberation Sans"/>
          <w:color w:val="auto"/>
          <w:kern w:val="2"/>
          <w:sz w:val="24"/>
          <w:szCs w:val="24"/>
          <w:lang w:val="et-EE" w:eastAsia="zh-CN" w:bidi="hi-IN"/>
        </w:rPr>
        <w:t>Juhendi</w:t>
      </w:r>
      <w:r>
        <w:rPr>
          <w:rFonts w:eastAsia="Noto Serif CJK SC" w:cs="Lohit Devanagari" w:ascii="Liberation Sans" w:hAnsi="Liberation Sans"/>
          <w:color w:val="auto"/>
          <w:kern w:val="2"/>
          <w:sz w:val="24"/>
          <w:szCs w:val="24"/>
          <w:lang w:val="et-EE" w:eastAsia="zh-CN" w:bidi="hi-IN"/>
        </w:rPr>
        <w:t xml:space="preserve"> </w:t>
      </w:r>
      <w:r>
        <w:rPr>
          <w:rFonts w:eastAsia="Noto Serif CJK SC" w:cs="Lohit Devanagari" w:ascii="Liberation Sans" w:hAnsi="Liberation Sans"/>
          <w:color w:val="auto"/>
          <w:kern w:val="2"/>
          <w:sz w:val="24"/>
          <w:szCs w:val="24"/>
          <w:lang w:val="et-EE" w:eastAsia="zh-CN" w:bidi="hi-IN"/>
        </w:rPr>
        <w:t>koosta</w:t>
      </w:r>
      <w:r>
        <w:rPr>
          <w:rFonts w:eastAsia="Noto Serif CJK SC" w:cs="Lohit Devanagari" w:ascii="Liberation Sans" w:hAnsi="Liberation Sans"/>
          <w:color w:val="auto"/>
          <w:kern w:val="2"/>
          <w:sz w:val="24"/>
          <w:szCs w:val="24"/>
          <w:lang w:val="et-EE" w:eastAsia="zh-CN" w:bidi="hi-IN"/>
        </w:rPr>
        <w:t>misse panustasid</w:t>
      </w:r>
      <w:r>
        <w:rPr>
          <w:rFonts w:ascii="Liberation Sans" w:hAnsi="Liberation Sans"/>
          <w:lang w:val="et-EE"/>
        </w:rPr>
        <w:t xml:space="preserve"> </w:t>
      </w:r>
      <w:r>
        <w:rPr>
          <w:rFonts w:ascii="Liberation Sans" w:hAnsi="Liberation Sans"/>
          <w:lang w:val="et-EE"/>
        </w:rPr>
        <w:t xml:space="preserve">ka spetsialistid: </w:t>
      </w:r>
      <w:r>
        <w:rPr>
          <w:rFonts w:ascii="Liberation Sans" w:hAnsi="Liberation Sans"/>
          <w:lang w:val="et-EE"/>
        </w:rPr>
        <w:t>pikaaegse</w:t>
      </w:r>
      <w:r>
        <w:rPr>
          <w:rFonts w:ascii="Liberation Sans" w:hAnsi="Liberation Sans"/>
          <w:lang w:val="et-EE"/>
        </w:rPr>
        <w:t xml:space="preserve"> nägemispuudega inimestega töötamise</w:t>
      </w:r>
      <w:r>
        <w:rPr>
          <w:rFonts w:ascii="Liberation Sans" w:hAnsi="Liberation Sans"/>
          <w:lang w:val="et-EE"/>
        </w:rPr>
        <w:t xml:space="preserve"> kogemusega rehabilitoloogi</w:t>
      </w:r>
      <w:r>
        <w:rPr>
          <w:rFonts w:ascii="Liberation Sans" w:hAnsi="Liberation Sans"/>
          <w:lang w:val="et-EE"/>
        </w:rPr>
        <w:t>d</w:t>
      </w:r>
      <w:r>
        <w:rPr>
          <w:rFonts w:ascii="Liberation Sans" w:hAnsi="Liberation Sans"/>
          <w:lang w:val="et-EE"/>
        </w:rPr>
        <w:t xml:space="preserve"> Janne Jerva ja Anne Kõiv ning eripedagoog Merike Kaljujärv</w:t>
      </w:r>
      <w:r>
        <w:rPr>
          <w:rFonts w:ascii="Liberation Sans" w:hAnsi="Liberation Sans"/>
          <w:lang w:val="et-EE"/>
        </w:rPr>
        <w:t>, kes aita</w:t>
      </w:r>
      <w:r>
        <w:rPr>
          <w:rFonts w:eastAsia="Noto Serif CJK SC" w:cs="Lohit Devanagari" w:ascii="Liberation Sans" w:hAnsi="Liberation Sans"/>
          <w:color w:val="auto"/>
          <w:kern w:val="2"/>
          <w:sz w:val="24"/>
          <w:szCs w:val="24"/>
          <w:lang w:val="et-EE" w:eastAsia="zh-CN" w:bidi="hi-IN"/>
        </w:rPr>
        <w:t>sid</w:t>
      </w:r>
      <w:r>
        <w:rPr>
          <w:rFonts w:ascii="Liberation Sans" w:hAnsi="Liberation Sans"/>
          <w:lang w:val="et-EE"/>
        </w:rPr>
        <w:t xml:space="preserve"> selgitada nägemispuudest tulenevaid piiranguid ja vajadusi. </w:t>
      </w:r>
      <w:r>
        <w:rPr>
          <w:rFonts w:eastAsia="Noto Serif CJK SC" w:cs="Lohit Devanagari" w:ascii="Liberation Sans" w:hAnsi="Liberation Sans"/>
          <w:color w:val="auto"/>
          <w:kern w:val="2"/>
          <w:sz w:val="24"/>
          <w:szCs w:val="24"/>
          <w:lang w:val="et-EE" w:eastAsia="zh-CN" w:bidi="hi-IN"/>
        </w:rPr>
        <w:t>J</w:t>
      </w:r>
      <w:r>
        <w:rPr>
          <w:rFonts w:ascii="Liberation Sans" w:hAnsi="Liberation Sans"/>
          <w:lang w:val="et-EE"/>
        </w:rPr>
        <w:t>uhend annab</w:t>
      </w:r>
      <w:r>
        <w:rPr>
          <w:rFonts w:ascii="Liberation Sans" w:hAnsi="Liberation Sans"/>
          <w:lang w:val="et-EE"/>
        </w:rPr>
        <w:t xml:space="preserve"> põhjaliku </w:t>
      </w:r>
      <w:r>
        <w:rPr>
          <w:rFonts w:ascii="Liberation Sans" w:hAnsi="Liberation Sans"/>
          <w:lang w:val="et-EE"/>
        </w:rPr>
        <w:t>ülevaate teenustest, mis toetavad nägemispuudega inimesi õppimisel ja iseseisvas elus.</w:t>
      </w:r>
    </w:p>
    <w:p>
      <w:pPr>
        <w:pStyle w:val="Normal"/>
        <w:spacing w:lineRule="auto" w:line="360"/>
        <w:jc w:val="both"/>
        <w:rPr>
          <w:rFonts w:ascii="Liberation Sans" w:hAnsi="Liberation Sans"/>
          <w:lang w:val="et-EE"/>
        </w:rPr>
      </w:pPr>
      <w:r>
        <w:rPr/>
      </w:r>
    </w:p>
    <w:p>
      <w:pPr>
        <w:pStyle w:val="Normal"/>
        <w:spacing w:lineRule="auto" w:line="360"/>
        <w:jc w:val="both"/>
        <w:rPr/>
      </w:pPr>
      <w:r>
        <w:rPr>
          <w:rFonts w:ascii="Liberation Sans" w:hAnsi="Liberation Sans"/>
          <w:lang w:val="et-EE"/>
        </w:rPr>
        <w:t xml:space="preserve">Projekti </w:t>
      </w:r>
      <w:r>
        <w:rPr>
          <w:rFonts w:eastAsia="Noto Serif CJK SC" w:cs="Lohit Devanagari" w:ascii="Liberation Sans" w:hAnsi="Liberation Sans"/>
          <w:color w:val="auto"/>
          <w:kern w:val="2"/>
          <w:sz w:val="24"/>
          <w:szCs w:val="24"/>
          <w:lang w:val="et-EE" w:eastAsia="zh-CN" w:bidi="hi-IN"/>
        </w:rPr>
        <w:t>käigus</w:t>
      </w:r>
      <w:r>
        <w:rPr>
          <w:rFonts w:ascii="Liberation Sans" w:hAnsi="Liberation Sans"/>
          <w:lang w:val="et-EE"/>
        </w:rPr>
        <w:t xml:space="preserve"> korralda</w:t>
      </w:r>
      <w:r>
        <w:rPr>
          <w:rFonts w:ascii="Liberation Sans" w:hAnsi="Liberation Sans"/>
          <w:lang w:val="et-EE"/>
        </w:rPr>
        <w:t>sime</w:t>
      </w:r>
      <w:r>
        <w:rPr>
          <w:rFonts w:ascii="Liberation Sans" w:hAnsi="Liberation Sans"/>
          <w:lang w:val="et-EE"/>
        </w:rPr>
        <w:t xml:space="preserve"> nägemispuudega noortele</w:t>
      </w:r>
      <w:r>
        <w:rPr>
          <w:rFonts w:ascii="Liberation Sans" w:hAnsi="Liberation Sans"/>
          <w:lang w:val="et-EE"/>
        </w:rPr>
        <w:t xml:space="preserve"> ka töötubasid.</w:t>
      </w:r>
      <w:r>
        <w:rPr>
          <w:rFonts w:eastAsia="Noto Serif CJK SC" w:cs="Lohit Devanagari" w:ascii="Liberation Sans" w:hAnsi="Liberation Sans"/>
          <w:color w:val="auto"/>
          <w:kern w:val="2"/>
          <w:sz w:val="24"/>
          <w:szCs w:val="24"/>
          <w:lang w:val="et-EE" w:eastAsia="zh-CN" w:bidi="hi-IN"/>
        </w:rPr>
        <w:t xml:space="preserve"> Saadud kogemuste ja teadmiste</w:t>
      </w:r>
      <w:r>
        <w:rPr>
          <w:rFonts w:ascii="Liberation Sans" w:hAnsi="Liberation Sans"/>
          <w:lang w:val="et-EE"/>
        </w:rPr>
        <w:t xml:space="preserve"> varal püüame nii Eestis kui ka Soomes seista </w:t>
      </w:r>
      <w:r>
        <w:rPr>
          <w:rFonts w:ascii="Liberation Sans" w:hAnsi="Liberation Sans"/>
          <w:lang w:val="et-EE"/>
        </w:rPr>
        <w:t xml:space="preserve">veelgi </w:t>
      </w:r>
      <w:r>
        <w:rPr>
          <w:rFonts w:eastAsia="Noto Serif CJK SC" w:cs="Lohit Devanagari" w:ascii="Liberation Sans" w:hAnsi="Liberation Sans"/>
          <w:color w:val="auto"/>
          <w:kern w:val="2"/>
          <w:sz w:val="24"/>
          <w:szCs w:val="24"/>
          <w:lang w:val="et-EE" w:eastAsia="zh-CN" w:bidi="hi-IN"/>
        </w:rPr>
        <w:t>kindlamalt</w:t>
      </w:r>
      <w:r>
        <w:rPr>
          <w:rFonts w:ascii="Liberation Sans" w:hAnsi="Liberation Sans"/>
          <w:lang w:val="et-EE"/>
        </w:rPr>
        <w:t xml:space="preserve"> </w:t>
      </w:r>
      <w:r>
        <w:rPr>
          <w:rFonts w:ascii="Liberation Sans" w:hAnsi="Liberation Sans"/>
          <w:lang w:val="et-EE"/>
        </w:rPr>
        <w:t>selle eest, et</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 xml:space="preserve">vajalikud tugiteenused ja abi nägemispuudega </w:t>
      </w:r>
      <w:r>
        <w:rPr>
          <w:rFonts w:eastAsia="Noto Serif CJK SC" w:cs="Lohit Devanagari" w:ascii="Liberation Sans" w:hAnsi="Liberation Sans"/>
          <w:color w:val="auto"/>
          <w:kern w:val="2"/>
          <w:sz w:val="24"/>
          <w:szCs w:val="24"/>
          <w:lang w:val="et-EE" w:eastAsia="zh-CN" w:bidi="hi-IN"/>
        </w:rPr>
        <w:t>inimestele kättesaadavad oleksid</w:t>
      </w:r>
      <w:r>
        <w:rPr>
          <w:rFonts w:eastAsia="Noto Serif CJK SC" w:cs="Lohit Devanagari" w:ascii="Liberation Sans" w:hAnsi="Liberation Sans"/>
          <w:color w:val="auto"/>
          <w:kern w:val="2"/>
          <w:sz w:val="24"/>
          <w:szCs w:val="24"/>
          <w:lang w:val="et-EE" w:eastAsia="zh-CN" w:bidi="hi-IN"/>
        </w:rPr>
        <w:t>. Samal ajal on siin juhendis väljatoodu suureks abiks ka hiljuti nägemise kaotanud inimestele sõltumata vanusest.</w:t>
      </w:r>
    </w:p>
    <w:p>
      <w:pPr>
        <w:pStyle w:val="Normal"/>
        <w:spacing w:lineRule="auto" w:line="360"/>
        <w:jc w:val="both"/>
        <w:rPr>
          <w:rFonts w:ascii="Liberation Sans" w:hAnsi="Liberation Sans"/>
          <w:lang w:val="et-EE"/>
        </w:rPr>
      </w:pPr>
      <w:r>
        <w:rPr>
          <w:rFonts w:ascii="Liberation Sans" w:hAnsi="Liberation Sans"/>
          <w:lang w:val="et-EE"/>
        </w:rPr>
      </w:r>
    </w:p>
    <w:p>
      <w:pPr>
        <w:pStyle w:val="Heading1"/>
        <w:numPr>
          <w:ilvl w:val="0"/>
          <w:numId w:val="2"/>
        </w:numPr>
        <w:bidi w:val="0"/>
        <w:jc w:val="left"/>
        <w:rPr/>
      </w:pPr>
      <w:bookmarkStart w:id="1" w:name="__RefHeading___Toc9916_2780245557"/>
      <w:bookmarkEnd w:id="1"/>
      <w:r>
        <w:rPr/>
        <w:t>Mis on nägemispuue?</w:t>
      </w:r>
    </w:p>
    <w:p>
      <w:pPr>
        <w:pStyle w:val="TextBody"/>
        <w:bidi w:val="0"/>
        <w:spacing w:lineRule="auto" w:line="360"/>
        <w:jc w:val="left"/>
        <w:rPr>
          <w:lang w:val="et-EE"/>
        </w:rPr>
      </w:pPr>
      <w:r>
        <w:rPr>
          <w:lang w:val="et-EE"/>
        </w:rPr>
      </w:r>
    </w:p>
    <w:p>
      <w:pPr>
        <w:pStyle w:val="TextBody"/>
        <w:numPr>
          <w:ilvl w:val="0"/>
          <w:numId w:val="20"/>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Inimesel on nägemispuue, kui nägemisvõime alanemine takistab tema iseseisvat toimetulekut.</w:t>
      </w:r>
    </w:p>
    <w:p>
      <w:pPr>
        <w:pStyle w:val="TextBody"/>
        <w:numPr>
          <w:ilvl w:val="0"/>
          <w:numId w:val="20"/>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Kui nägemise nõrgenemisest tekkivaid takistusi saab parandada prillide või läätsede abil, ei peeta seda nägemispuudeks.</w:t>
      </w:r>
    </w:p>
    <w:p>
      <w:pPr>
        <w:pStyle w:val="TextBody"/>
        <w:numPr>
          <w:ilvl w:val="0"/>
          <w:numId w:val="20"/>
        </w:numPr>
        <w:bidi w:val="0"/>
        <w:spacing w:lineRule="auto" w:line="360"/>
        <w:jc w:val="both"/>
        <w:rPr/>
      </w:pPr>
      <w:r>
        <w:rPr>
          <w:rFonts w:eastAsia="Arial" w:cs="Arial" w:ascii="Liberation Sans" w:hAnsi="Liberation Sans"/>
          <w:sz w:val="24"/>
          <w:szCs w:val="24"/>
          <w:lang w:val="et-EE"/>
        </w:rPr>
        <w:t xml:space="preserve">Nägemispuue võib olla sünnipärane või </w:t>
      </w:r>
      <w:r>
        <w:rPr>
          <w:rFonts w:eastAsia="Arial" w:cs="Arial" w:ascii="Liberation Sans" w:hAnsi="Liberation Sans"/>
          <w:color w:val="auto"/>
          <w:kern w:val="2"/>
          <w:sz w:val="24"/>
          <w:szCs w:val="24"/>
          <w:lang w:val="et-EE" w:eastAsia="zh-CN" w:bidi="hi-IN"/>
        </w:rPr>
        <w:t xml:space="preserve">tekkinud </w:t>
      </w:r>
      <w:r>
        <w:rPr>
          <w:rFonts w:eastAsia="Arial" w:cs="Arial" w:ascii="Liberation Sans" w:hAnsi="Liberation Sans"/>
          <w:sz w:val="24"/>
          <w:szCs w:val="24"/>
          <w:lang w:val="et-EE"/>
        </w:rPr>
        <w:t>elu jooksul.</w:t>
      </w:r>
    </w:p>
    <w:p>
      <w:pPr>
        <w:pStyle w:val="TextBody"/>
        <w:spacing w:lineRule="auto" w:line="360"/>
        <w:jc w:val="both"/>
        <w:rPr>
          <w:rFonts w:eastAsia="Arial" w:cs="Arial"/>
        </w:rPr>
      </w:pPr>
      <w:r>
        <w:rPr>
          <w:rFonts w:eastAsia="Arial" w:cs="Arial"/>
        </w:rPr>
      </w:r>
    </w:p>
    <w:p>
      <w:pPr>
        <w:pStyle w:val="TextBody"/>
        <w:bidi w:val="0"/>
        <w:spacing w:lineRule="auto" w:line="360"/>
        <w:jc w:val="both"/>
        <w:rPr/>
      </w:pPr>
      <w:bookmarkStart w:id="2" w:name="_heading=h.gjdgxs310"/>
      <w:bookmarkEnd w:id="2"/>
      <w:r>
        <w:rPr>
          <w:rFonts w:eastAsia="Arial" w:cs="Arial" w:ascii="Liberation Sans" w:hAnsi="Liberation Sans"/>
          <w:sz w:val="24"/>
          <w:szCs w:val="24"/>
          <w:lang w:val="et-EE"/>
        </w:rPr>
        <w:t xml:space="preserve">Nägemispuudega inimesed jagunevad </w:t>
      </w:r>
      <w:r>
        <w:rPr>
          <w:rFonts w:eastAsia="Arial" w:cs="Arial" w:ascii="Liberation Sans" w:hAnsi="Liberation Sans"/>
          <w:b/>
          <w:bCs/>
          <w:sz w:val="24"/>
          <w:szCs w:val="24"/>
          <w:lang w:val="et-EE"/>
        </w:rPr>
        <w:t>vaegnäg</w:t>
      </w:r>
      <w:r>
        <w:rPr>
          <w:rFonts w:eastAsia="Arial" w:cs="Arial" w:ascii="Liberation Sans" w:hAnsi="Liberation Sans"/>
          <w:b/>
          <w:bCs/>
          <w:sz w:val="24"/>
          <w:szCs w:val="24"/>
          <w:lang w:val="et-EE"/>
        </w:rPr>
        <w:t>ij</w:t>
      </w:r>
      <w:r>
        <w:rPr>
          <w:rFonts w:eastAsia="Arial" w:cs="Arial" w:ascii="Liberation Sans" w:hAnsi="Liberation Sans"/>
          <w:b/>
          <w:bCs/>
          <w:sz w:val="24"/>
          <w:szCs w:val="24"/>
          <w:lang w:val="et-EE"/>
        </w:rPr>
        <w:t>ateks</w:t>
      </w:r>
      <w:r>
        <w:rPr>
          <w:rFonts w:eastAsia="Arial" w:cs="Arial" w:ascii="Liberation Sans" w:hAnsi="Liberation Sans"/>
          <w:sz w:val="24"/>
          <w:szCs w:val="24"/>
          <w:lang w:val="et-EE"/>
        </w:rPr>
        <w:t xml:space="preserve"> ja </w:t>
      </w:r>
      <w:r>
        <w:rPr>
          <w:rFonts w:eastAsia="Arial" w:cs="Arial" w:ascii="Liberation Sans" w:hAnsi="Liberation Sans"/>
          <w:b/>
          <w:bCs/>
          <w:sz w:val="24"/>
          <w:szCs w:val="24"/>
          <w:lang w:val="et-EE"/>
        </w:rPr>
        <w:t>pimedateks</w:t>
      </w:r>
      <w:r>
        <w:rPr>
          <w:rFonts w:eastAsia="Arial" w:cs="Arial" w:ascii="Liberation Sans" w:hAnsi="Liberation Sans"/>
          <w:sz w:val="24"/>
          <w:szCs w:val="24"/>
          <w:lang w:val="et-EE"/>
        </w:rPr>
        <w:t xml:space="preserve">. Eestis kasutatava terminoloogia kohaselt on inimesel </w:t>
      </w:r>
      <w:r>
        <w:rPr>
          <w:rFonts w:eastAsia="Arial" w:cs="Arial" w:ascii="Liberation Sans" w:hAnsi="Liberation Sans"/>
          <w:b/>
          <w:sz w:val="24"/>
          <w:szCs w:val="24"/>
          <w:lang w:val="et-EE"/>
        </w:rPr>
        <w:t>vaegnägevus</w:t>
      </w:r>
      <w:r>
        <w:rPr>
          <w:rFonts w:eastAsia="Arial" w:cs="Arial" w:ascii="Liberation Sans" w:hAnsi="Liberation Sans"/>
          <w:sz w:val="24"/>
          <w:szCs w:val="24"/>
          <w:lang w:val="et-EE"/>
        </w:rPr>
        <w:t xml:space="preserve">, kui tema nägemisteravus paremini nägeval silmal koos korrektsiooniga (prillid, läätsed) on väiksem kui 0.3. Kui nägemisteravus paremini nägeval silmal koos korrektsiooniga on väiksem kui 0.05, hinnatakse seda </w:t>
      </w:r>
      <w:r>
        <w:rPr>
          <w:rFonts w:eastAsia="Arial" w:cs="Arial" w:ascii="Liberation Sans" w:hAnsi="Liberation Sans"/>
          <w:b/>
          <w:sz w:val="24"/>
          <w:szCs w:val="24"/>
          <w:lang w:val="et-EE"/>
        </w:rPr>
        <w:t>pimesuseks</w:t>
      </w:r>
      <w:r>
        <w:rPr>
          <w:rFonts w:eastAsia="Arial" w:cs="Arial" w:ascii="Liberation Sans" w:hAnsi="Liberation Sans"/>
          <w:sz w:val="24"/>
          <w:szCs w:val="24"/>
          <w:lang w:val="et-EE"/>
        </w:rPr>
        <w:t>.</w:t>
      </w:r>
      <w:r>
        <w:rPr>
          <w:rFonts w:eastAsia="Arial" w:cs="Arial" w:ascii="Liberation Sans" w:hAnsi="Liberation Sans"/>
          <w:sz w:val="24"/>
          <w:szCs w:val="24"/>
          <w:lang w:val="et-EE"/>
        </w:rPr>
        <w:t xml:space="preserve"> Loe nägemispuudega inimeste kohta lisa ka suhtlemisjuhendist „Kui kohtad nägemispuudega inimest“: </w:t>
      </w:r>
      <w:hyperlink r:id="rId2">
        <w:r>
          <w:rPr>
            <w:rStyle w:val="InternetLink"/>
            <w:rFonts w:eastAsia="Arial" w:cs="Arial" w:ascii="Liberation Sans" w:hAnsi="Liberation Sans"/>
            <w:sz w:val="24"/>
            <w:szCs w:val="24"/>
            <w:lang w:val="et-EE"/>
          </w:rPr>
          <w:t>https://osaluskogud.ee/wp-content/uploads/Kui-kohtad-nagemispuudega-inimest-1.pdf</w:t>
        </w:r>
      </w:hyperlink>
    </w:p>
    <w:p>
      <w:pPr>
        <w:pStyle w:val="Heading1"/>
        <w:numPr>
          <w:ilvl w:val="0"/>
          <w:numId w:val="2"/>
        </w:numPr>
        <w:bidi w:val="0"/>
        <w:jc w:val="left"/>
        <w:rPr>
          <w:rFonts w:ascii="Liberation Sans" w:hAnsi="Liberation Sans" w:eastAsia="Arial" w:cs="Arial"/>
          <w:sz w:val="24"/>
          <w:szCs w:val="24"/>
          <w:lang w:val="et-EE"/>
        </w:rPr>
      </w:pPr>
      <w:r>
        <w:rPr>
          <w:rFonts w:eastAsia="Arial" w:cs="Arial"/>
          <w:sz w:val="24"/>
          <w:szCs w:val="24"/>
          <w:lang w:val="et-EE"/>
        </w:rPr>
      </w:r>
    </w:p>
    <w:p>
      <w:pPr>
        <w:pStyle w:val="Heading2"/>
        <w:numPr>
          <w:ilvl w:val="1"/>
          <w:numId w:val="2"/>
        </w:numPr>
        <w:bidi w:val="0"/>
        <w:jc w:val="both"/>
        <w:rPr/>
      </w:pPr>
      <w:bookmarkStart w:id="3" w:name="__RefHeading___Toc9819_2780245557"/>
      <w:bookmarkEnd w:id="3"/>
      <w:r>
        <w:rPr/>
        <w:t>Nägemispuudest põhjustatud piirangud</w:t>
      </w:r>
    </w:p>
    <w:p>
      <w:pPr>
        <w:pStyle w:val="TextBody"/>
        <w:bidi w:val="0"/>
        <w:spacing w:lineRule="auto" w:line="360"/>
        <w:jc w:val="both"/>
        <w:rPr>
          <w:rFonts w:ascii="Liberation Sans" w:hAnsi="Liberation Sans" w:eastAsia="Arial" w:cs="Arial"/>
          <w:i w:val="false"/>
          <w:i w:val="false"/>
          <w:iCs w:val="false"/>
          <w:sz w:val="24"/>
          <w:szCs w:val="24"/>
          <w:lang w:val="et-EE"/>
        </w:rPr>
      </w:pPr>
      <w:r>
        <w:rPr>
          <w:rFonts w:eastAsia="Arial" w:cs="Arial" w:ascii="Liberation Sans" w:hAnsi="Liberation Sans"/>
          <w:i w:val="false"/>
          <w:iCs w:val="false"/>
          <w:sz w:val="24"/>
          <w:szCs w:val="24"/>
          <w:lang w:val="et-EE"/>
        </w:rPr>
      </w:r>
    </w:p>
    <w:p>
      <w:pPr>
        <w:pStyle w:val="TextBody"/>
        <w:bidi w:val="0"/>
        <w:spacing w:lineRule="auto" w:line="360"/>
        <w:jc w:val="both"/>
        <w:rPr>
          <w:rFonts w:ascii="Liberation Sans" w:hAnsi="Liberation Sans" w:eastAsia="Arial" w:cs="Arial"/>
          <w:i w:val="false"/>
          <w:i w:val="false"/>
          <w:iCs w:val="false"/>
          <w:sz w:val="24"/>
          <w:szCs w:val="24"/>
          <w:lang w:val="et-EE"/>
        </w:rPr>
      </w:pPr>
      <w:bookmarkStart w:id="4" w:name="_heading=h.gjdgxs6"/>
      <w:bookmarkEnd w:id="4"/>
      <w:r>
        <w:rPr>
          <w:rFonts w:eastAsia="Arial" w:cs="Arial" w:ascii="Liberation Sans" w:hAnsi="Liberation Sans"/>
          <w:b/>
          <w:bCs/>
          <w:i w:val="false"/>
          <w:iCs w:val="false"/>
          <w:sz w:val="24"/>
          <w:szCs w:val="24"/>
          <w:lang w:val="et-EE"/>
        </w:rPr>
        <w:t>Sõltuvalt nägemiskahjustuse eripärast ja raskusastmest ning inimese vajadustest võivad nägemispuudest põhjustatud piirangud raskendada selliste tegevuste sooritamist nagu:</w:t>
      </w:r>
      <w:r>
        <w:rPr>
          <w:rFonts w:eastAsia="Arial" w:cs="Arial" w:ascii="Liberation Sans" w:hAnsi="Liberation Sans"/>
          <w:i w:val="false"/>
          <w:iCs w:val="false"/>
          <w:sz w:val="24"/>
          <w:szCs w:val="24"/>
          <w:lang w:val="et-EE"/>
        </w:rPr>
        <w:t xml:space="preserve"> </w:t>
      </w:r>
    </w:p>
    <w:p>
      <w:pPr>
        <w:pStyle w:val="TextBody"/>
        <w:numPr>
          <w:ilvl w:val="0"/>
          <w:numId w:val="11"/>
        </w:numPr>
        <w:bidi w:val="0"/>
        <w:spacing w:lineRule="auto" w:line="360"/>
        <w:jc w:val="both"/>
        <w:rPr>
          <w:rFonts w:ascii="Liberation Sans" w:hAnsi="Liberation Sans" w:eastAsia="Arial" w:cs="Arial"/>
          <w:sz w:val="24"/>
          <w:szCs w:val="24"/>
          <w:lang w:val="et-EE"/>
        </w:rPr>
      </w:pPr>
      <w:bookmarkStart w:id="5" w:name="_heading=h.gjdgxs7"/>
      <w:bookmarkEnd w:id="5"/>
      <w:r>
        <w:rPr>
          <w:rFonts w:eastAsia="Arial" w:cs="Arial" w:ascii="Liberation Sans" w:hAnsi="Liberation Sans"/>
          <w:sz w:val="24"/>
          <w:szCs w:val="24"/>
          <w:lang w:val="et-EE"/>
        </w:rPr>
        <w:t>liikumine;</w:t>
      </w:r>
    </w:p>
    <w:p>
      <w:pPr>
        <w:pStyle w:val="TextBody"/>
        <w:numPr>
          <w:ilvl w:val="0"/>
          <w:numId w:val="11"/>
        </w:numPr>
        <w:bidi w:val="0"/>
        <w:spacing w:lineRule="auto" w:line="360"/>
        <w:jc w:val="both"/>
        <w:rPr>
          <w:rFonts w:ascii="Liberation Sans" w:hAnsi="Liberation Sans" w:eastAsia="Arial" w:cs="Arial"/>
          <w:sz w:val="24"/>
          <w:szCs w:val="24"/>
          <w:lang w:val="et-EE"/>
        </w:rPr>
      </w:pPr>
      <w:bookmarkStart w:id="6" w:name="_heading=h.gjdgxs8"/>
      <w:bookmarkEnd w:id="6"/>
      <w:r>
        <w:rPr>
          <w:rFonts w:eastAsia="Arial" w:cs="Arial" w:ascii="Liberation Sans" w:hAnsi="Liberation Sans"/>
          <w:sz w:val="24"/>
          <w:szCs w:val="24"/>
          <w:lang w:val="et-EE"/>
        </w:rPr>
        <w:t>info saamine ja edastamine;</w:t>
      </w:r>
    </w:p>
    <w:p>
      <w:pPr>
        <w:pStyle w:val="TextBody"/>
        <w:numPr>
          <w:ilvl w:val="0"/>
          <w:numId w:val="11"/>
        </w:numPr>
        <w:bidi w:val="0"/>
        <w:spacing w:lineRule="auto" w:line="360"/>
        <w:jc w:val="both"/>
        <w:rPr>
          <w:rFonts w:ascii="Liberation Sans" w:hAnsi="Liberation Sans" w:eastAsia="Arial" w:cs="Arial"/>
          <w:sz w:val="24"/>
          <w:szCs w:val="24"/>
          <w:lang w:val="et-EE"/>
        </w:rPr>
      </w:pPr>
      <w:bookmarkStart w:id="7" w:name="_heading=h.gjdgxs9"/>
      <w:bookmarkEnd w:id="7"/>
      <w:r>
        <w:rPr>
          <w:rFonts w:eastAsia="Arial" w:cs="Arial" w:ascii="Liberation Sans" w:hAnsi="Liberation Sans"/>
          <w:sz w:val="24"/>
          <w:szCs w:val="24"/>
          <w:lang w:val="et-EE"/>
        </w:rPr>
        <w:t>igapäevase elu toimingute sooritamine;</w:t>
      </w:r>
    </w:p>
    <w:p>
      <w:pPr>
        <w:pStyle w:val="TextBody"/>
        <w:numPr>
          <w:ilvl w:val="0"/>
          <w:numId w:val="11"/>
        </w:numPr>
        <w:bidi w:val="0"/>
        <w:spacing w:lineRule="auto" w:line="360"/>
        <w:jc w:val="both"/>
        <w:rPr>
          <w:rFonts w:ascii="Liberation Sans" w:hAnsi="Liberation Sans" w:eastAsia="Arial" w:cs="Arial"/>
          <w:sz w:val="24"/>
          <w:szCs w:val="24"/>
          <w:lang w:val="et-EE"/>
        </w:rPr>
      </w:pPr>
      <w:bookmarkStart w:id="8" w:name="_heading=h.gjdgxs10"/>
      <w:bookmarkEnd w:id="8"/>
      <w:r>
        <w:rPr>
          <w:rFonts w:eastAsia="Arial" w:cs="Arial" w:ascii="Liberation Sans" w:hAnsi="Liberation Sans"/>
          <w:sz w:val="24"/>
          <w:szCs w:val="24"/>
          <w:lang w:val="et-EE"/>
        </w:rPr>
        <w:t>ühiskonnaelus osalemine;</w:t>
      </w:r>
    </w:p>
    <w:p>
      <w:pPr>
        <w:pStyle w:val="TextBody"/>
        <w:numPr>
          <w:ilvl w:val="0"/>
          <w:numId w:val="11"/>
        </w:numPr>
        <w:bidi w:val="0"/>
        <w:spacing w:lineRule="auto" w:line="360"/>
        <w:jc w:val="both"/>
        <w:rPr>
          <w:rFonts w:ascii="Liberation Sans" w:hAnsi="Liberation Sans" w:eastAsia="Arial" w:cs="Arial"/>
          <w:sz w:val="24"/>
          <w:szCs w:val="24"/>
          <w:lang w:val="et-EE"/>
        </w:rPr>
      </w:pPr>
      <w:bookmarkStart w:id="9" w:name="_heading=h.gjdgxs11"/>
      <w:bookmarkEnd w:id="9"/>
      <w:r>
        <w:rPr>
          <w:rFonts w:eastAsia="Arial" w:cs="Arial" w:ascii="Liberation Sans" w:hAnsi="Liberation Sans"/>
          <w:sz w:val="24"/>
          <w:szCs w:val="24"/>
          <w:lang w:val="et-EE"/>
        </w:rPr>
        <w:t xml:space="preserve">sotsiaalsete suhete loomine ja hoidmine. </w:t>
      </w:r>
    </w:p>
    <w:p>
      <w:pPr>
        <w:pStyle w:val="TextBody"/>
        <w:bidi w:val="0"/>
        <w:spacing w:lineRule="auto" w:line="360"/>
        <w:jc w:val="both"/>
        <w:rPr>
          <w:rFonts w:ascii="Liberation Sans" w:hAnsi="Liberation Sans" w:eastAsia="Arial" w:cs="Arial"/>
          <w:b/>
          <w:b/>
          <w:i w:val="false"/>
          <w:i w:val="false"/>
          <w:iCs w:val="false"/>
          <w:sz w:val="24"/>
          <w:szCs w:val="24"/>
          <w:lang w:val="et-EE"/>
        </w:rPr>
      </w:pPr>
      <w:r>
        <w:rPr/>
      </w:r>
    </w:p>
    <w:p>
      <w:pPr>
        <w:pStyle w:val="TextBody"/>
        <w:bidi w:val="0"/>
        <w:spacing w:lineRule="auto" w:line="360"/>
        <w:jc w:val="both"/>
        <w:rPr/>
      </w:pPr>
      <w:r>
        <w:rPr>
          <w:rFonts w:eastAsia="Arial" w:cs="Arial" w:ascii="Liberation Sans" w:hAnsi="Liberation Sans"/>
          <w:b/>
          <w:i w:val="false"/>
          <w:iCs w:val="false"/>
          <w:sz w:val="24"/>
          <w:szCs w:val="24"/>
          <w:lang w:val="et-EE"/>
        </w:rPr>
        <w:t>Liikumispiirangud</w:t>
      </w:r>
      <w:r>
        <w:rPr>
          <w:rFonts w:eastAsia="Arial" w:cs="Arial" w:ascii="Liberation Sans" w:hAnsi="Liberation Sans"/>
          <w:i w:val="false"/>
          <w:iCs w:val="false"/>
          <w:sz w:val="24"/>
          <w:szCs w:val="24"/>
          <w:lang w:val="et-EE"/>
        </w:rPr>
        <w:t xml:space="preserve"> võivad olla põhjustatud erinevatest nägemiskahjustustest</w:t>
      </w:r>
      <w:r>
        <w:rPr>
          <w:rFonts w:eastAsia="Arial" w:cs="Arial" w:ascii="Liberation Sans" w:hAnsi="Liberation Sans"/>
          <w:i w:val="false"/>
          <w:iCs w:val="false"/>
          <w:sz w:val="24"/>
          <w:szCs w:val="24"/>
          <w:lang w:val="et-EE"/>
        </w:rPr>
        <w:t>: h</w:t>
      </w:r>
      <w:r>
        <w:rPr>
          <w:rFonts w:eastAsia="Arial" w:cs="Arial" w:ascii="Liberation Sans" w:hAnsi="Liberation Sans"/>
          <w:i w:val="false"/>
          <w:iCs w:val="false"/>
          <w:sz w:val="24"/>
          <w:szCs w:val="24"/>
          <w:lang w:val="et-EE"/>
        </w:rPr>
        <w:t>ä</w:t>
      </w:r>
      <w:r>
        <w:rPr>
          <w:rFonts w:eastAsia="Arial" w:cs="Arial" w:ascii="Liberation Sans" w:hAnsi="Liberation Sans"/>
          <w:i w:val="false"/>
          <w:iCs w:val="false"/>
          <w:sz w:val="24"/>
          <w:szCs w:val="24"/>
          <w:lang w:val="et-EE"/>
        </w:rPr>
        <w:t>irit</w:t>
      </w:r>
      <w:r>
        <w:rPr>
          <w:rFonts w:eastAsia="Arial" w:cs="Arial" w:ascii="Liberation Sans" w:hAnsi="Liberation Sans"/>
          <w:i w:val="false"/>
          <w:iCs w:val="false"/>
          <w:sz w:val="24"/>
          <w:szCs w:val="24"/>
          <w:lang w:val="et-EE"/>
        </w:rPr>
        <w:t xml:space="preserve">ud võivad olla </w:t>
      </w:r>
      <w:r>
        <w:rPr>
          <w:rFonts w:eastAsia="Arial" w:cs="Arial" w:ascii="Liberation Sans" w:hAnsi="Liberation Sans"/>
          <w:i w:val="false"/>
          <w:iCs w:val="false"/>
          <w:sz w:val="24"/>
          <w:szCs w:val="24"/>
          <w:lang w:val="et-EE"/>
        </w:rPr>
        <w:t xml:space="preserve">nii </w:t>
      </w:r>
      <w:r>
        <w:rPr>
          <w:rFonts w:eastAsia="Arial" w:cs="Arial" w:ascii="Liberation Sans" w:hAnsi="Liberation Sans"/>
          <w:i w:val="false"/>
          <w:iCs w:val="false"/>
          <w:sz w:val="24"/>
          <w:szCs w:val="24"/>
          <w:lang w:val="et-EE"/>
        </w:rPr>
        <w:t>orienteerumisvõime</w:t>
      </w:r>
      <w:r>
        <w:rPr>
          <w:rFonts w:eastAsia="Arial" w:cs="Arial" w:ascii="Liberation Sans" w:hAnsi="Liberation Sans"/>
          <w:i w:val="false"/>
          <w:iCs w:val="false"/>
          <w:sz w:val="24"/>
          <w:szCs w:val="24"/>
          <w:lang w:val="et-EE"/>
        </w:rPr>
        <w:t xml:space="preserve"> kui ka</w:t>
      </w:r>
      <w:r>
        <w:rPr>
          <w:rFonts w:eastAsia="Arial" w:cs="Arial" w:ascii="Liberation Sans" w:hAnsi="Liberation Sans"/>
          <w:i w:val="false"/>
          <w:iCs w:val="false"/>
          <w:sz w:val="24"/>
          <w:szCs w:val="24"/>
          <w:lang w:val="et-EE"/>
        </w:rPr>
        <w:t xml:space="preserve"> objektide ja tasapinnaerinevuste märkamine, </w:t>
      </w:r>
      <w:r>
        <w:rPr>
          <w:rFonts w:eastAsia="Arial" w:cs="Arial" w:ascii="Liberation Sans" w:hAnsi="Liberation Sans"/>
          <w:i w:val="false"/>
          <w:iCs w:val="false"/>
          <w:sz w:val="24"/>
          <w:szCs w:val="24"/>
          <w:lang w:val="et-EE"/>
        </w:rPr>
        <w:t xml:space="preserve">aga ka </w:t>
      </w:r>
      <w:r>
        <w:rPr>
          <w:rFonts w:eastAsia="Arial" w:cs="Arial" w:ascii="Liberation Sans" w:hAnsi="Liberation Sans"/>
          <w:i w:val="false"/>
          <w:iCs w:val="false"/>
          <w:sz w:val="24"/>
          <w:szCs w:val="24"/>
          <w:lang w:val="et-EE"/>
        </w:rPr>
        <w:t xml:space="preserve">kauguste määramine. </w:t>
      </w:r>
      <w:bookmarkStart w:id="10" w:name="_heading=h.gjdgxs141"/>
      <w:bookmarkEnd w:id="10"/>
      <w:r>
        <w:rPr>
          <w:rFonts w:eastAsia="Arial" w:cs="Arial" w:ascii="Liberation Sans" w:hAnsi="Liberation Sans"/>
          <w:lang w:val="et-EE"/>
        </w:rPr>
        <w:t>Suuri probleeme nägemispuudega inimeste jaoks tekitab</w:t>
      </w:r>
      <w:r>
        <w:rPr>
          <w:rFonts w:eastAsia="Arial" w:cs="Arial" w:ascii="Liberation Sans" w:hAnsi="Liberation Sans"/>
          <w:b/>
          <w:lang w:val="et-EE"/>
        </w:rPr>
        <w:t xml:space="preserve"> Info saamine</w:t>
      </w:r>
      <w:r>
        <w:rPr>
          <w:rFonts w:eastAsia="Arial" w:cs="Arial" w:ascii="Liberation Sans" w:hAnsi="Liberation Sans"/>
          <w:lang w:val="et-EE"/>
        </w:rPr>
        <w:t>, sest visuaalne info pole kas üldse nähtav või on nähtav ainult väga lähedalt ja abivahendite abil.</w:t>
      </w:r>
      <w:bookmarkStart w:id="11" w:name="_heading=h.gjdgxs151"/>
      <w:bookmarkEnd w:id="11"/>
      <w:r>
        <w:rPr>
          <w:rFonts w:eastAsia="Arial" w:cs="Arial" w:ascii="Liberation Sans" w:hAnsi="Liberation Sans"/>
          <w:lang w:val="et-EE"/>
        </w:rPr>
        <w:t xml:space="preserve"> </w:t>
      </w:r>
      <w:r>
        <w:rPr>
          <w:rFonts w:eastAsia="Arial" w:cs="Arial" w:ascii="Liberation Sans" w:hAnsi="Liberation Sans"/>
          <w:b/>
          <w:i w:val="false"/>
          <w:iCs w:val="false"/>
          <w:sz w:val="24"/>
          <w:szCs w:val="24"/>
          <w:lang w:val="et-EE"/>
        </w:rPr>
        <w:t xml:space="preserve">Igapäevatoimingute </w:t>
      </w:r>
      <w:r>
        <w:rPr>
          <w:rFonts w:eastAsia="Arial" w:cs="Arial" w:ascii="Liberation Sans" w:hAnsi="Liberation Sans"/>
          <w:i w:val="false"/>
          <w:iCs w:val="false"/>
          <w:sz w:val="24"/>
          <w:szCs w:val="24"/>
          <w:lang w:val="et-EE"/>
        </w:rPr>
        <w:t>puhul võib tekkida probleeme enesehooldustoimingute tegemisel, asjade ostmisel ja koju toomisel, toiduvalmistamisel, koristamisel jm.</w:t>
      </w:r>
      <w:bookmarkStart w:id="12" w:name="_heading=h.gjdgxs171"/>
      <w:bookmarkEnd w:id="12"/>
      <w:r>
        <w:rPr>
          <w:rFonts w:eastAsia="Times New Roman" w:cs="Times New Roman" w:ascii="Liberation Sans" w:hAnsi="Liberation Sans"/>
          <w:i w:val="false"/>
          <w:iCs w:val="false"/>
          <w:sz w:val="24"/>
          <w:szCs w:val="24"/>
          <w:lang w:val="et-EE"/>
        </w:rPr>
        <w:t xml:space="preserve"> </w:t>
      </w:r>
      <w:r>
        <w:rPr>
          <w:rFonts w:eastAsia="Arial" w:cs="Arial" w:ascii="Liberation Sans" w:hAnsi="Liberation Sans"/>
          <w:i w:val="false"/>
          <w:iCs w:val="false"/>
          <w:sz w:val="24"/>
          <w:szCs w:val="24"/>
          <w:lang w:val="et-EE"/>
        </w:rPr>
        <w:t>Piirangute</w:t>
      </w:r>
      <w:r>
        <w:rPr>
          <w:rFonts w:eastAsia="Arial" w:cs="Arial" w:ascii="Liberation Sans" w:hAnsi="Liberation Sans"/>
          <w:i w:val="false"/>
          <w:iCs w:val="false"/>
          <w:sz w:val="24"/>
          <w:szCs w:val="24"/>
          <w:lang w:val="et-EE"/>
        </w:rPr>
        <w:t>ga toime tulemiseks</w:t>
      </w:r>
      <w:r>
        <w:rPr>
          <w:rFonts w:eastAsia="Arial" w:cs="Arial" w:ascii="Liberation Sans" w:hAnsi="Liberation Sans"/>
          <w:i w:val="false"/>
          <w:iCs w:val="false"/>
          <w:sz w:val="24"/>
          <w:szCs w:val="24"/>
          <w:lang w:val="et-EE"/>
        </w:rPr>
        <w:t xml:space="preserve"> on erinevaid võimalusi, näiteks keskkonna kohandamine ja rehabilitatsioon.</w:t>
      </w:r>
    </w:p>
    <w:p>
      <w:pPr>
        <w:pStyle w:val="TextBody"/>
        <w:bidi w:val="0"/>
        <w:spacing w:lineRule="auto" w:line="360"/>
        <w:jc w:val="both"/>
        <w:rPr>
          <w:rFonts w:ascii="Liberation Sans" w:hAnsi="Liberation Sans" w:eastAsia="Arial" w:cs="Arial"/>
          <w:i w:val="false"/>
          <w:i w:val="false"/>
          <w:iCs w:val="false"/>
          <w:sz w:val="24"/>
          <w:szCs w:val="24"/>
          <w:lang w:val="et-EE"/>
        </w:rPr>
      </w:pPr>
      <w:r>
        <w:rPr/>
      </w:r>
    </w:p>
    <w:p>
      <w:pPr>
        <w:pStyle w:val="Heading2"/>
        <w:numPr>
          <w:ilvl w:val="1"/>
          <w:numId w:val="2"/>
        </w:numPr>
        <w:bidi w:val="0"/>
        <w:jc w:val="both"/>
        <w:rPr/>
      </w:pPr>
      <w:bookmarkStart w:id="13" w:name="__RefHeading___Toc9821_2780245557"/>
      <w:bookmarkEnd w:id="13"/>
      <w:r>
        <w:rPr/>
        <w:t>Soovitused piirangute ületamiseks</w:t>
      </w:r>
    </w:p>
    <w:p>
      <w:pPr>
        <w:pStyle w:val="TextBody"/>
        <w:bidi w:val="0"/>
        <w:jc w:val="both"/>
        <w:rPr/>
      </w:pPr>
      <w:r>
        <w:rPr/>
      </w:r>
    </w:p>
    <w:p>
      <w:pPr>
        <w:pStyle w:val="TextBody"/>
        <w:bidi w:val="0"/>
        <w:spacing w:lineRule="auto" w:line="360"/>
        <w:jc w:val="both"/>
        <w:rPr>
          <w:rFonts w:ascii="Liberation Sans" w:hAnsi="Liberation Sans"/>
          <w:b/>
          <w:b/>
          <w:bCs/>
          <w:lang w:val="et-EE"/>
        </w:rPr>
      </w:pPr>
      <w:r>
        <w:rPr>
          <w:rFonts w:ascii="Liberation Sans" w:hAnsi="Liberation Sans"/>
          <w:b/>
          <w:bCs/>
          <w:lang w:val="et-EE"/>
        </w:rPr>
        <w:t>1. Iseseisva orienteerumis- ja liikumisvõimaluse parandamiseks nägemispuudega inimestele on vajalik:</w:t>
      </w:r>
    </w:p>
    <w:p>
      <w:pPr>
        <w:pStyle w:val="TextBody"/>
        <w:numPr>
          <w:ilvl w:val="0"/>
          <w:numId w:val="4"/>
        </w:numPr>
        <w:bidi w:val="0"/>
        <w:spacing w:lineRule="auto" w:line="240"/>
        <w:jc w:val="both"/>
        <w:rPr>
          <w:rFonts w:ascii="Liberation Sans" w:hAnsi="Liberation Sans" w:eastAsia="Arial" w:cs="Arial"/>
          <w:sz w:val="24"/>
          <w:szCs w:val="24"/>
          <w:lang w:val="et-EE"/>
        </w:rPr>
      </w:pPr>
      <w:bookmarkStart w:id="14" w:name="_heading=h.gjdgxs21"/>
      <w:bookmarkEnd w:id="14"/>
      <w:r>
        <w:rPr>
          <w:rFonts w:eastAsia="Arial" w:cs="Arial" w:ascii="Liberation Sans" w:hAnsi="Liberation Sans"/>
          <w:sz w:val="24"/>
          <w:szCs w:val="24"/>
          <w:lang w:val="et-EE"/>
        </w:rPr>
        <w:t>läbimõeldud keskkonnaplaneering;</w:t>
      </w:r>
    </w:p>
    <w:p>
      <w:pPr>
        <w:pStyle w:val="TextBody"/>
        <w:numPr>
          <w:ilvl w:val="0"/>
          <w:numId w:val="4"/>
        </w:numPr>
        <w:bidi w:val="0"/>
        <w:spacing w:lineRule="auto" w:line="240"/>
        <w:jc w:val="both"/>
        <w:rPr>
          <w:rFonts w:ascii="Liberation Sans" w:hAnsi="Liberation Sans" w:eastAsia="Arial" w:cs="Arial"/>
          <w:sz w:val="24"/>
          <w:szCs w:val="24"/>
          <w:lang w:val="et-EE"/>
        </w:rPr>
      </w:pPr>
      <w:bookmarkStart w:id="15" w:name="_heading=h.gjdgxs22"/>
      <w:bookmarkEnd w:id="15"/>
      <w:r>
        <w:rPr>
          <w:rFonts w:eastAsia="Arial" w:cs="Arial" w:ascii="Liberation Sans" w:hAnsi="Liberation Sans"/>
          <w:sz w:val="24"/>
          <w:szCs w:val="24"/>
          <w:lang w:val="et-EE"/>
        </w:rPr>
        <w:t xml:space="preserve">reljeefselt ja kontrastselt tähistatud juhtteed; </w:t>
      </w:r>
    </w:p>
    <w:p>
      <w:pPr>
        <w:pStyle w:val="TextBody"/>
        <w:numPr>
          <w:ilvl w:val="0"/>
          <w:numId w:val="4"/>
        </w:numPr>
        <w:bidi w:val="0"/>
        <w:spacing w:lineRule="auto" w:line="240"/>
        <w:jc w:val="both"/>
        <w:rPr>
          <w:rFonts w:ascii="Liberation Sans" w:hAnsi="Liberation Sans" w:eastAsia="Arial" w:cs="Arial"/>
          <w:sz w:val="24"/>
          <w:szCs w:val="24"/>
          <w:lang w:val="et-EE"/>
        </w:rPr>
      </w:pPr>
      <w:bookmarkStart w:id="16" w:name="_heading=h.gjdgxs23"/>
      <w:bookmarkEnd w:id="16"/>
      <w:r>
        <w:rPr>
          <w:rFonts w:eastAsia="Arial" w:cs="Arial" w:ascii="Liberation Sans" w:hAnsi="Liberation Sans"/>
          <w:sz w:val="24"/>
          <w:szCs w:val="24"/>
          <w:lang w:val="et-EE"/>
        </w:rPr>
        <w:t>kontrastsus ja sobiv värvivalik;</w:t>
      </w:r>
    </w:p>
    <w:p>
      <w:pPr>
        <w:pStyle w:val="TextBody"/>
        <w:numPr>
          <w:ilvl w:val="0"/>
          <w:numId w:val="4"/>
        </w:numPr>
        <w:bidi w:val="0"/>
        <w:spacing w:lineRule="auto" w:line="240"/>
        <w:jc w:val="both"/>
        <w:rPr>
          <w:rFonts w:ascii="Liberation Sans" w:hAnsi="Liberation Sans" w:eastAsia="Arial" w:cs="Arial"/>
          <w:sz w:val="24"/>
          <w:szCs w:val="24"/>
          <w:lang w:val="et-EE"/>
        </w:rPr>
      </w:pPr>
      <w:bookmarkStart w:id="17" w:name="_heading=h.gjdgxs24"/>
      <w:bookmarkEnd w:id="17"/>
      <w:r>
        <w:rPr>
          <w:rFonts w:eastAsia="Arial" w:cs="Arial" w:ascii="Liberation Sans" w:hAnsi="Liberation Sans"/>
          <w:sz w:val="24"/>
          <w:szCs w:val="24"/>
          <w:lang w:val="et-EE"/>
        </w:rPr>
        <w:t>hea valgustus;</w:t>
      </w:r>
    </w:p>
    <w:p>
      <w:pPr>
        <w:pStyle w:val="TextBody"/>
        <w:numPr>
          <w:ilvl w:val="0"/>
          <w:numId w:val="4"/>
        </w:numPr>
        <w:bidi w:val="0"/>
        <w:spacing w:lineRule="auto" w:line="240"/>
        <w:jc w:val="both"/>
        <w:rPr>
          <w:rFonts w:ascii="Liberation Sans" w:hAnsi="Liberation Sans" w:eastAsia="Arial" w:cs="Arial"/>
          <w:sz w:val="24"/>
          <w:szCs w:val="24"/>
          <w:lang w:val="et-EE"/>
        </w:rPr>
      </w:pPr>
      <w:bookmarkStart w:id="18" w:name="_heading=h.gjdgxs25"/>
      <w:bookmarkEnd w:id="18"/>
      <w:r>
        <w:rPr>
          <w:rFonts w:eastAsia="Arial" w:cs="Arial" w:ascii="Liberation Sans" w:hAnsi="Liberation Sans"/>
          <w:sz w:val="24"/>
          <w:szCs w:val="24"/>
          <w:lang w:val="et-EE"/>
        </w:rPr>
        <w:t>visuaalse info esitamine suuremalt ja kontrastselt;</w:t>
      </w:r>
    </w:p>
    <w:p>
      <w:pPr>
        <w:pStyle w:val="TextBody"/>
        <w:numPr>
          <w:ilvl w:val="0"/>
          <w:numId w:val="4"/>
        </w:numPr>
        <w:bidi w:val="0"/>
        <w:spacing w:lineRule="auto" w:line="240"/>
        <w:jc w:val="both"/>
        <w:rPr>
          <w:rFonts w:ascii="Liberation Sans" w:hAnsi="Liberation Sans" w:eastAsia="Arial" w:cs="Arial"/>
          <w:sz w:val="24"/>
          <w:szCs w:val="24"/>
          <w:lang w:val="et-EE"/>
        </w:rPr>
      </w:pPr>
      <w:bookmarkStart w:id="19" w:name="_heading=h.gjdgxs26"/>
      <w:bookmarkEnd w:id="19"/>
      <w:r>
        <w:rPr>
          <w:rFonts w:eastAsia="Arial" w:cs="Arial" w:ascii="Liberation Sans" w:hAnsi="Liberation Sans"/>
          <w:sz w:val="24"/>
          <w:szCs w:val="24"/>
          <w:lang w:val="et-EE"/>
        </w:rPr>
        <w:t>visuaalse info dubleerimine auditiivselt ja/või taktiilselt.</w:t>
      </w:r>
    </w:p>
    <w:p>
      <w:pPr>
        <w:pStyle w:val="TextBody"/>
        <w:bidi w:val="0"/>
        <w:spacing w:lineRule="auto" w:line="360"/>
        <w:jc w:val="both"/>
        <w:rPr>
          <w:rFonts w:ascii="Liberation Sans" w:hAnsi="Liberation Sans"/>
          <w:lang w:val="et-EE"/>
        </w:rPr>
      </w:pPr>
      <w:r>
        <w:rPr>
          <w:rFonts w:ascii="Liberation Sans" w:hAnsi="Liberation Sans"/>
          <w:lang w:val="et-EE"/>
        </w:rPr>
      </w:r>
    </w:p>
    <w:p>
      <w:pPr>
        <w:pStyle w:val="TextBody"/>
        <w:bidi w:val="0"/>
        <w:spacing w:lineRule="auto" w:line="360"/>
        <w:jc w:val="both"/>
        <w:rPr>
          <w:rFonts w:ascii="Liberation Sans" w:hAnsi="Liberation Sans"/>
          <w:b/>
          <w:b/>
          <w:bCs/>
          <w:lang w:val="et-EE"/>
        </w:rPr>
      </w:pPr>
      <w:bookmarkStart w:id="20" w:name="_heading=h.gjdgxs27"/>
      <w:bookmarkEnd w:id="20"/>
      <w:r>
        <w:rPr>
          <w:rFonts w:ascii="Liberation Sans" w:hAnsi="Liberation Sans"/>
          <w:b/>
          <w:bCs/>
          <w:lang w:val="et-EE"/>
        </w:rPr>
        <w:t>2. Info kättesaadavuse tagamisel on abiks:</w:t>
      </w:r>
    </w:p>
    <w:p>
      <w:pPr>
        <w:pStyle w:val="TextBody"/>
        <w:numPr>
          <w:ilvl w:val="0"/>
          <w:numId w:val="5"/>
        </w:numPr>
        <w:bidi w:val="0"/>
        <w:spacing w:lineRule="auto" w:line="240"/>
        <w:jc w:val="both"/>
        <w:rPr>
          <w:rFonts w:ascii="Liberation Sans" w:hAnsi="Liberation Sans" w:eastAsia="Arial" w:cs="Arial"/>
          <w:sz w:val="24"/>
          <w:szCs w:val="24"/>
          <w:lang w:val="et-EE"/>
        </w:rPr>
      </w:pPr>
      <w:bookmarkStart w:id="21" w:name="_heading=h.gjdgxs28"/>
      <w:bookmarkEnd w:id="21"/>
      <w:r>
        <w:rPr>
          <w:rFonts w:eastAsia="Arial" w:cs="Arial" w:ascii="Liberation Sans" w:hAnsi="Liberation Sans"/>
          <w:sz w:val="24"/>
          <w:szCs w:val="24"/>
          <w:lang w:val="et-EE"/>
        </w:rPr>
        <w:t>ettelugemine;</w:t>
      </w:r>
    </w:p>
    <w:p>
      <w:pPr>
        <w:pStyle w:val="TextBody"/>
        <w:numPr>
          <w:ilvl w:val="0"/>
          <w:numId w:val="5"/>
        </w:numPr>
        <w:bidi w:val="0"/>
        <w:spacing w:lineRule="auto" w:line="240"/>
        <w:jc w:val="both"/>
        <w:rPr>
          <w:rFonts w:ascii="Liberation Sans" w:hAnsi="Liberation Sans" w:eastAsia="Arial" w:cs="Arial"/>
          <w:sz w:val="24"/>
          <w:szCs w:val="24"/>
          <w:lang w:val="et-EE"/>
        </w:rPr>
      </w:pPr>
      <w:bookmarkStart w:id="22" w:name="_heading=h.gjdgxs29"/>
      <w:bookmarkEnd w:id="22"/>
      <w:r>
        <w:rPr>
          <w:rFonts w:eastAsia="Arial" w:cs="Arial" w:ascii="Liberation Sans" w:hAnsi="Liberation Sans"/>
          <w:sz w:val="24"/>
          <w:szCs w:val="24"/>
          <w:lang w:val="et-EE"/>
        </w:rPr>
        <w:t>punktkiri;</w:t>
      </w:r>
    </w:p>
    <w:p>
      <w:pPr>
        <w:pStyle w:val="TextBody"/>
        <w:numPr>
          <w:ilvl w:val="0"/>
          <w:numId w:val="5"/>
        </w:numPr>
        <w:bidi w:val="0"/>
        <w:spacing w:lineRule="auto" w:line="240"/>
        <w:jc w:val="both"/>
        <w:rPr>
          <w:rFonts w:ascii="Liberation Sans" w:hAnsi="Liberation Sans" w:eastAsia="Arial" w:cs="Arial"/>
          <w:sz w:val="24"/>
          <w:szCs w:val="24"/>
          <w:lang w:val="et-EE"/>
        </w:rPr>
      </w:pPr>
      <w:bookmarkStart w:id="23" w:name="_heading=h.gjdgxs30"/>
      <w:bookmarkEnd w:id="23"/>
      <w:r>
        <w:rPr>
          <w:rFonts w:eastAsia="Arial" w:cs="Arial" w:ascii="Liberation Sans" w:hAnsi="Liberation Sans"/>
          <w:sz w:val="24"/>
          <w:szCs w:val="24"/>
          <w:lang w:val="et-EE"/>
        </w:rPr>
        <w:t>digi</w:t>
      </w:r>
      <w:r>
        <w:rPr>
          <w:rFonts w:eastAsia="Arial" w:cs="Arial" w:ascii="Liberation Sans" w:hAnsi="Liberation Sans"/>
          <w:sz w:val="24"/>
          <w:szCs w:val="24"/>
          <w:lang w:val="et-EE"/>
        </w:rPr>
        <w:t>-</w:t>
      </w:r>
      <w:r>
        <w:rPr>
          <w:rFonts w:eastAsia="Arial" w:cs="Arial" w:ascii="Liberation Sans" w:hAnsi="Liberation Sans"/>
          <w:sz w:val="24"/>
          <w:szCs w:val="24"/>
          <w:lang w:val="et-EE"/>
        </w:rPr>
        <w:t xml:space="preserve"> ja audiomaterjalid;</w:t>
      </w:r>
    </w:p>
    <w:p>
      <w:pPr>
        <w:pStyle w:val="TextBody"/>
        <w:numPr>
          <w:ilvl w:val="0"/>
          <w:numId w:val="5"/>
        </w:numPr>
        <w:bidi w:val="0"/>
        <w:spacing w:lineRule="auto" w:line="240"/>
        <w:jc w:val="both"/>
        <w:rPr>
          <w:rFonts w:ascii="Liberation Sans" w:hAnsi="Liberation Sans" w:eastAsia="Arial" w:cs="Arial"/>
          <w:sz w:val="24"/>
          <w:szCs w:val="24"/>
          <w:lang w:val="et-EE"/>
        </w:rPr>
      </w:pPr>
      <w:bookmarkStart w:id="24" w:name="_heading=h.gjdgxs31"/>
      <w:bookmarkEnd w:id="24"/>
      <w:r>
        <w:rPr>
          <w:rFonts w:eastAsia="Arial" w:cs="Arial" w:ascii="Liberation Sans" w:hAnsi="Liberation Sans"/>
          <w:sz w:val="24"/>
          <w:szCs w:val="24"/>
          <w:lang w:val="et-EE"/>
        </w:rPr>
        <w:t>suurendavad abivahendid (luubid, lugemistelerid</w:t>
      </w:r>
      <w:r>
        <w:rPr>
          <w:rFonts w:eastAsia="Arial" w:cs="Arial" w:ascii="Liberation Sans" w:hAnsi="Liberation Sans"/>
          <w:sz w:val="24"/>
          <w:szCs w:val="24"/>
          <w:lang w:val="et-EE"/>
        </w:rPr>
        <w:t xml:space="preserve"> jms</w:t>
      </w:r>
      <w:r>
        <w:rPr>
          <w:rFonts w:eastAsia="Arial" w:cs="Arial" w:ascii="Liberation Sans" w:hAnsi="Liberation Sans"/>
          <w:sz w:val="24"/>
          <w:szCs w:val="24"/>
          <w:lang w:val="et-EE"/>
        </w:rPr>
        <w:t>);</w:t>
      </w:r>
    </w:p>
    <w:p>
      <w:pPr>
        <w:pStyle w:val="TextBody"/>
        <w:numPr>
          <w:ilvl w:val="0"/>
          <w:numId w:val="5"/>
        </w:numPr>
        <w:bidi w:val="0"/>
        <w:spacing w:lineRule="auto" w:line="240"/>
        <w:jc w:val="both"/>
        <w:rPr/>
      </w:pPr>
      <w:bookmarkStart w:id="25" w:name="_heading=h.gjdgxs32"/>
      <w:bookmarkEnd w:id="25"/>
      <w:r>
        <w:rPr>
          <w:rFonts w:eastAsia="Arial" w:cs="Arial" w:ascii="Liberation Sans" w:hAnsi="Liberation Sans"/>
          <w:sz w:val="24"/>
          <w:szCs w:val="24"/>
          <w:lang w:val="et-EE"/>
        </w:rPr>
        <w:t xml:space="preserve">kohandatud arvuti, nutitelefon ja teised </w:t>
      </w:r>
      <w:r>
        <w:rPr>
          <w:rFonts w:eastAsia="Arial" w:cs="Arial" w:ascii="Liberation Sans" w:hAnsi="Liberation Sans"/>
          <w:color w:val="auto"/>
          <w:kern w:val="2"/>
          <w:sz w:val="24"/>
          <w:szCs w:val="24"/>
          <w:lang w:val="et-EE" w:eastAsia="zh-CN" w:bidi="hi-IN"/>
        </w:rPr>
        <w:t xml:space="preserve">infotehnoloogilised </w:t>
      </w:r>
      <w:r>
        <w:rPr>
          <w:rFonts w:eastAsia="Arial" w:cs="Arial" w:ascii="Liberation Sans" w:hAnsi="Liberation Sans"/>
          <w:sz w:val="24"/>
          <w:szCs w:val="24"/>
          <w:lang w:val="et-EE"/>
        </w:rPr>
        <w:t>abivahendid;</w:t>
      </w:r>
    </w:p>
    <w:p>
      <w:pPr>
        <w:pStyle w:val="TextBody"/>
        <w:numPr>
          <w:ilvl w:val="0"/>
          <w:numId w:val="5"/>
        </w:numPr>
        <w:bidi w:val="0"/>
        <w:spacing w:lineRule="auto" w:line="240"/>
        <w:jc w:val="both"/>
        <w:rPr>
          <w:rFonts w:ascii="Liberation Sans" w:hAnsi="Liberation Sans" w:eastAsia="Arial" w:cs="Arial"/>
          <w:sz w:val="24"/>
          <w:szCs w:val="24"/>
          <w:lang w:val="et-EE"/>
        </w:rPr>
      </w:pPr>
      <w:bookmarkStart w:id="26" w:name="_heading=h.gjdgxs33"/>
      <w:bookmarkEnd w:id="26"/>
      <w:r>
        <w:rPr>
          <w:rFonts w:eastAsia="Arial" w:cs="Arial" w:ascii="Liberation Sans" w:hAnsi="Liberation Sans"/>
          <w:sz w:val="24"/>
          <w:szCs w:val="24"/>
          <w:lang w:val="et-EE"/>
        </w:rPr>
        <w:t>kirjeldustõlge.</w:t>
      </w:r>
    </w:p>
    <w:p>
      <w:pPr>
        <w:pStyle w:val="TextBody"/>
        <w:bidi w:val="0"/>
        <w:spacing w:lineRule="auto" w:line="360"/>
        <w:jc w:val="both"/>
        <w:rPr>
          <w:rFonts w:ascii="Liberation Sans" w:hAnsi="Liberation Sans"/>
          <w:lang w:val="et-EE"/>
        </w:rPr>
      </w:pPr>
      <w:r>
        <w:rPr>
          <w:rFonts w:ascii="Liberation Sans" w:hAnsi="Liberation Sans"/>
          <w:lang w:val="et-EE"/>
        </w:rPr>
      </w:r>
    </w:p>
    <w:p>
      <w:pPr>
        <w:pStyle w:val="TextBody"/>
        <w:bidi w:val="0"/>
        <w:spacing w:lineRule="auto" w:line="360"/>
        <w:jc w:val="both"/>
        <w:rPr>
          <w:rFonts w:ascii="Liberation Sans" w:hAnsi="Liberation Sans"/>
          <w:b/>
          <w:b/>
          <w:bCs/>
          <w:lang w:val="et-EE"/>
        </w:rPr>
      </w:pPr>
      <w:bookmarkStart w:id="27" w:name="_heading=h.gjdgxs34"/>
      <w:bookmarkEnd w:id="27"/>
      <w:r>
        <w:rPr>
          <w:rFonts w:ascii="Liberation Sans" w:hAnsi="Liberation Sans"/>
          <w:b/>
          <w:bCs/>
          <w:lang w:val="et-EE"/>
        </w:rPr>
        <w:t>3. Igapäevaste tegevuste sooritamist hõlbustavad:</w:t>
      </w:r>
    </w:p>
    <w:p>
      <w:pPr>
        <w:pStyle w:val="TextBody"/>
        <w:numPr>
          <w:ilvl w:val="0"/>
          <w:numId w:val="13"/>
        </w:numPr>
        <w:bidi w:val="0"/>
        <w:spacing w:lineRule="auto" w:line="240"/>
        <w:jc w:val="both"/>
        <w:rPr>
          <w:rFonts w:ascii="Liberation Sans" w:hAnsi="Liberation Sans" w:eastAsia="Arial" w:cs="Arial"/>
          <w:sz w:val="24"/>
          <w:szCs w:val="24"/>
          <w:lang w:val="et-EE"/>
        </w:rPr>
      </w:pPr>
      <w:bookmarkStart w:id="28" w:name="_heading=h.gjdgxs35"/>
      <w:bookmarkEnd w:id="28"/>
      <w:r>
        <w:rPr>
          <w:rFonts w:eastAsia="Arial" w:cs="Arial" w:ascii="Liberation Sans" w:hAnsi="Liberation Sans"/>
          <w:sz w:val="24"/>
          <w:szCs w:val="24"/>
          <w:lang w:val="et-EE"/>
        </w:rPr>
        <w:t>kohandatud võtted ja teiste meelte kasutamine;</w:t>
      </w:r>
    </w:p>
    <w:p>
      <w:pPr>
        <w:pStyle w:val="TextBody"/>
        <w:numPr>
          <w:ilvl w:val="0"/>
          <w:numId w:val="13"/>
        </w:numPr>
        <w:bidi w:val="0"/>
        <w:spacing w:lineRule="auto" w:line="240"/>
        <w:jc w:val="both"/>
        <w:rPr>
          <w:rFonts w:ascii="Liberation Sans" w:hAnsi="Liberation Sans" w:eastAsia="Arial" w:cs="Arial"/>
          <w:sz w:val="24"/>
          <w:szCs w:val="24"/>
          <w:lang w:val="et-EE"/>
        </w:rPr>
      </w:pPr>
      <w:bookmarkStart w:id="29" w:name="_heading=h.gjdgxs36"/>
      <w:bookmarkEnd w:id="29"/>
      <w:r>
        <w:rPr>
          <w:rFonts w:eastAsia="Arial" w:cs="Arial" w:ascii="Liberation Sans" w:hAnsi="Liberation Sans"/>
          <w:sz w:val="24"/>
          <w:szCs w:val="24"/>
          <w:lang w:val="et-EE"/>
        </w:rPr>
        <w:t>kontrastsus;</w:t>
      </w:r>
    </w:p>
    <w:p>
      <w:pPr>
        <w:pStyle w:val="TextBody"/>
        <w:numPr>
          <w:ilvl w:val="0"/>
          <w:numId w:val="13"/>
        </w:numPr>
        <w:bidi w:val="0"/>
        <w:spacing w:lineRule="auto" w:line="240"/>
        <w:jc w:val="both"/>
        <w:rPr>
          <w:rFonts w:ascii="Liberation Sans" w:hAnsi="Liberation Sans" w:eastAsia="Arial" w:cs="Arial"/>
          <w:sz w:val="24"/>
          <w:szCs w:val="24"/>
          <w:lang w:val="et-EE"/>
        </w:rPr>
      </w:pPr>
      <w:bookmarkStart w:id="30" w:name="_heading=h.gjdgxs37"/>
      <w:bookmarkEnd w:id="30"/>
      <w:r>
        <w:rPr>
          <w:rFonts w:eastAsia="Arial" w:cs="Arial" w:ascii="Liberation Sans" w:hAnsi="Liberation Sans"/>
          <w:sz w:val="24"/>
          <w:szCs w:val="24"/>
          <w:lang w:val="et-EE"/>
        </w:rPr>
        <w:t>piisav valgustus;</w:t>
      </w:r>
    </w:p>
    <w:p>
      <w:pPr>
        <w:pStyle w:val="TextBody"/>
        <w:numPr>
          <w:ilvl w:val="0"/>
          <w:numId w:val="13"/>
        </w:numPr>
        <w:bidi w:val="0"/>
        <w:spacing w:lineRule="auto" w:line="240"/>
        <w:jc w:val="both"/>
        <w:rPr>
          <w:rFonts w:ascii="Liberation Sans" w:hAnsi="Liberation Sans" w:eastAsia="Arial" w:cs="Arial"/>
          <w:sz w:val="24"/>
          <w:szCs w:val="24"/>
          <w:lang w:val="et-EE"/>
        </w:rPr>
      </w:pPr>
      <w:bookmarkStart w:id="31" w:name="_heading=h.gjdgxs38"/>
      <w:bookmarkEnd w:id="31"/>
      <w:r>
        <w:rPr>
          <w:rFonts w:eastAsia="Arial" w:cs="Arial" w:ascii="Liberation Sans" w:hAnsi="Liberation Sans"/>
          <w:sz w:val="24"/>
          <w:szCs w:val="24"/>
          <w:lang w:val="et-EE"/>
        </w:rPr>
        <w:t>reljeefsed tähistused;</w:t>
      </w:r>
    </w:p>
    <w:p>
      <w:pPr>
        <w:pStyle w:val="TextBody"/>
        <w:numPr>
          <w:ilvl w:val="0"/>
          <w:numId w:val="13"/>
        </w:numPr>
        <w:bidi w:val="0"/>
        <w:spacing w:lineRule="auto" w:line="240"/>
        <w:jc w:val="both"/>
        <w:rPr>
          <w:lang w:val="et-EE"/>
        </w:rPr>
      </w:pPr>
      <w:bookmarkStart w:id="32" w:name="_heading=h.gjdgxs39"/>
      <w:bookmarkEnd w:id="32"/>
      <w:r>
        <w:rPr>
          <w:rFonts w:eastAsia="Arial" w:cs="Arial" w:ascii="Liberation Sans" w:hAnsi="Liberation Sans"/>
          <w:sz w:val="24"/>
          <w:szCs w:val="24"/>
          <w:lang w:val="et-EE"/>
        </w:rPr>
        <w:t>abivahendid.</w:t>
      </w:r>
    </w:p>
    <w:p>
      <w:pPr>
        <w:pStyle w:val="TextBody"/>
        <w:bidi w:val="0"/>
        <w:spacing w:lineRule="auto" w:line="240"/>
        <w:jc w:val="both"/>
        <w:rPr>
          <w:rFonts w:ascii="Liberation Sans" w:hAnsi="Liberation Sans" w:eastAsia="Arial" w:cs="Arial"/>
          <w:sz w:val="24"/>
          <w:szCs w:val="24"/>
        </w:rPr>
      </w:pPr>
      <w:r>
        <w:rPr>
          <w:lang w:val="et-EE"/>
        </w:rPr>
      </w:r>
    </w:p>
    <w:p>
      <w:pPr>
        <w:pStyle w:val="Heading1"/>
        <w:numPr>
          <w:ilvl w:val="0"/>
          <w:numId w:val="2"/>
        </w:numPr>
        <w:bidi w:val="0"/>
        <w:jc w:val="left"/>
        <w:rPr>
          <w:lang w:val="et-EE"/>
        </w:rPr>
      </w:pPr>
      <w:bookmarkStart w:id="33" w:name="__RefHeading___Toc11129_2984105123"/>
      <w:bookmarkEnd w:id="33"/>
      <w:r>
        <w:rPr>
          <w:lang w:val="et-EE"/>
        </w:rPr>
        <w:t>Nägemispuue ja iseseisvumine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eastAsia="Noto Serif CJK SC" w:cs="Lohit Devanagari" w:ascii="Liberation Sans" w:hAnsi="Liberation Sans"/>
          <w:color w:val="auto"/>
          <w:kern w:val="2"/>
          <w:sz w:val="24"/>
          <w:szCs w:val="24"/>
          <w:lang w:val="et-EE" w:eastAsia="zh-CN" w:bidi="hi-IN"/>
        </w:rPr>
        <w:t xml:space="preserve">Pärast hariduse omandamist üldhariduskoolis tuleb nägemispuudega noorel, kes seni on paljuski saanud tuge oma vanematelt, õppida üha iseseisvamalt hakkama saama. </w:t>
      </w:r>
      <w:r>
        <w:rPr>
          <w:rFonts w:ascii="Liberation Sans" w:hAnsi="Liberation Sans"/>
          <w:lang w:val="et-EE"/>
        </w:rPr>
        <w:t>Tundub, et nüüd, pärast kooli lõppu</w:t>
      </w:r>
      <w:r>
        <w:rPr>
          <w:rFonts w:ascii="Liberation Sans" w:hAnsi="Liberation Sans"/>
          <w:lang w:val="et-EE"/>
        </w:rPr>
        <w:t>,</w:t>
      </w:r>
      <w:r>
        <w:rPr>
          <w:rFonts w:ascii="Liberation Sans" w:hAnsi="Liberation Sans"/>
          <w:lang w:val="et-EE"/>
        </w:rPr>
        <w:t xml:space="preserve"> võiks teha lõpuks ometi seda, mida hing ihaldab: tegelda asjadega, mis sind tõesti köidavad ja minna oma teed. Vabadus õppida, töötada, elada iseseisvalt ... Eestis on need võimalused kõigil. Paraku on nägemispuudega noorel </w:t>
      </w:r>
      <w:r>
        <w:rPr>
          <w:rFonts w:eastAsia="Noto Serif CJK SC" w:cs="Lohit Devanagari" w:ascii="Liberation Sans" w:hAnsi="Liberation Sans"/>
          <w:color w:val="auto"/>
          <w:kern w:val="2"/>
          <w:sz w:val="24"/>
          <w:szCs w:val="24"/>
          <w:lang w:val="et-EE" w:eastAsia="zh-CN" w:bidi="hi-IN"/>
        </w:rPr>
        <w:t>palju</w:t>
      </w:r>
      <w:r>
        <w:rPr>
          <w:rFonts w:ascii="Liberation Sans" w:hAnsi="Liberation Sans"/>
          <w:lang w:val="et-EE"/>
        </w:rPr>
        <w:t xml:space="preserve"> raskem sõltumatut elu alustada, sest</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oma</w:t>
      </w:r>
      <w:r>
        <w:rPr>
          <w:rFonts w:ascii="Liberation Sans" w:hAnsi="Liberation Sans"/>
          <w:lang w:val="et-EE"/>
        </w:rPr>
        <w:t xml:space="preserve"> unistuste elluviimisel tuleb teist</w:t>
      </w:r>
      <w:r>
        <w:rPr>
          <w:rFonts w:ascii="Liberation Sans" w:hAnsi="Liberation Sans"/>
          <w:lang w:val="et-EE"/>
        </w:rPr>
        <w:t>ega võrreldes</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kõvasti</w:t>
      </w:r>
      <w:r>
        <w:rPr>
          <w:rFonts w:ascii="Liberation Sans" w:hAnsi="Liberation Sans"/>
          <w:lang w:val="et-EE"/>
        </w:rPr>
        <w:t xml:space="preserve"> </w:t>
      </w:r>
      <w:r>
        <w:rPr>
          <w:rFonts w:ascii="Liberation Sans" w:hAnsi="Liberation Sans"/>
          <w:lang w:val="et-EE"/>
        </w:rPr>
        <w:t>rohkem pingutada.</w:t>
      </w:r>
    </w:p>
    <w:p>
      <w:pPr>
        <w:pStyle w:val="Normal"/>
        <w:bidi w:val="0"/>
        <w:spacing w:lineRule="auto" w:line="360"/>
        <w:jc w:val="both"/>
        <w:rPr>
          <w:rFonts w:ascii="Liberation Sans" w:hAnsi="Liberation Sans"/>
          <w:lang w:val="et-EE"/>
        </w:rPr>
      </w:pPr>
      <w:r>
        <w:rPr>
          <w:rFonts w:ascii="Liberation Sans" w:hAnsi="Liberation Sans"/>
          <w:lang w:val="et-EE"/>
        </w:rPr>
        <w:t xml:space="preserve"> </w:t>
      </w:r>
    </w:p>
    <w:p>
      <w:pPr>
        <w:pStyle w:val="Heading2"/>
        <w:numPr>
          <w:ilvl w:val="1"/>
          <w:numId w:val="2"/>
        </w:numPr>
        <w:bidi w:val="0"/>
        <w:jc w:val="left"/>
        <w:rPr/>
      </w:pPr>
      <w:bookmarkStart w:id="34" w:name="__RefHeading___Toc4366_2780245557"/>
      <w:bookmarkEnd w:id="34"/>
      <w:r>
        <w:rPr/>
        <w:t>Miks</w:t>
      </w:r>
      <w:r>
        <w:rPr/>
        <w:t xml:space="preserve"> on iseseisvumine</w:t>
      </w:r>
      <w:r>
        <w:rPr/>
        <w:t xml:space="preserve"> vajalik?</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Siin on üheks võtmeteguriks </w:t>
      </w:r>
      <w:r>
        <w:rPr>
          <w:rFonts w:ascii="Liberation Sans" w:hAnsi="Liberation Sans"/>
          <w:b/>
          <w:bCs/>
          <w:lang w:val="et-EE"/>
        </w:rPr>
        <w:t>haridus</w:t>
      </w:r>
      <w:r>
        <w:rPr>
          <w:rFonts w:ascii="Liberation Sans" w:hAnsi="Liberation Sans"/>
          <w:lang w:val="et-EE"/>
        </w:rPr>
        <w:t xml:space="preserve">. Haridus aitab </w:t>
      </w:r>
      <w:r>
        <w:rPr>
          <w:rFonts w:ascii="Liberation Sans" w:hAnsi="Liberation Sans"/>
          <w:lang w:val="et-EE"/>
        </w:rPr>
        <w:t xml:space="preserve">sul </w:t>
      </w:r>
      <w:r>
        <w:rPr>
          <w:rFonts w:ascii="Liberation Sans" w:hAnsi="Liberation Sans"/>
          <w:lang w:val="et-EE"/>
        </w:rPr>
        <w:t xml:space="preserve">olla iseseisev. Mida haritum on puudega inimene, seda rohkem on </w:t>
      </w:r>
      <w:r>
        <w:rPr>
          <w:rFonts w:eastAsia="Noto Serif CJK SC" w:cs="Lohit Devanagari" w:ascii="Liberation Sans" w:hAnsi="Liberation Sans"/>
          <w:color w:val="auto"/>
          <w:kern w:val="2"/>
          <w:sz w:val="24"/>
          <w:szCs w:val="24"/>
          <w:lang w:val="et-EE" w:eastAsia="zh-CN" w:bidi="hi-IN"/>
        </w:rPr>
        <w:t>tal</w:t>
      </w:r>
      <w:r>
        <w:rPr>
          <w:rFonts w:ascii="Liberation Sans" w:hAnsi="Liberation Sans"/>
          <w:lang w:val="et-EE"/>
        </w:rPr>
        <w:t xml:space="preserve"> võimalusi iseseisvaks eluks ja tööturule sisenemiseks. Iseseisvus</w:t>
      </w:r>
      <w:r>
        <w:rPr>
          <w:rFonts w:eastAsia="Noto Serif CJK SC" w:cs="Lohit Devanagari" w:ascii="Liberation Sans" w:hAnsi="Liberation Sans"/>
          <w:color w:val="auto"/>
          <w:kern w:val="2"/>
          <w:sz w:val="24"/>
          <w:szCs w:val="24"/>
          <w:lang w:val="et-EE" w:eastAsia="zh-CN" w:bidi="hi-IN"/>
        </w:rPr>
        <w:t xml:space="preserve"> võimaldab</w:t>
      </w:r>
      <w:r>
        <w:rPr>
          <w:rFonts w:ascii="Liberation Sans" w:hAnsi="Liberation Sans"/>
          <w:lang w:val="et-EE"/>
        </w:rPr>
        <w:t xml:space="preserve"> kohaneda muutuvate tingimustega ning omandatud teadmiste baasil oma elu paremini korraldada. Samuti sõltub hariduslikest saavutustest edasine konkurentsivõimelisus tööturul.</w:t>
      </w:r>
      <w:r>
        <w:rPr>
          <w:rFonts w:ascii="Liberation Sans" w:hAnsi="Liberation Sans"/>
          <w:b/>
          <w:bCs/>
          <w:lang w:val="et-EE"/>
        </w:rPr>
        <w:t xml:space="preserve"> </w:t>
      </w:r>
      <w:r>
        <w:rPr>
          <w:rFonts w:ascii="Liberation Sans" w:hAnsi="Liberation Sans"/>
          <w:lang w:val="et-EE"/>
        </w:rPr>
        <w:t xml:space="preserve">Väga oluline on </w:t>
      </w:r>
      <w:r>
        <w:rPr>
          <w:rFonts w:ascii="Liberation Sans" w:hAnsi="Liberation Sans"/>
          <w:lang w:val="et-EE"/>
        </w:rPr>
        <w:t>ka</w:t>
      </w:r>
      <w:r>
        <w:rPr>
          <w:rFonts w:ascii="Liberation Sans" w:hAnsi="Liberation Sans"/>
          <w:lang w:val="et-EE"/>
        </w:rPr>
        <w:t xml:space="preserve"> </w:t>
      </w:r>
      <w:r>
        <w:rPr>
          <w:rFonts w:ascii="Liberation Sans" w:hAnsi="Liberation Sans"/>
          <w:b/>
          <w:bCs/>
          <w:lang w:val="et-EE"/>
        </w:rPr>
        <w:t>perekonna</w:t>
      </w:r>
      <w:r>
        <w:rPr>
          <w:rFonts w:ascii="Liberation Sans" w:hAnsi="Liberation Sans"/>
          <w:lang w:val="et-EE"/>
        </w:rPr>
        <w:t xml:space="preserve"> valmisolek toetada </w:t>
      </w:r>
      <w:r>
        <w:rPr>
          <w:rFonts w:eastAsia="Noto Serif CJK SC" w:cs="Lohit Devanagari" w:ascii="Liberation Sans" w:hAnsi="Liberation Sans"/>
          <w:color w:val="auto"/>
          <w:kern w:val="2"/>
          <w:sz w:val="24"/>
          <w:szCs w:val="24"/>
          <w:lang w:val="et-EE" w:eastAsia="zh-CN" w:bidi="hi-IN"/>
        </w:rPr>
        <w:t>oma last</w:t>
      </w:r>
      <w:r>
        <w:rPr>
          <w:rFonts w:ascii="Liberation Sans" w:hAnsi="Liberation Sans"/>
          <w:lang w:val="et-EE"/>
        </w:rPr>
        <w:t xml:space="preserve"> sõltumatu elu alustamisel. Lastevanemate ühendustes ja puuetega inimeste organisatsioonides osalemine suurendab toimetulekuvõimalusi, tagades ka erivajadustega arvestamise. See on vajadusel ühendavaks lüliks riigiinstitutsioonide ja noori abistavate jõudude vahel.</w:t>
      </w:r>
    </w:p>
    <w:p>
      <w:pPr>
        <w:pStyle w:val="Normal"/>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eastAsia="Noto Serif CJK SC" w:cs="Lohit Devanagari" w:ascii="Liberation Sans" w:hAnsi="Liberation Sans"/>
          <w:color w:val="auto"/>
          <w:kern w:val="2"/>
          <w:sz w:val="24"/>
          <w:szCs w:val="24"/>
          <w:lang w:val="et-EE" w:eastAsia="zh-CN" w:bidi="hi-IN"/>
        </w:rPr>
        <w:t>Jät</w:t>
      </w:r>
      <w:r>
        <w:rPr>
          <w:rFonts w:ascii="Liberation Sans" w:hAnsi="Liberation Sans"/>
          <w:lang w:val="et-EE"/>
        </w:rPr>
        <w:t>kusammude astumise</w:t>
      </w:r>
      <w:r>
        <w:rPr>
          <w:rFonts w:ascii="Liberation Sans" w:hAnsi="Liberation Sans"/>
          <w:lang w:val="et-EE"/>
        </w:rPr>
        <w:t>ks valitud teel</w:t>
      </w:r>
      <w:r>
        <w:rPr>
          <w:rFonts w:ascii="Liberation Sans" w:hAnsi="Liberation Sans"/>
          <w:lang w:val="et-EE"/>
        </w:rPr>
        <w:t xml:space="preserve"> saava</w:t>
      </w:r>
      <w:r>
        <w:rPr>
          <w:rFonts w:ascii="Liberation Sans" w:hAnsi="Liberation Sans"/>
          <w:lang w:val="et-EE"/>
        </w:rPr>
        <w:t>d</w:t>
      </w:r>
      <w:r>
        <w:rPr>
          <w:rFonts w:ascii="Liberation Sans" w:hAnsi="Liberation Sans"/>
          <w:lang w:val="et-EE"/>
        </w:rPr>
        <w:t xml:space="preserve"> määravaks eelnevalt omandatud </w:t>
      </w:r>
      <w:r>
        <w:rPr>
          <w:rFonts w:ascii="Liberation Sans" w:hAnsi="Liberation Sans"/>
          <w:b/>
          <w:bCs/>
          <w:lang w:val="et-EE"/>
        </w:rPr>
        <w:t>oskused</w:t>
      </w:r>
      <w:r>
        <w:rPr>
          <w:rFonts w:ascii="Liberation Sans" w:hAnsi="Liberation Sans"/>
          <w:lang w:val="et-EE"/>
        </w:rPr>
        <w:t xml:space="preserve">. Esmavajalikud on põhitoimingud ehk oskused vahetuks enese eest hoolitsemiseks ning vahendatud toimingud, mis on tarvilikud iseseisvaks toimetulekuks laiemas elukeskkonnas. Kuna inimene on sotsiaalne olend, mõjutab ka </w:t>
      </w:r>
      <w:r>
        <w:rPr>
          <w:rFonts w:ascii="Liberation Sans" w:hAnsi="Liberation Sans"/>
          <w:b/>
          <w:bCs/>
          <w:lang w:val="et-EE"/>
        </w:rPr>
        <w:t>sotsiaalsete oskuste</w:t>
      </w:r>
      <w:r>
        <w:rPr>
          <w:rFonts w:ascii="Liberation Sans" w:hAnsi="Liberation Sans"/>
          <w:lang w:val="et-EE"/>
        </w:rPr>
        <w:t xml:space="preserve"> olemasolu ja kvaliteet otseselt</w:t>
      </w:r>
      <w:r>
        <w:rPr>
          <w:rFonts w:ascii="Liberation Sans" w:hAnsi="Liberation Sans"/>
          <w:lang w:val="et-EE"/>
        </w:rPr>
        <w:t xml:space="preserve"> </w:t>
      </w:r>
      <w:r>
        <w:rPr>
          <w:rFonts w:ascii="Liberation Sans" w:hAnsi="Liberation Sans"/>
          <w:lang w:val="et-EE"/>
        </w:rPr>
        <w:t>enesehinnangu ja minapildi kujunemist. Tähtis on olla kaasatud, austatud, armastatud ning tunnustatud. Kaaslastega koos tegutsemine annab ka julguse olla see, kes sa oled.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Iseseisva elu oluliseks tingimuseks on</w:t>
      </w:r>
      <w:r>
        <w:rPr>
          <w:rFonts w:ascii="Liberation Sans" w:hAnsi="Liberation Sans"/>
          <w:lang w:val="et-EE"/>
        </w:rPr>
        <w:t xml:space="preserve"> v</w:t>
      </w:r>
      <w:r>
        <w:rPr>
          <w:rFonts w:ascii="Liberation Sans" w:hAnsi="Liberation Sans"/>
          <w:lang w:val="et-EE"/>
        </w:rPr>
        <w:t>õimalus teha tööd, mis annab majandusliku sõltumatuse</w:t>
      </w:r>
      <w:r>
        <w:rPr>
          <w:rFonts w:eastAsia="Noto Serif CJK SC" w:cs="Lohit Devanagari" w:ascii="Liberation Sans" w:hAnsi="Liberation Sans"/>
          <w:color w:val="auto"/>
          <w:kern w:val="2"/>
          <w:sz w:val="24"/>
          <w:szCs w:val="24"/>
          <w:lang w:val="et-EE" w:eastAsia="zh-CN" w:bidi="hi-IN"/>
        </w:rPr>
        <w:t xml:space="preserve"> ja tunde, et </w:t>
      </w:r>
      <w:r>
        <w:rPr>
          <w:rFonts w:eastAsia="Noto Serif CJK SC" w:cs="Lohit Devanagari" w:ascii="Liberation Sans" w:hAnsi="Liberation Sans"/>
          <w:color w:val="auto"/>
          <w:kern w:val="2"/>
          <w:sz w:val="24"/>
          <w:szCs w:val="24"/>
          <w:lang w:val="et-EE" w:eastAsia="zh-CN" w:bidi="hi-IN"/>
        </w:rPr>
        <w:t>oled</w:t>
      </w:r>
      <w:r>
        <w:rPr>
          <w:rFonts w:eastAsia="Noto Serif CJK SC" w:cs="Lohit Devanagari" w:ascii="Liberation Sans" w:hAnsi="Liberation Sans"/>
          <w:color w:val="auto"/>
          <w:kern w:val="2"/>
          <w:sz w:val="24"/>
          <w:szCs w:val="24"/>
          <w:lang w:val="et-EE" w:eastAsia="zh-CN" w:bidi="hi-IN"/>
        </w:rPr>
        <w:t xml:space="preserve"> ühiskonnale vajalik.</w:t>
      </w:r>
      <w:r>
        <w:rPr>
          <w:rFonts w:ascii="Liberation Sans" w:hAnsi="Liberation Sans"/>
          <w:lang w:val="et-EE"/>
        </w:rPr>
        <w:t xml:space="preserve"> Nägemispuudega inimese toimetulek sõltub </w:t>
      </w:r>
      <w:r>
        <w:rPr>
          <w:rFonts w:ascii="Liberation Sans" w:hAnsi="Liberation Sans"/>
          <w:lang w:val="et-EE"/>
        </w:rPr>
        <w:t xml:space="preserve">aga </w:t>
      </w:r>
      <w:r>
        <w:rPr>
          <w:rFonts w:ascii="Liberation Sans" w:hAnsi="Liberation Sans"/>
          <w:lang w:val="et-EE"/>
        </w:rPr>
        <w:t xml:space="preserve">suuresti tema </w:t>
      </w:r>
      <w:r>
        <w:rPr>
          <w:rFonts w:ascii="Liberation Sans" w:hAnsi="Liberation Sans"/>
          <w:b/>
          <w:bCs/>
          <w:lang w:val="et-EE"/>
        </w:rPr>
        <w:t>aktiivsusest</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oma</w:t>
      </w:r>
      <w:r>
        <w:rPr>
          <w:rFonts w:ascii="Liberation Sans" w:hAnsi="Liberation Sans"/>
          <w:lang w:val="et-EE"/>
        </w:rPr>
        <w:t xml:space="preserve"> huvide eest </w:t>
      </w:r>
      <w:r>
        <w:rPr>
          <w:rFonts w:eastAsia="Noto Serif CJK SC" w:cs="Lohit Devanagari" w:ascii="Liberation Sans" w:hAnsi="Liberation Sans"/>
          <w:color w:val="auto"/>
          <w:kern w:val="2"/>
          <w:sz w:val="24"/>
          <w:szCs w:val="24"/>
          <w:lang w:val="et-EE" w:eastAsia="zh-CN" w:bidi="hi-IN"/>
        </w:rPr>
        <w:t>seismisel</w:t>
      </w:r>
      <w:r>
        <w:rPr>
          <w:rFonts w:ascii="Liberation Sans" w:hAnsi="Liberation Sans"/>
          <w:lang w:val="et-EE"/>
        </w:rPr>
        <w:t xml:space="preserve"> ning </w:t>
      </w:r>
      <w:r>
        <w:rPr>
          <w:rFonts w:ascii="Liberation Sans" w:hAnsi="Liberation Sans"/>
          <w:b/>
          <w:bCs/>
          <w:lang w:val="et-EE"/>
        </w:rPr>
        <w:t>teadlikkusest</w:t>
      </w:r>
      <w:r>
        <w:rPr>
          <w:rFonts w:ascii="Liberation Sans" w:hAnsi="Liberation Sans"/>
          <w:lang w:val="et-EE"/>
        </w:rPr>
        <w:t xml:space="preserve"> </w:t>
      </w:r>
      <w:r>
        <w:rPr>
          <w:rFonts w:ascii="Liberation Sans" w:hAnsi="Liberation Sans"/>
          <w:b/>
          <w:bCs/>
          <w:lang w:val="et-EE"/>
        </w:rPr>
        <w:t>oma</w:t>
      </w:r>
      <w:r>
        <w:rPr>
          <w:rFonts w:ascii="Liberation Sans" w:hAnsi="Liberation Sans"/>
          <w:lang w:val="et-EE"/>
        </w:rPr>
        <w:t xml:space="preserve"> </w:t>
      </w:r>
      <w:r>
        <w:rPr>
          <w:rFonts w:ascii="Liberation Sans" w:hAnsi="Liberation Sans"/>
          <w:b/>
          <w:bCs/>
          <w:lang w:val="et-EE"/>
        </w:rPr>
        <w:t>võimalustest</w:t>
      </w:r>
      <w:r>
        <w:rPr>
          <w:rFonts w:ascii="Liberation Sans" w:hAnsi="Liberation Sans"/>
          <w:lang w:val="et-EE"/>
        </w:rPr>
        <w:t xml:space="preserve"> </w:t>
      </w:r>
      <w:r>
        <w:rPr>
          <w:rFonts w:ascii="Liberation Sans" w:hAnsi="Liberation Sans"/>
          <w:b/>
          <w:bCs/>
          <w:lang w:val="et-EE"/>
        </w:rPr>
        <w:t>ja</w:t>
      </w:r>
      <w:r>
        <w:rPr>
          <w:rFonts w:ascii="Liberation Sans" w:hAnsi="Liberation Sans"/>
          <w:lang w:val="et-EE"/>
        </w:rPr>
        <w:t xml:space="preserve"> </w:t>
      </w:r>
      <w:r>
        <w:rPr>
          <w:rFonts w:ascii="Liberation Sans" w:hAnsi="Liberation Sans"/>
          <w:b/>
          <w:bCs/>
          <w:lang w:val="et-EE"/>
        </w:rPr>
        <w:t>õigustest</w:t>
      </w:r>
      <w:r>
        <w:rPr>
          <w:rFonts w:ascii="Liberation Sans" w:hAnsi="Liberation Sans"/>
          <w:lang w:val="et-EE"/>
        </w:rPr>
        <w:t>, mis mõjutavad otseselt puudega inimeste võrdset kaasamist ühiskonda.</w:t>
      </w:r>
      <w:r>
        <w:rPr>
          <w:rFonts w:ascii="Liberation Sans" w:hAnsi="Liberation Sans"/>
          <w:lang w:val="et-EE"/>
        </w:rPr>
        <w:t xml:space="preserve"> </w:t>
      </w:r>
      <w:r>
        <w:rPr>
          <w:rFonts w:ascii="Liberation Sans" w:hAnsi="Liberation Sans"/>
          <w:lang w:val="et-EE"/>
        </w:rPr>
        <w:t>Et kõigil nägemispuudega ühiskonna liikmetel oleks võrdsed võimalused kvaliteetse hariduse omandamiseks ning sobiva töö leidmiseks</w:t>
      </w:r>
      <w:r>
        <w:rPr>
          <w:rFonts w:ascii="Liberation Sans" w:hAnsi="Liberation Sans"/>
          <w:lang w:val="et-EE"/>
        </w:rPr>
        <w:t>,</w:t>
      </w:r>
      <w:r>
        <w:rPr>
          <w:rFonts w:ascii="Liberation Sans" w:hAnsi="Liberation Sans"/>
          <w:lang w:val="et-EE"/>
        </w:rPr>
        <w:t xml:space="preserve"> peavad kõikidele nägemispuudega inimestele sõltuvalt nende erivajadustest olema kättesaadavad teatud </w:t>
      </w:r>
      <w:r>
        <w:rPr>
          <w:rFonts w:ascii="Liberation Sans" w:hAnsi="Liberation Sans"/>
          <w:b/>
          <w:bCs/>
          <w:lang w:val="et-EE"/>
        </w:rPr>
        <w:t>teenused</w:t>
      </w:r>
      <w:r>
        <w:rPr>
          <w:rFonts w:ascii="Liberation Sans" w:hAnsi="Liberation Sans"/>
          <w:lang w:val="et-EE"/>
        </w:rPr>
        <w:t xml:space="preserve"> ja </w:t>
      </w:r>
      <w:r>
        <w:rPr>
          <w:rFonts w:ascii="Liberation Sans" w:hAnsi="Liberation Sans"/>
          <w:b/>
          <w:bCs/>
          <w:lang w:val="et-EE"/>
        </w:rPr>
        <w:t>toetused</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2"/>
        <w:numPr>
          <w:ilvl w:val="1"/>
          <w:numId w:val="2"/>
        </w:numPr>
        <w:bidi w:val="0"/>
        <w:jc w:val="left"/>
        <w:rPr/>
      </w:pPr>
      <w:bookmarkStart w:id="35" w:name="__RefHeading___Toc4368_2780245557"/>
      <w:bookmarkEnd w:id="35"/>
      <w:r>
        <w:rPr/>
        <w:t>Miks iseseisvumine siiski sageli keeruliseks osutub?</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Üheks probleemiks võib olla perekonna vähene teadlikkus erivajadusega lapse kasvatamisest. Teadmisel, et nägemispuudega inimesel ei jää mitte midagi tegemata, kui ta seda ise soovib ja pere tema soove toetab, on suur edasiviiv jõud. Vahel on aga  vanematel seda raske uskuda ning tehes kõike ette-taha ära, kujundatakse mitte-kuhugi-viiv õpitud abitus, kus eneseteostusvajadus on juba eos lämmatatud. </w:t>
      </w:r>
      <w:r>
        <w:rPr>
          <w:rFonts w:eastAsia="Noto Serif CJK SC" w:cs="Lohit Devanagari" w:ascii="Liberation Sans" w:hAnsi="Liberation Sans"/>
          <w:color w:val="auto"/>
          <w:kern w:val="2"/>
          <w:sz w:val="24"/>
          <w:szCs w:val="24"/>
          <w:lang w:val="et-EE" w:eastAsia="zh-CN" w:bidi="hi-IN"/>
        </w:rPr>
        <w:t>Seega loob</w:t>
      </w:r>
      <w:r>
        <w:rPr>
          <w:rFonts w:ascii="Liberation Sans" w:hAnsi="Liberation Sans"/>
          <w:lang w:val="et-EE"/>
        </w:rPr>
        <w:t xml:space="preserve"> t</w:t>
      </w:r>
      <w:r>
        <w:rPr>
          <w:rFonts w:ascii="Liberation Sans" w:hAnsi="Liberation Sans"/>
          <w:lang w:val="et-EE"/>
        </w:rPr>
        <w:t>ugivõrgustiku „auklikkus“ vajaduse pereliikmete nõustamise ja juhendamise järele professionaalide poolt.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Takistuseks võib olla ka noore enda oskamatus perele või koolile oma soove ja tahtmisi kirjeldada. Nägemispuudega inimesel endal ei pruugi olla teadmisi teenuste kohta, mis aitaksid tal oma erivajadusega </w:t>
      </w:r>
      <w:r>
        <w:rPr>
          <w:rFonts w:ascii="Liberation Sans" w:hAnsi="Liberation Sans"/>
          <w:lang w:val="et-EE"/>
        </w:rPr>
        <w:t xml:space="preserve">paremini </w:t>
      </w:r>
      <w:r>
        <w:rPr>
          <w:rFonts w:ascii="Liberation Sans" w:hAnsi="Liberation Sans"/>
          <w:lang w:val="et-EE"/>
        </w:rPr>
        <w:t>toime tulla</w:t>
      </w:r>
      <w:r>
        <w:rPr>
          <w:rFonts w:ascii="Liberation Sans" w:hAnsi="Liberation Sans"/>
          <w:lang w:val="et-EE"/>
        </w:rPr>
        <w:t>; p</w:t>
      </w:r>
      <w:r>
        <w:rPr>
          <w:rFonts w:ascii="Liberation Sans" w:hAnsi="Liberation Sans"/>
          <w:lang w:val="et-EE"/>
        </w:rPr>
        <w:t>alju sõltub ka elukohast, kuna kohalike omavalitsuste poolt pakutavad võimalused on erinevad. Pimedate ja vaegnägijate õppetööga toimetulek sõltub paljuski spetsiifiliste rehabiliteerimisteenuste olemasolust, keskkonna ja materjalide kohandamistest, eripedagoog-nõustaja ning tugiteenuste kättesaadavusest.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Aktiivse, elujõulise nägemispuudega noore kujunemisel on esmatähtis õige haridusasutuse valik (tavakool, erikool; hiljem kutsekool, kõrgkool) ning võimalus vahetada üht tüüpi kool teist tüüpi kooli vastu. Haridustee juurde kuulub seadusest tulenev võimalus õppida kodukoha lähedases koolis, kasutades spetsiifilisi õppemeetodeid, abivahendeid, kohandatud materjale ja tugiisikut. Nende viimaste puudumine on aga sageli takistuseks nägemispuudega õpilastele ligipääsetava õppe võimaldamiseks tavakoolis. Abi oleks kindlasti vanemate ühendatud jõust riigilt kohanduste ja teenuste nõudmisel.</w:t>
      </w:r>
    </w:p>
    <w:p>
      <w:pPr>
        <w:pStyle w:val="Normal"/>
        <w:spacing w:lineRule="auto" w:line="360"/>
        <w:jc w:val="both"/>
        <w:rPr>
          <w:rFonts w:ascii="Liberation Sans" w:hAnsi="Liberation Sans"/>
          <w:lang w:val="et-EE"/>
        </w:rPr>
      </w:pPr>
      <w:r>
        <w:rPr>
          <w:rFonts w:ascii="Liberation Sans" w:hAnsi="Liberation Sans"/>
          <w:lang w:val="et-EE"/>
        </w:rPr>
      </w:r>
    </w:p>
    <w:p>
      <w:pPr>
        <w:pStyle w:val="Normal"/>
        <w:spacing w:lineRule="auto" w:line="360"/>
        <w:jc w:val="both"/>
        <w:rPr>
          <w:rFonts w:ascii="Liberation Sans" w:hAnsi="Liberation Sans"/>
          <w:lang w:val="et-EE"/>
        </w:rPr>
      </w:pPr>
      <w:r>
        <w:rPr>
          <w:rFonts w:ascii="Liberation Sans" w:hAnsi="Liberation Sans"/>
          <w:lang w:val="et-EE"/>
        </w:rPr>
        <w:t>Nägemispuudest tulenevad piirangud vähendavad oluliselt inimese aktiivsust ja võimalusi oma oskusi praktikas kasutada. Nii igapäevaoskuste kui ka spetsiifiliste erivajadusest tulenevate oskuste (orienteerumine/liikumine) arendamisel on abi rehabilitatsiooniplaanis või tegevuskavas kinnitatud teenustest. Vajaka võib aga jääda saadavate õppetundide arvust. Seda võiksid kompenseerida kogemusnõustajad, kes vahendavad nippe ja võtteid toimetuleku parandamiseks. Igal juhul on korrelatsioon oskuste ja aktiivsuse vahel – mida rohkem oskusi</w:t>
      </w:r>
      <w:r>
        <w:rPr>
          <w:rFonts w:ascii="Liberation Sans" w:hAnsi="Liberation Sans"/>
          <w:lang w:val="et-EE"/>
        </w:rPr>
        <w:t xml:space="preserve"> sul on</w:t>
      </w:r>
      <w:r>
        <w:rPr>
          <w:rFonts w:ascii="Liberation Sans" w:hAnsi="Liberation Sans"/>
          <w:lang w:val="et-EE"/>
        </w:rPr>
        <w:t xml:space="preserve">, seda aktiivsem ja teotahtelisem </w:t>
      </w:r>
      <w:r>
        <w:rPr>
          <w:rFonts w:ascii="Liberation Sans" w:hAnsi="Liberation Sans"/>
          <w:lang w:val="et-EE"/>
        </w:rPr>
        <w:t>sa oled</w:t>
      </w:r>
      <w:r>
        <w:rPr>
          <w:rFonts w:ascii="Liberation Sans" w:hAnsi="Liberation Sans"/>
          <w:lang w:val="et-EE"/>
        </w:rPr>
        <w:t>.</w:t>
      </w:r>
    </w:p>
    <w:p>
      <w:pPr>
        <w:pStyle w:val="Normal"/>
        <w:spacing w:lineRule="auto" w:line="360"/>
        <w:jc w:val="both"/>
        <w:rPr>
          <w:rFonts w:ascii="Liberation Sans" w:hAnsi="Liberation Sans"/>
          <w:lang w:val="et-EE"/>
        </w:rPr>
      </w:pPr>
      <w:r>
        <w:rPr>
          <w:rFonts w:ascii="Liberation Sans" w:hAnsi="Liberation Sans"/>
          <w:lang w:val="et-EE"/>
        </w:rPr>
      </w:r>
    </w:p>
    <w:p>
      <w:pPr>
        <w:pStyle w:val="Normal"/>
        <w:spacing w:lineRule="auto" w:line="360"/>
        <w:jc w:val="both"/>
        <w:rPr>
          <w:rFonts w:ascii="Liberation Sans" w:hAnsi="Liberation Sans"/>
          <w:lang w:val="et-EE"/>
        </w:rPr>
      </w:pPr>
      <w:r>
        <w:rPr>
          <w:rFonts w:ascii="Liberation Sans" w:hAnsi="Liberation Sans"/>
          <w:lang w:val="et-EE"/>
        </w:rPr>
        <w:t>Aktiivsust võib piirata ka raskus saatja leidmisel. Sellisel juhul aitaks teadmine, kust abi (isiklikku abistajat</w:t>
      </w:r>
      <w:r>
        <w:rPr>
          <w:rFonts w:ascii="Liberation Sans" w:hAnsi="Liberation Sans"/>
          <w:lang w:val="et-EE"/>
        </w:rPr>
        <w:t xml:space="preserve"> või</w:t>
      </w:r>
      <w:r>
        <w:rPr>
          <w:rFonts w:ascii="Liberation Sans" w:hAnsi="Liberation Sans"/>
          <w:lang w:val="et-EE"/>
        </w:rPr>
        <w:t xml:space="preserve"> juhtkoera) saada. Abi küsimine ja uue saatja juhendamine on eelkõige abivajaja enda ülesanne ja oskus; vajadusel tuleb seda oskust arendada.</w:t>
      </w:r>
    </w:p>
    <w:p>
      <w:pPr>
        <w:pStyle w:val="Normal"/>
        <w:spacing w:lineRule="auto" w:line="360"/>
        <w:jc w:val="both"/>
        <w:rPr>
          <w:rFonts w:ascii="Liberation Sans" w:hAnsi="Liberation Sans"/>
          <w:lang w:val="et-EE"/>
        </w:rPr>
      </w:pPr>
      <w:r>
        <w:rPr>
          <w:rFonts w:ascii="Liberation Sans" w:hAnsi="Liberation Sans"/>
          <w:lang w:val="et-EE"/>
        </w:rPr>
      </w:r>
    </w:p>
    <w:p>
      <w:pPr>
        <w:pStyle w:val="Normal"/>
        <w:spacing w:lineRule="auto" w:line="360"/>
        <w:jc w:val="both"/>
        <w:rPr>
          <w:rFonts w:ascii="Liberation Sans" w:hAnsi="Liberation Sans"/>
          <w:lang w:val="et-EE"/>
        </w:rPr>
      </w:pPr>
      <w:r>
        <w:rPr>
          <w:rFonts w:ascii="Liberation Sans" w:hAnsi="Liberation Sans"/>
          <w:lang w:val="et-EE"/>
        </w:rPr>
        <w:t>Teadmatus psühholoogilise, sotsiaalse ja juriidilise nõustamise võimalikkusest võib samuti olla noorele takistuseks nii mõnegi tähtsa sammu astumisel.</w:t>
      </w:r>
    </w:p>
    <w:p>
      <w:pPr>
        <w:pStyle w:val="Normal"/>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Võimaluse täielikult iseseisvaks eluks annab aga t</w:t>
      </w:r>
      <w:r>
        <w:rPr>
          <w:rFonts w:ascii="Liberation Sans" w:hAnsi="Liberation Sans"/>
          <w:lang w:val="et-EE"/>
        </w:rPr>
        <w:t>öö</w:t>
      </w:r>
      <w:r>
        <w:rPr>
          <w:rFonts w:ascii="Liberation Sans" w:hAnsi="Liberation Sans"/>
          <w:lang w:val="et-EE"/>
        </w:rPr>
        <w:t xml:space="preserve">. </w:t>
      </w:r>
      <w:r>
        <w:rPr>
          <w:rFonts w:ascii="Liberation Sans" w:hAnsi="Liberation Sans"/>
          <w:lang w:val="et-EE"/>
        </w:rPr>
        <w:t>Töötamisega kaasneb majanduslik sõltumatus, mis on iseseisva elu olulisim kriteerium ning parim eneseteostusvõimalus. Sobiva töö leidmisel on üheks peamiseks eelduseks hea haridus. Kui Eesti koolid on aina rohkem valmis kaasama õppetöösse erivajadusega noori, siis pedagoogide teadlikkus erivajadusega kaasnevatest probleemidest pole tihti piisav. Veel keerulisem olukord on tööturul</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noorel endal</w:t>
      </w:r>
      <w:r>
        <w:rPr>
          <w:rFonts w:ascii="Liberation Sans" w:hAnsi="Liberation Sans"/>
          <w:lang w:val="et-EE"/>
        </w:rPr>
        <w:t xml:space="preserve"> tuleb valmis olla oma erivajadusest tingitud piirangute selgitamiseks. Elukestev õpe mitte ainult ei aita säilitada </w:t>
      </w:r>
      <w:r>
        <w:rPr>
          <w:rFonts w:eastAsia="Noto Serif CJK SC" w:cs="Lohit Devanagari" w:ascii="Liberation Sans" w:hAnsi="Liberation Sans"/>
          <w:color w:val="auto"/>
          <w:kern w:val="2"/>
          <w:sz w:val="24"/>
          <w:szCs w:val="24"/>
          <w:lang w:val="et-EE" w:eastAsia="zh-CN" w:bidi="hi-IN"/>
        </w:rPr>
        <w:t>sinu</w:t>
      </w:r>
      <w:r>
        <w:rPr>
          <w:rFonts w:ascii="Liberation Sans" w:hAnsi="Liberation Sans"/>
          <w:lang w:val="et-EE"/>
        </w:rPr>
        <w:t xml:space="preserve"> majanduslikku konkurentsivõimet ja tööhõivet, vaid on </w:t>
      </w:r>
      <w:r>
        <w:rPr>
          <w:rFonts w:eastAsia="Noto Serif CJK SC" w:cs="Lohit Devanagari" w:ascii="Liberation Sans" w:hAnsi="Liberation Sans"/>
          <w:color w:val="auto"/>
          <w:kern w:val="2"/>
          <w:sz w:val="24"/>
          <w:szCs w:val="24"/>
          <w:lang w:val="et-EE" w:eastAsia="zh-CN" w:bidi="hi-IN"/>
        </w:rPr>
        <w:t>ka</w:t>
      </w:r>
      <w:r>
        <w:rPr>
          <w:rFonts w:ascii="Liberation Sans" w:hAnsi="Liberation Sans"/>
          <w:lang w:val="et-EE"/>
        </w:rPr>
        <w:t xml:space="preserve"> parim vahend sotsiaalse kaasatuse suurendamise</w:t>
      </w:r>
      <w:r>
        <w:rPr>
          <w:rFonts w:ascii="Liberation Sans" w:hAnsi="Liberation Sans"/>
          <w:lang w:val="et-EE"/>
        </w:rPr>
        <w:t>ks</w:t>
      </w:r>
      <w:r>
        <w:rPr>
          <w:rFonts w:ascii="Liberation Sans" w:hAnsi="Liberation Sans"/>
          <w:lang w:val="et-EE"/>
        </w:rPr>
        <w:t>. Kaaslastega koos tegutsemine annab julguse olla sina ise.</w:t>
      </w:r>
    </w:p>
    <w:p>
      <w:pPr>
        <w:pStyle w:val="Normal"/>
        <w:spacing w:lineRule="auto" w:line="360"/>
        <w:jc w:val="both"/>
        <w:rPr>
          <w:rFonts w:ascii="Liberation Sans" w:hAnsi="Liberation Sans"/>
          <w:lang w:val="et-EE"/>
        </w:rPr>
      </w:pPr>
      <w:r>
        <w:rPr>
          <w:rFonts w:ascii="Liberation Sans" w:hAnsi="Liberation Sans"/>
          <w:lang w:val="et-EE"/>
        </w:rPr>
      </w:r>
    </w:p>
    <w:p>
      <w:pPr>
        <w:pStyle w:val="Normal"/>
        <w:spacing w:lineRule="auto" w:line="360"/>
        <w:jc w:val="both"/>
        <w:rPr/>
      </w:pPr>
      <w:r>
        <w:rPr>
          <w:rFonts w:ascii="Liberation Sans" w:hAnsi="Liberation Sans"/>
          <w:lang w:val="et-EE"/>
        </w:rPr>
        <w:t>Kokkuvõttes on nägemispuudega inimeste toetamisel võtmetähtsusega spetsialistidega komplekteeritud puudespetsiifiliste kompetentsikeskuste olemasolu</w:t>
      </w:r>
      <w:r>
        <w:rPr>
          <w:rFonts w:ascii="Liberation Sans" w:hAnsi="Liberation Sans"/>
          <w:lang w:val="et-EE"/>
        </w:rPr>
        <w:t>,</w:t>
      </w:r>
      <w:r>
        <w:rPr>
          <w:rFonts w:ascii="Liberation Sans" w:hAnsi="Liberation Sans"/>
          <w:lang w:val="et-EE"/>
        </w:rPr>
        <w:t xml:space="preserve"> mitmekesiste tugiteenuste ja informatsiooni kättesaadavus ning lai abivahendite valik.</w:t>
      </w:r>
    </w:p>
    <w:p>
      <w:pPr>
        <w:pStyle w:val="Normal"/>
        <w:bidi w:val="0"/>
        <w:spacing w:lineRule="auto" w:line="480"/>
        <w:jc w:val="both"/>
        <w:rPr>
          <w:rFonts w:ascii="Liberation Sans" w:hAnsi="Liberation Sans"/>
          <w:lang w:val="et-EE"/>
        </w:rPr>
      </w:pPr>
      <w:r>
        <w:rPr>
          <w:rFonts w:ascii="Liberation Sans" w:hAnsi="Liberation Sans"/>
          <w:lang w:val="et-EE"/>
        </w:rPr>
      </w:r>
    </w:p>
    <w:p>
      <w:pPr>
        <w:pStyle w:val="Normal"/>
        <w:bidi w:val="0"/>
        <w:spacing w:lineRule="auto" w:line="480"/>
        <w:jc w:val="both"/>
        <w:rPr>
          <w:rFonts w:ascii="Liberation Sans" w:hAnsi="Liberation Sans"/>
          <w:b/>
          <w:b/>
          <w:bCs/>
          <w:lang w:val="et-EE"/>
        </w:rPr>
      </w:pPr>
      <w:r>
        <w:rPr>
          <w:rFonts w:ascii="Liberation Sans" w:hAnsi="Liberation Sans"/>
          <w:b/>
          <w:bCs/>
          <w:lang w:val="et-EE"/>
        </w:rPr>
        <w:t>Nõuanded nägemispuudega noorele:</w:t>
      </w:r>
    </w:p>
    <w:p>
      <w:pPr>
        <w:pStyle w:val="Normal"/>
        <w:numPr>
          <w:ilvl w:val="0"/>
          <w:numId w:val="12"/>
        </w:numPr>
        <w:bidi w:val="0"/>
        <w:spacing w:lineRule="auto" w:line="480"/>
        <w:jc w:val="both"/>
        <w:rPr>
          <w:rFonts w:ascii="Liberation Sans" w:hAnsi="Liberation Sans"/>
          <w:lang w:val="et-EE"/>
        </w:rPr>
      </w:pPr>
      <w:r>
        <w:rPr>
          <w:rFonts w:ascii="Liberation Sans" w:hAnsi="Liberation Sans"/>
          <w:lang w:val="et-EE"/>
        </w:rPr>
        <w:t>selgita/aruta oma plaane kodus perega;</w:t>
      </w:r>
    </w:p>
    <w:p>
      <w:pPr>
        <w:pStyle w:val="Normal"/>
        <w:numPr>
          <w:ilvl w:val="0"/>
          <w:numId w:val="12"/>
        </w:numPr>
        <w:bidi w:val="0"/>
        <w:spacing w:lineRule="auto" w:line="480"/>
        <w:jc w:val="both"/>
        <w:rPr>
          <w:rFonts w:ascii="Liberation Sans" w:hAnsi="Liberation Sans"/>
          <w:lang w:val="et-EE"/>
        </w:rPr>
      </w:pPr>
      <w:r>
        <w:rPr>
          <w:rFonts w:ascii="Liberation Sans" w:hAnsi="Liberation Sans"/>
          <w:lang w:val="et-EE"/>
        </w:rPr>
        <w:t>kujunda arusaam õppimisest/töötamisest;</w:t>
      </w:r>
    </w:p>
    <w:p>
      <w:pPr>
        <w:pStyle w:val="Normal"/>
        <w:numPr>
          <w:ilvl w:val="0"/>
          <w:numId w:val="12"/>
        </w:numPr>
        <w:bidi w:val="0"/>
        <w:spacing w:lineRule="auto" w:line="480"/>
        <w:jc w:val="both"/>
        <w:rPr/>
      </w:pPr>
      <w:r>
        <w:rPr>
          <w:rFonts w:ascii="Liberation Sans" w:hAnsi="Liberation Sans"/>
          <w:lang w:val="et-EE"/>
        </w:rPr>
        <w:t>ole aktiivne ja suhtlemisaldis</w:t>
      </w:r>
      <w:r>
        <w:rPr>
          <w:rFonts w:ascii="Liberation Sans" w:hAnsi="Liberation Sans"/>
          <w:lang w:val="et-EE"/>
        </w:rPr>
        <w:t xml:space="preserve"> </w:t>
      </w:r>
      <w:r>
        <w:rPr>
          <w:caps w:val="false"/>
          <w:smallCaps w:val="false"/>
          <w:color w:val="202122"/>
          <w:spacing w:val="0"/>
        </w:rPr>
        <w:t>–</w:t>
      </w:r>
      <w:r>
        <w:rPr>
          <w:rFonts w:ascii="Liberation Sans" w:hAnsi="Liberation Sans"/>
          <w:lang w:val="et-EE"/>
        </w:rPr>
        <w:t xml:space="preserve"> siis leiad sõpru ja huvitavaid tegevusi;</w:t>
      </w:r>
    </w:p>
    <w:p>
      <w:pPr>
        <w:pStyle w:val="Normal"/>
        <w:numPr>
          <w:ilvl w:val="0"/>
          <w:numId w:val="12"/>
        </w:numPr>
        <w:bidi w:val="0"/>
        <w:spacing w:lineRule="auto" w:line="480"/>
        <w:jc w:val="both"/>
        <w:rPr>
          <w:rFonts w:ascii="Liberation Sans" w:hAnsi="Liberation Sans"/>
          <w:lang w:val="et-EE"/>
        </w:rPr>
      </w:pPr>
      <w:r>
        <w:rPr>
          <w:rFonts w:ascii="Liberation Sans" w:hAnsi="Liberation Sans"/>
          <w:lang w:val="et-EE"/>
        </w:rPr>
        <w:t>ole teadlik oma õigustest ja kohustustest;</w:t>
      </w:r>
    </w:p>
    <w:p>
      <w:pPr>
        <w:pStyle w:val="Normal"/>
        <w:numPr>
          <w:ilvl w:val="0"/>
          <w:numId w:val="12"/>
        </w:numPr>
        <w:bidi w:val="0"/>
        <w:spacing w:lineRule="auto" w:line="480"/>
        <w:jc w:val="both"/>
        <w:rPr>
          <w:rFonts w:ascii="Liberation Sans" w:hAnsi="Liberation Sans"/>
          <w:lang w:val="et-EE"/>
        </w:rPr>
      </w:pPr>
      <w:r>
        <w:rPr>
          <w:rFonts w:ascii="Liberation Sans" w:hAnsi="Liberation Sans"/>
          <w:lang w:val="et-EE"/>
        </w:rPr>
        <w:t>ära anna alla.</w:t>
      </w:r>
    </w:p>
    <w:p>
      <w:pPr>
        <w:pStyle w:val="Normal"/>
        <w:bidi w:val="0"/>
        <w:spacing w:lineRule="auto" w:line="480"/>
        <w:jc w:val="both"/>
        <w:rPr>
          <w:rFonts w:ascii="Liberation Sans" w:hAnsi="Liberation Sans" w:eastAsia="Arial" w:cs="Arial"/>
          <w:sz w:val="24"/>
          <w:szCs w:val="24"/>
        </w:rPr>
      </w:pPr>
      <w:r>
        <w:rPr>
          <w:lang w:val="et-EE"/>
        </w:rPr>
      </w:r>
    </w:p>
    <w:p>
      <w:pPr>
        <w:pStyle w:val="Heading1"/>
        <w:numPr>
          <w:ilvl w:val="0"/>
          <w:numId w:val="2"/>
        </w:numPr>
        <w:bidi w:val="0"/>
        <w:jc w:val="left"/>
        <w:rPr>
          <w:lang w:val="et-EE"/>
        </w:rPr>
      </w:pPr>
      <w:bookmarkStart w:id="36" w:name="__RefHeading___Toc4268_2780245557"/>
      <w:bookmarkEnd w:id="36"/>
      <w:r>
        <w:rPr>
          <w:lang w:val="et-EE"/>
        </w:rPr>
        <w:t>Jakobi lugu: elust loodud reaalsus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i/>
          <w:iCs/>
          <w:lang w:val="et-EE"/>
        </w:rPr>
        <w:t xml:space="preserve">Jakob Rosin (27) </w:t>
      </w:r>
      <w:r>
        <w:rPr>
          <w:rFonts w:eastAsia="Noto Serif CJK SC" w:cs="Lohit Devanagari" w:ascii="Liberation Sans" w:hAnsi="Liberation Sans"/>
          <w:b/>
          <w:bCs/>
          <w:i/>
          <w:iCs/>
          <w:color w:val="auto"/>
          <w:kern w:val="2"/>
          <w:sz w:val="24"/>
          <w:szCs w:val="24"/>
          <w:lang w:val="et-EE" w:eastAsia="zh-CN" w:bidi="hi-IN"/>
        </w:rPr>
        <w:t>on omandanud</w:t>
      </w:r>
      <w:r>
        <w:rPr>
          <w:rFonts w:ascii="Liberation Sans" w:hAnsi="Liberation Sans"/>
          <w:b/>
          <w:bCs/>
          <w:i/>
          <w:iCs/>
          <w:lang w:val="et-EE"/>
        </w:rPr>
        <w:t xml:space="preserve"> hariduse Vanalinna Hariduskolleegiumis, kus talle oli abiks tugi</w:t>
      </w:r>
      <w:r>
        <w:rPr>
          <w:rFonts w:ascii="Liberation Sans" w:hAnsi="Liberation Sans"/>
          <w:b/>
          <w:bCs/>
          <w:i/>
          <w:iCs/>
          <w:lang w:val="et-EE"/>
        </w:rPr>
        <w:t>spetsialist</w:t>
      </w:r>
      <w:r>
        <w:rPr>
          <w:rFonts w:ascii="Liberation Sans" w:hAnsi="Liberation Sans"/>
          <w:b/>
          <w:bCs/>
          <w:i/>
          <w:iCs/>
          <w:lang w:val="et-EE"/>
        </w:rPr>
        <w:t xml:space="preserve"> ning </w:t>
      </w:r>
      <w:r>
        <w:rPr>
          <w:rFonts w:eastAsia="Noto Serif CJK SC" w:cs="Lohit Devanagari" w:ascii="Liberation Sans" w:hAnsi="Liberation Sans"/>
          <w:b/>
          <w:bCs/>
          <w:i/>
          <w:iCs/>
          <w:color w:val="auto"/>
          <w:kern w:val="2"/>
          <w:sz w:val="24"/>
          <w:szCs w:val="24"/>
          <w:lang w:val="et-EE" w:eastAsia="zh-CN" w:bidi="hi-IN"/>
        </w:rPr>
        <w:t>lõpeta</w:t>
      </w:r>
      <w:r>
        <w:rPr>
          <w:rFonts w:eastAsia="Noto Serif CJK SC" w:cs="Lohit Devanagari" w:ascii="Liberation Sans" w:hAnsi="Liberation Sans"/>
          <w:b/>
          <w:bCs/>
          <w:i/>
          <w:iCs/>
          <w:color w:val="auto"/>
          <w:kern w:val="2"/>
          <w:sz w:val="24"/>
          <w:szCs w:val="24"/>
          <w:lang w:val="et-EE" w:eastAsia="zh-CN" w:bidi="hi-IN"/>
        </w:rPr>
        <w:t>nud</w:t>
      </w:r>
      <w:r>
        <w:rPr>
          <w:rFonts w:ascii="Liberation Sans" w:hAnsi="Liberation Sans"/>
          <w:b/>
          <w:bCs/>
          <w:i/>
          <w:iCs/>
          <w:lang w:val="et-EE"/>
        </w:rPr>
        <w:t xml:space="preserve"> Tallinna Ülikooli ajakirjanduse eriala</w:t>
      </w:r>
      <w:r>
        <w:rPr>
          <w:rFonts w:ascii="Liberation Sans" w:hAnsi="Liberation Sans"/>
          <w:b/>
          <w:bCs/>
          <w:i/>
          <w:iCs/>
          <w:lang w:val="et-EE"/>
        </w:rPr>
        <w:t>l</w:t>
      </w:r>
      <w:r>
        <w:rPr>
          <w:rFonts w:ascii="Liberation Sans" w:hAnsi="Liberation Sans"/>
          <w:b/>
          <w:bCs/>
          <w:i/>
          <w:iCs/>
          <w:lang w:val="et-EE"/>
        </w:rPr>
        <w:t xml:space="preserve">. Juba väiksena unistas ta aga reisimisest eksootilistesse paikadesse ning 2019. aastal õnnestuski tal koos paari tuttavaga kuuks ajaks Amazonase vihmametsa minna. Reisil olles tuli Jakobil ületada mitmeid katsumusi, mis olid eriti keerulised pimeda inimese jaoks. Reisist valmis Eesti Rahvusringhäälingusse ka teleseriaal. Praegu tegutseb Jakob aktiivselt ligipääsetavuse </w:t>
      </w:r>
      <w:r>
        <w:rPr>
          <w:rFonts w:eastAsia="Noto Serif CJK SC" w:cs="Lohit Devanagari" w:ascii="Liberation Sans" w:hAnsi="Liberation Sans"/>
          <w:b/>
          <w:bCs/>
          <w:i/>
          <w:iCs/>
          <w:color w:val="auto"/>
          <w:kern w:val="2"/>
          <w:sz w:val="24"/>
          <w:szCs w:val="24"/>
          <w:lang w:val="et-EE" w:eastAsia="zh-CN" w:bidi="hi-IN"/>
        </w:rPr>
        <w:t>vallas</w:t>
      </w:r>
      <w:r>
        <w:rPr>
          <w:rFonts w:ascii="Liberation Sans" w:hAnsi="Liberation Sans"/>
          <w:b/>
          <w:bCs/>
          <w:i/>
          <w:iCs/>
          <w:lang w:val="et-EE"/>
        </w:rPr>
        <w:t>, on Eesti Pimedate Liidu esimees ning juhib iganädalaselt raadiosaadet Vikerraadios.</w:t>
      </w:r>
    </w:p>
    <w:p>
      <w:pPr>
        <w:pStyle w:val="Normal"/>
        <w:bidi w:val="0"/>
        <w:spacing w:lineRule="auto" w:line="360"/>
        <w:jc w:val="both"/>
        <w:rPr>
          <w:rFonts w:ascii="Liberation Sans" w:hAnsi="Liberation Sans"/>
          <w:b/>
          <w:b/>
          <w:bCs/>
          <w:i/>
          <w:i/>
          <w:iCs/>
          <w:lang w:val="et-EE"/>
        </w:rPr>
      </w:pPr>
      <w:r>
        <w:rPr/>
      </w:r>
    </w:p>
    <w:p>
      <w:pPr>
        <w:pStyle w:val="Normal"/>
        <w:bidi w:val="0"/>
        <w:spacing w:lineRule="auto" w:line="360"/>
        <w:jc w:val="both"/>
        <w:rPr/>
      </w:pPr>
      <w:r>
        <w:rPr>
          <w:rFonts w:ascii="Liberation Sans" w:hAnsi="Liberation Sans"/>
          <w:b/>
          <w:bCs/>
          <w:i/>
          <w:iCs/>
          <w:lang w:val="et-EE"/>
        </w:rPr>
        <w:t xml:space="preserve">Jakob ise räägib </w:t>
      </w:r>
      <w:r>
        <w:rPr>
          <w:rFonts w:eastAsia="Noto Serif CJK SC" w:cs="Lohit Devanagari" w:ascii="Liberation Sans" w:hAnsi="Liberation Sans"/>
          <w:b/>
          <w:bCs/>
          <w:i/>
          <w:iCs/>
          <w:color w:val="auto"/>
          <w:kern w:val="2"/>
          <w:sz w:val="24"/>
          <w:szCs w:val="24"/>
          <w:lang w:val="et-EE" w:eastAsia="zh-CN" w:bidi="hi-IN"/>
        </w:rPr>
        <w:t>oma</w:t>
      </w:r>
      <w:r>
        <w:rPr>
          <w:rFonts w:ascii="Liberation Sans" w:hAnsi="Liberation Sans"/>
          <w:b/>
          <w:bCs/>
          <w:i/>
          <w:iCs/>
          <w:lang w:val="et-EE"/>
        </w:rPr>
        <w:t xml:space="preserve"> kogemusest nii.</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Õhtul, kui päeval vaikinud džungel ärkab ning sada erinevat tsikaadi meid ümbritsevas hämarduvas roheluses siristama, saagima, sahistama ja plõksuma hakkavad, vahetab maailm valguse helide vastu välja. Pool tundi peale päikeseloojangut pole silmanägemisega siin Yanayaku jõe kaldal enam mitte midagi peale hakata. Valgust annab heal juhul küünal või õlilatern, sest elektrit pole. </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Kõik elav me ümber saab sellest ideaalselt aru. Oleme laialt Amazonase jõelt mõne minuti paadisõidu kaugusel, lähima linnani tuleb suure roostes praamiga päevake loksuda. Inimeste tekitatud hääli siin peaaegu ei kuulegi. Pikutan võrkkiiges moskiitovõrgu all. Kaugel paremal vihmametsas laulab üks lind vildakat kolmkõla. Teine olevus, vist mingi konn, teeb häält, mis tekitab kujutluspildi atraktiivset kaaslast märganud robotist. Konnale vastab kaugel vasakul tema liigikaaslane. Minu konn läheb selle peale rõõmsamaks, tema </w:t>
      </w:r>
    </w:p>
    <w:p>
      <w:pPr>
        <w:pStyle w:val="Normal"/>
        <w:bidi w:val="0"/>
        <w:spacing w:lineRule="auto" w:line="360"/>
        <w:jc w:val="both"/>
        <w:rPr>
          <w:rFonts w:ascii="Liberation Sans" w:hAnsi="Liberation Sans"/>
          <w:lang w:val="et-EE"/>
        </w:rPr>
      </w:pPr>
      <w:r>
        <w:rPr>
          <w:rFonts w:ascii="Liberation Sans" w:hAnsi="Liberation Sans"/>
          <w:lang w:val="et-EE"/>
        </w:rPr>
        <w:t>„</w:t>
      </w:r>
      <w:r>
        <w:rPr>
          <w:rFonts w:ascii="Liberation Sans" w:hAnsi="Liberation Sans"/>
          <w:lang w:val="et-EE"/>
        </w:rPr>
        <w:t>vurrvau!“</w:t>
      </w:r>
      <w:r>
        <w:rPr>
          <w:rFonts w:ascii="Liberation Sans" w:hAnsi="Liberation Sans"/>
          <w:lang w:val="et-EE"/>
        </w:rPr>
        <w:t>-</w:t>
      </w:r>
      <w:r>
        <w:rPr>
          <w:rFonts w:ascii="Liberation Sans" w:hAnsi="Liberation Sans"/>
          <w:lang w:val="et-EE"/>
        </w:rPr>
        <w:t>häälitsus on nüüd kõrgema tooniga ja lähemal. Sõber vasakul on ka lähemale nihkunud. Ja nii nad lähenevad. Ühel hetkel saavad kusagil kokku ja vaikivad.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Aga võib-olla oli konni kolm ja need kaks ei saanudki kokku. Võib-olla oli üks häälitsejatest paha ja imiteeris konna, et õnnetuke ära süüa. Äkki jäin ma poolunne ja kujutasin seda kõike endale ette? Ei tea. Reaalsus käib siin teistmoodi. See, mis tundub, ongi nii, ja kui ka teisiti olema peaks, pole just tähtis. Seda illustreerib näide ka ühest teisest ööst, mil sõidame paadiga ühele jõesaarele. Seal on küla ja külal on sünnipäev. Kui uurin, kui vanaks küla ka saab, vastab üks meie giididest, et 60, teine, et 100. Kolmas pakub, et polegi küla sünnipäev, vaid külavanemal. Lõpuks mõtlen, et kas seal on vahet? Pidu on, ja pole sugugi tähtis, mis numbri pärast seda seekord peetakse.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Meie sünnipäevapaat loksub mööda jõge ülesvoolu. Ehkki ma sünnist saati mitte midagi näinud ei ole, tajun äkki hiiglaslikku avarust. Uurimise peale selgub, et jõudsime kitsast harujõe suudmest Amazonasele. Vaatlen endas seda avarust ja avastan, et see on suurem kui kaldad ja taevas pea kohal. See on täpselt see tunne, mida ma siia Amazonasesse vist otsima tulin. Kui ma üldse tulin. Ma ei kipu väga suuri eesmärke ja unistusi tegelikult sõnastama. Mulle meeldib kulgeda, nagu see sama jõgi, kuigi vahel tuleb veidi sumada, et sõit edasi kulgeks endale meeldivas suunas. Üks mu hiljutine sumamine oligi külastada mõnda kodust kauget paika.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eastAsia="Noto Serif CJK SC" w:cs="Lohit Devanagari" w:ascii="Liberation Sans" w:hAnsi="Liberation Sans"/>
          <w:color w:val="auto"/>
          <w:kern w:val="2"/>
          <w:sz w:val="24"/>
          <w:szCs w:val="24"/>
          <w:lang w:val="et-EE" w:eastAsia="zh-CN" w:bidi="hi-IN"/>
        </w:rPr>
        <w:t>Olgu</w:t>
      </w:r>
      <w:r>
        <w:rPr>
          <w:rFonts w:ascii="Liberation Sans" w:hAnsi="Liberation Sans"/>
          <w:lang w:val="et-EE"/>
        </w:rPr>
        <w:t>, tegelikult ei ole kogu elu ainult kulgemine olnud. Pigem ikkagi vastupidi</w:t>
      </w:r>
      <w:r>
        <w:rPr>
          <w:rFonts w:ascii="Liberation Sans" w:hAnsi="Liberation Sans"/>
          <w:lang w:val="et-EE"/>
        </w:rPr>
        <w:t>, sest</w:t>
      </w:r>
      <w:r>
        <w:rPr>
          <w:rFonts w:ascii="Liberation Sans" w:hAnsi="Liberation Sans"/>
          <w:lang w:val="et-EE"/>
        </w:rPr>
        <w:t xml:space="preserve"> kui sa oled täiesti pime, tuleb oma unistuste ja soovide täitmiseks päris raskelt vastuvoolu ujuda. Mind pisteti juba väiksena tavalasteaeda, pärast tavakooli. Tõsi, ma ei olnud seal üksi, minu pere ja abiõpetajad olid mulle tohutuks toeks. Aga ujumistreenerid su käsi ei liiguta</w:t>
      </w:r>
      <w:r>
        <w:rPr>
          <w:rFonts w:ascii="Liberation Sans" w:hAnsi="Liberation Sans"/>
          <w:lang w:val="et-EE"/>
        </w:rPr>
        <w:t xml:space="preserve"> </w:t>
      </w:r>
      <w:r>
        <w:rPr>
          <w:caps w:val="false"/>
          <w:smallCaps w:val="false"/>
          <w:color w:val="202122"/>
          <w:spacing w:val="0"/>
        </w:rPr>
        <w:t>–</w:t>
      </w:r>
      <w:r>
        <w:rPr>
          <w:caps w:val="false"/>
          <w:smallCaps w:val="false"/>
          <w:color w:val="202122"/>
          <w:spacing w:val="0"/>
        </w:rPr>
        <w:t xml:space="preserve"> v</w:t>
      </w:r>
      <w:r>
        <w:rPr>
          <w:rFonts w:ascii="Liberation Sans" w:hAnsi="Liberation Sans"/>
          <w:lang w:val="et-EE"/>
        </w:rPr>
        <w:t>ehkida tuleb ikkagi ise, tähendagu see vahel ka seda, et õpetajalt tuleb neli korda nõuda ligipääsetavaid õppematerjale ja seda, et ta räägiks, mida ta tahvlile joonistab</w:t>
      </w:r>
      <w:r>
        <w:rPr>
          <w:rFonts w:ascii="Liberation Sans" w:hAnsi="Liberation Sans"/>
          <w:lang w:val="et-EE"/>
        </w:rPr>
        <w:t>, s</w:t>
      </w:r>
      <w:r>
        <w:rPr>
          <w:rFonts w:ascii="Liberation Sans" w:hAnsi="Liberation Sans"/>
          <w:lang w:val="et-EE"/>
        </w:rPr>
        <w:t>est</w:t>
      </w:r>
      <w:r>
        <w:rPr>
          <w:rFonts w:ascii="Liberation Sans" w:hAnsi="Liberation Sans"/>
          <w:lang w:val="et-EE"/>
        </w:rPr>
        <w:t xml:space="preserve"> </w:t>
      </w:r>
      <w:r>
        <w:rPr>
          <w:rFonts w:ascii="Liberation Sans" w:hAnsi="Liberation Sans"/>
          <w:lang w:val="et-EE"/>
        </w:rPr>
        <w:t>„</w:t>
      </w:r>
      <w:r>
        <w:rPr>
          <w:rFonts w:ascii="Liberation Sans" w:hAnsi="Liberation Sans"/>
          <w:lang w:val="et-EE"/>
        </w:rPr>
        <w:t>õ</w:t>
      </w:r>
      <w:r>
        <w:rPr>
          <w:rFonts w:ascii="Liberation Sans" w:hAnsi="Liberation Sans"/>
          <w:lang w:val="et-EE"/>
        </w:rPr>
        <w:t>petaja, palun kirjeldage</w:t>
      </w:r>
      <w:r>
        <w:rPr>
          <w:rFonts w:ascii="Liberation Sans" w:hAnsi="Liberation Sans"/>
          <w:lang w:val="et-EE"/>
        </w:rPr>
        <w:t>, m</w:t>
      </w:r>
      <w:r>
        <w:rPr>
          <w:rFonts w:ascii="Liberation Sans" w:hAnsi="Liberation Sans"/>
          <w:lang w:val="et-EE"/>
        </w:rPr>
        <w:t>a kahjuks endiselt ei näe“</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Samas tõi see vastuvoolu ujumine ja tavakoolis õppimine kaasa ka palju põnevat. Vaikselt leidsin endas aina enam iseseisvust ja tahet asjadega üksi ja ise hakkama saada, sest inimesed ju üldiselt saavad asjadega ise hakkama. Kui sa ei näe, siis ehk natuke teistmoodi, aga ikkagi peavad ju kuidagi saama! Ma kardan, et ainult allavoolu kulgedes on selliseid asju palju raskem õppida.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Ahjaa, see Amazonas. Noh, kuna pimedana on loodusfilmide vaatamine suhteliselt tüütu </w:t>
      </w:r>
      <w:r>
        <w:rPr>
          <w:rFonts w:ascii="Liberation Sans" w:hAnsi="Liberation Sans"/>
          <w:caps w:val="false"/>
          <w:smallCaps w:val="false"/>
          <w:color w:val="202122"/>
          <w:spacing w:val="0"/>
          <w:lang w:val="et-EE"/>
        </w:rPr>
        <w:t>–</w:t>
      </w:r>
      <w:r>
        <w:rPr>
          <w:rFonts w:ascii="Liberation Sans" w:hAnsi="Liberation Sans"/>
          <w:lang w:val="et-EE"/>
        </w:rPr>
        <w:t xml:space="preserve"> pärast tundi aega hakkab linnusirin ilma suuremate faktideta igavaks muutuma </w:t>
      </w:r>
      <w:r>
        <w:rPr>
          <w:rFonts w:ascii="Liberation Sans" w:hAnsi="Liberation Sans"/>
          <w:caps w:val="false"/>
          <w:smallCaps w:val="false"/>
          <w:color w:val="202122"/>
          <w:spacing w:val="0"/>
          <w:lang w:val="et-EE"/>
        </w:rPr>
        <w:t>–</w:t>
      </w:r>
      <w:r>
        <w:rPr>
          <w:rFonts w:ascii="Liberation Sans" w:hAnsi="Liberation Sans"/>
          <w:lang w:val="et-EE"/>
        </w:rPr>
        <w:t xml:space="preserve"> lugesin ma palju raamatuid ja ühel päeval sattus mulle pihku raamat „</w:t>
      </w:r>
      <w:r>
        <w:rPr>
          <w:rFonts w:ascii="Liberation Sans" w:hAnsi="Liberation Sans"/>
          <w:lang w:val="et-EE"/>
        </w:rPr>
        <w:t>Minu Amazonas</w:t>
      </w:r>
      <w:r>
        <w:rPr>
          <w:rFonts w:ascii="Liberation Sans" w:hAnsi="Liberation Sans"/>
          <w:lang w:val="et-EE"/>
        </w:rPr>
        <w:t>“, mille autor oli Ivo Tšetõrkin. Nendest samadest linnusirinat täis loodusfilmidest meeldisid mulle rohkem vihmametsadest rääkivad lood. Sealne helide maailm tundus allikana, kust lõputult uusi helisid avastada ja nii lugesin hoobilt raamatut kaks korda järjest. Jube põnev oli! Mõned aastad hiljem sattusin töö juures Raadio 2 toimetuse jõulupeol kokku Ivo endaga. Ei olnud pikka juttu vaja, et mõista, et meie mõtted ja olemus kipuvad kohati sama rada pidi voolama ja soov midagi uut ja huvitavat kogeda pole meile kummalegi võõras. Ja nii ma Ivo jutu jätkuks öeldud ideele „läheks kunagi koos Amazonasesse!“</w:t>
      </w:r>
      <w:r>
        <w:rPr>
          <w:rFonts w:ascii="Liberation Sans" w:hAnsi="Liberation Sans"/>
          <w:lang w:val="et-EE"/>
        </w:rPr>
        <w:t xml:space="preserve"> </w:t>
      </w:r>
      <w:r>
        <w:rPr>
          <w:rFonts w:ascii="Liberation Sans" w:hAnsi="Liberation Sans"/>
          <w:lang w:val="et-EE"/>
        </w:rPr>
        <w:t>seal peolõpuhõngulises toimetuse köögis kell kolm öösel „</w:t>
      </w:r>
      <w:r>
        <w:rPr>
          <w:rFonts w:ascii="Liberation Sans" w:hAnsi="Liberation Sans"/>
          <w:lang w:val="et-EE"/>
        </w:rPr>
        <w:t>jah</w:t>
      </w:r>
      <w:r>
        <w:rPr>
          <w:rFonts w:ascii="Liberation Sans" w:hAnsi="Liberation Sans"/>
          <w:lang w:val="et-EE"/>
        </w:rPr>
        <w:t>“ vastasin.</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Alles siis, kui me mõnda aega hiljem oma ideed planeerima hakkasime, hakkasin mõtlema, kuidas ma ikkagi keset Amazonase džunglit hakkama saan, ise mitte midagi ei näe. Kuidas ma teistele reisikaaslastele ikka nii suureks koormaks olen, sest eks mind tuleb seal ju nii palju aidata. Ja me ei ole reisil ju ühe nädalavahetuse, mille jooksul tekkinud häirimised suudavad normaalsed inimesed endas hoida ja tülliminekut vältida. Häda lahendab aga kõige paremini rääkimine, seega selgitasingi oma tulevastele reisikaaslastele oma muret ja seda, milline reaalsus olema saab. Nad mõistsid ja ütlesid, et probleemi ei ole.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Ja ei olnudki. Mind on õnnistatud oskusega tunda inimeste olemust, kellega koos olen. Ma ei kartnud hetkekski, et mind unustatakse kuhugi maha või lastakse teha midagi ohtlikku</w:t>
      </w:r>
      <w:r>
        <w:rPr>
          <w:rFonts w:ascii="Liberation Sans" w:hAnsi="Liberation Sans"/>
          <w:lang w:val="et-EE"/>
        </w:rPr>
        <w:t xml:space="preserve">. </w:t>
      </w:r>
      <w:r>
        <w:rPr>
          <w:rFonts w:ascii="Liberation Sans" w:hAnsi="Liberation Sans"/>
          <w:lang w:val="et-EE"/>
        </w:rPr>
        <w:t>Etteruttavalt või</w:t>
      </w:r>
      <w:r>
        <w:rPr>
          <w:rFonts w:ascii="Liberation Sans" w:hAnsi="Liberation Sans"/>
          <w:lang w:val="et-EE"/>
        </w:rPr>
        <w:t>b</w:t>
      </w:r>
      <w:r>
        <w:rPr>
          <w:rFonts w:ascii="Liberation Sans" w:hAnsi="Liberation Sans"/>
          <w:lang w:val="et-EE"/>
        </w:rPr>
        <w:t xml:space="preserve"> öelda, et muidugi unustasid nad mind maha </w:t>
      </w:r>
      <w:r>
        <w:rPr>
          <w:rFonts w:ascii="Liberation Sans" w:hAnsi="Liberation Sans"/>
          <w:caps w:val="false"/>
          <w:smallCaps w:val="false"/>
          <w:color w:val="202122"/>
          <w:spacing w:val="0"/>
          <w:lang w:val="et-EE"/>
        </w:rPr>
        <w:t>– k</w:t>
      </w:r>
      <w:r>
        <w:rPr>
          <w:rFonts w:ascii="Liberation Sans" w:hAnsi="Liberation Sans"/>
          <w:lang w:val="et-EE"/>
        </w:rPr>
        <w:t>orra tuiskasid kõik keset Limat minema ja minutikese õnnestus mul üksinda Peruu pealinna elu uurida, kuid seda ikka juhtub. Peaasi, et hirm nahka ei poe</w:t>
      </w:r>
      <w:r>
        <w:rPr>
          <w:rFonts w:ascii="Liberation Sans" w:hAnsi="Liberation Sans"/>
          <w:lang w:val="et-EE"/>
        </w:rPr>
        <w:t>ks</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Paat kopsatab jõesaare kaldale. Ronime libedast mudakaldast üles ja asume läbi öise metsa saare keskel asuva küla poole teele. Öö on nii palav ja niiske, et särk on juba paari minuti </w:t>
      </w:r>
      <w:r>
        <w:rPr>
          <w:rFonts w:eastAsia="Noto Serif CJK SC" w:cs="Lohit Devanagari" w:ascii="Liberation Sans" w:hAnsi="Liberation Sans"/>
          <w:color w:val="auto"/>
          <w:kern w:val="2"/>
          <w:sz w:val="24"/>
          <w:szCs w:val="24"/>
          <w:lang w:val="et-EE" w:eastAsia="zh-CN" w:bidi="hi-IN"/>
        </w:rPr>
        <w:t>jooksul</w:t>
      </w:r>
      <w:r>
        <w:rPr>
          <w:rFonts w:ascii="Liberation Sans" w:hAnsi="Liberation Sans"/>
          <w:lang w:val="et-EE"/>
        </w:rPr>
        <w:t xml:space="preserve"> läbimärg. Eesolijad raiuvad suuremaid oksi matšeetedega teelt kõrvale. Järsku tundub elu teisel pool maakera asuvas Tallinnas hoopis nagu unenägu, millest siia ärganud olen. Elus on lahe olla. Päriselt ka! Ja kui see elu sulle midagi pakub, siis ütle „</w:t>
      </w:r>
      <w:r>
        <w:rPr>
          <w:rFonts w:ascii="Liberation Sans" w:hAnsi="Liberation Sans"/>
          <w:lang w:val="et-EE"/>
        </w:rPr>
        <w:t>jah</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sest selle järel „</w:t>
      </w:r>
      <w:r>
        <w:rPr>
          <w:rFonts w:ascii="Liberation Sans" w:hAnsi="Liberation Sans"/>
          <w:lang w:val="et-EE"/>
        </w:rPr>
        <w:t>ei</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on alati võimalik öelda.</w:t>
      </w:r>
      <w:r>
        <w:rPr>
          <w:rFonts w:ascii="Liberation Sans" w:hAnsi="Liberation Sans"/>
          <w:lang w:val="et-EE"/>
        </w:rPr>
        <w:t xml:space="preserve"> </w:t>
      </w:r>
      <w:r>
        <w:rPr>
          <w:rFonts w:ascii="Liberation Sans" w:hAnsi="Liberation Sans"/>
          <w:lang w:val="et-EE"/>
        </w:rPr>
        <w:t>„</w:t>
      </w:r>
      <w:r>
        <w:rPr>
          <w:rFonts w:ascii="Liberation Sans" w:hAnsi="Liberation Sans"/>
          <w:lang w:val="et-EE"/>
        </w:rPr>
        <w:t>EI</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järel „</w:t>
      </w:r>
      <w:r>
        <w:rPr>
          <w:rFonts w:ascii="Liberation Sans" w:hAnsi="Liberation Sans"/>
          <w:lang w:val="et-EE"/>
        </w:rPr>
        <w:t>jah</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aga</w:t>
      </w:r>
      <w:r>
        <w:rPr>
          <w:rFonts w:ascii="Liberation Sans" w:hAnsi="Liberation Sans"/>
          <w:lang w:val="et-EE"/>
        </w:rPr>
        <w:t xml:space="preserve"> on</w:t>
      </w:r>
      <w:r>
        <w:rPr>
          <w:rFonts w:ascii="Liberation Sans" w:hAnsi="Liberation Sans"/>
          <w:lang w:val="et-EE"/>
        </w:rPr>
        <w:t xml:space="preserve"> juba kaotatud võimalus.</w:t>
      </w:r>
    </w:p>
    <w:p>
      <w:pPr>
        <w:pStyle w:val="Normal"/>
        <w:bidi w:val="0"/>
        <w:spacing w:lineRule="auto" w:line="360"/>
        <w:jc w:val="both"/>
        <w:rPr>
          <w:bCs/>
          <w:sz w:val="24"/>
        </w:rPr>
      </w:pPr>
      <w:r>
        <w:rPr>
          <w:rFonts w:ascii="Liberation Sans" w:hAnsi="Liberation Sans"/>
          <w:lang w:val="et-EE"/>
        </w:rPr>
      </w:r>
    </w:p>
    <w:p>
      <w:pPr>
        <w:pStyle w:val="Heading1"/>
        <w:numPr>
          <w:ilvl w:val="0"/>
          <w:numId w:val="2"/>
        </w:numPr>
        <w:bidi w:val="0"/>
        <w:jc w:val="left"/>
        <w:rPr>
          <w:rFonts w:eastAsia="Noto Sans CJK SC" w:cs="Lohit Devanagari"/>
          <w:b/>
          <w:b/>
          <w:bCs/>
          <w:sz w:val="36"/>
          <w:szCs w:val="36"/>
        </w:rPr>
      </w:pPr>
      <w:bookmarkStart w:id="37" w:name="__RefHeading___Toc1929_2780245557"/>
      <w:bookmarkEnd w:id="37"/>
      <w:r>
        <w:rPr>
          <w:rFonts w:eastAsia="Noto Sans CJK SC" w:cs="Lohit Devanagari"/>
          <w:b/>
          <w:bCs/>
          <w:sz w:val="36"/>
          <w:szCs w:val="36"/>
        </w:rPr>
        <w:t>Teenused nägemispuudega inimesele</w:t>
      </w:r>
    </w:p>
    <w:p>
      <w:pPr>
        <w:pStyle w:val="TextBody"/>
        <w:bidi w:val="0"/>
        <w:jc w:val="left"/>
        <w:rPr/>
      </w:pPr>
      <w:r>
        <w:rPr/>
      </w:r>
    </w:p>
    <w:p>
      <w:pPr>
        <w:pStyle w:val="TextBody"/>
        <w:bidi w:val="0"/>
        <w:spacing w:lineRule="auto" w:line="360"/>
        <w:jc w:val="both"/>
        <w:rPr/>
      </w:pPr>
      <w:r>
        <w:rPr>
          <w:rFonts w:ascii="Liberation Sans" w:hAnsi="Liberation Sans"/>
          <w:lang w:val="et-EE"/>
        </w:rPr>
        <w:t>Nagu eelpool kirjeldatud, vajavad nägemispuudega inimesed</w:t>
      </w:r>
      <w:r>
        <w:rPr>
          <w:rFonts w:ascii="Liberation Sans" w:hAnsi="Liberation Sans"/>
          <w:lang w:val="et-EE"/>
        </w:rPr>
        <w:t xml:space="preserve"> iseseisvasse</w:t>
      </w:r>
      <w:r>
        <w:rPr>
          <w:rFonts w:ascii="Liberation Sans" w:hAnsi="Liberation Sans"/>
          <w:lang w:val="et-EE"/>
        </w:rPr>
        <w:t xml:space="preserve"> ellu astumisel </w:t>
      </w:r>
      <w:r>
        <w:rPr>
          <w:rFonts w:ascii="Liberation Sans" w:hAnsi="Liberation Sans"/>
          <w:lang w:val="et-EE"/>
        </w:rPr>
        <w:t xml:space="preserve"> tuge: </w:t>
      </w:r>
      <w:r>
        <w:rPr>
          <w:rFonts w:eastAsia="Noto Serif CJK SC" w:cs="Lohit Devanagari" w:ascii="Liberation Sans" w:hAnsi="Liberation Sans"/>
          <w:color w:val="auto"/>
          <w:kern w:val="2"/>
          <w:sz w:val="24"/>
          <w:szCs w:val="24"/>
          <w:lang w:val="et-EE" w:eastAsia="zh-CN" w:bidi="hi-IN"/>
        </w:rPr>
        <w:t>erinevaid</w:t>
      </w:r>
      <w:r>
        <w:rPr>
          <w:rFonts w:ascii="Liberation Sans" w:hAnsi="Liberation Sans"/>
          <w:lang w:val="et-EE"/>
        </w:rPr>
        <w:t xml:space="preserve"> teenuseid</w:t>
      </w:r>
      <w:r>
        <w:rPr>
          <w:rFonts w:ascii="Liberation Sans" w:hAnsi="Liberation Sans"/>
          <w:lang w:val="et-EE"/>
        </w:rPr>
        <w:t>, oskuseid ja abivahendeid</w:t>
      </w:r>
      <w:r>
        <w:rPr>
          <w:rFonts w:ascii="Liberation Sans" w:hAnsi="Liberation Sans"/>
          <w:lang w:val="et-EE"/>
        </w:rPr>
        <w:t xml:space="preserve">. Siinkohal anname ülevaate </w:t>
      </w:r>
      <w:r>
        <w:rPr>
          <w:rFonts w:ascii="Liberation Sans" w:hAnsi="Liberation Sans"/>
          <w:lang w:val="et-EE"/>
        </w:rPr>
        <w:t xml:space="preserve">asutustest, kes </w:t>
      </w:r>
      <w:r>
        <w:rPr>
          <w:rFonts w:ascii="Liberation Sans" w:hAnsi="Liberation Sans"/>
          <w:lang w:val="et-EE"/>
        </w:rPr>
        <w:t>Eesti</w:t>
      </w:r>
      <w:r>
        <w:rPr>
          <w:rFonts w:ascii="Liberation Sans" w:hAnsi="Liberation Sans"/>
          <w:lang w:val="et-EE"/>
        </w:rPr>
        <w:t>s</w:t>
      </w:r>
      <w:r>
        <w:rPr>
          <w:rFonts w:ascii="Liberation Sans" w:hAnsi="Liberation Sans"/>
          <w:lang w:val="et-EE"/>
        </w:rPr>
        <w:t xml:space="preserve"> </w:t>
      </w:r>
      <w:r>
        <w:rPr>
          <w:rFonts w:ascii="Liberation Sans" w:hAnsi="Liberation Sans"/>
          <w:lang w:val="et-EE"/>
        </w:rPr>
        <w:t xml:space="preserve">nägemispuudega inimestele </w:t>
      </w:r>
      <w:r>
        <w:rPr>
          <w:rFonts w:ascii="Liberation Sans" w:hAnsi="Liberation Sans"/>
          <w:lang w:val="et-EE"/>
        </w:rPr>
        <w:t>teenuse</w:t>
      </w:r>
      <w:r>
        <w:rPr>
          <w:rFonts w:ascii="Liberation Sans" w:hAnsi="Liberation Sans"/>
          <w:lang w:val="et-EE"/>
        </w:rPr>
        <w:t>id</w:t>
      </w:r>
      <w:r>
        <w:rPr>
          <w:rFonts w:ascii="Liberation Sans" w:hAnsi="Liberation Sans"/>
          <w:lang w:val="et-EE"/>
        </w:rPr>
        <w:t xml:space="preserve"> </w:t>
      </w:r>
      <w:r>
        <w:rPr>
          <w:rFonts w:ascii="Liberation Sans" w:hAnsi="Liberation Sans"/>
          <w:lang w:val="et-EE"/>
        </w:rPr>
        <w:t xml:space="preserve">osutavad </w:t>
      </w:r>
      <w:r>
        <w:rPr>
          <w:rFonts w:ascii="Liberation Sans" w:hAnsi="Liberation Sans"/>
          <w:lang w:val="et-EE"/>
        </w:rPr>
        <w:t xml:space="preserve">ja teenustest, mis on nägemispuudega inimesele abiks </w:t>
      </w:r>
      <w:r>
        <w:rPr>
          <w:rFonts w:ascii="Liberation Sans" w:hAnsi="Liberation Sans"/>
          <w:lang w:val="et-EE"/>
        </w:rPr>
        <w:t xml:space="preserve">oma </w:t>
      </w:r>
      <w:r>
        <w:rPr>
          <w:rFonts w:ascii="Liberation Sans" w:hAnsi="Liberation Sans"/>
          <w:lang w:val="et-EE"/>
        </w:rPr>
        <w:t xml:space="preserve">elu korraldamisel, õppimisel, töötamisel </w:t>
      </w:r>
      <w:r>
        <w:rPr>
          <w:rFonts w:eastAsia="Noto Serif CJK SC" w:cs="Lohit Devanagari" w:ascii="Liberation Sans" w:hAnsi="Liberation Sans"/>
          <w:color w:val="auto"/>
          <w:kern w:val="2"/>
          <w:sz w:val="24"/>
          <w:szCs w:val="24"/>
          <w:lang w:val="et-EE" w:eastAsia="zh-CN" w:bidi="hi-IN"/>
        </w:rPr>
        <w:t>ning</w:t>
      </w:r>
      <w:r>
        <w:rPr>
          <w:rFonts w:ascii="Liberation Sans" w:hAnsi="Liberation Sans"/>
          <w:lang w:val="et-EE"/>
        </w:rPr>
        <w:t xml:space="preserve"> vaba aja veetmisel. </w:t>
      </w:r>
      <w:r>
        <w:rPr>
          <w:rFonts w:eastAsia="Noto Serif CJK SC" w:cs="Lohit Devanagari" w:ascii="Liberation Sans" w:hAnsi="Liberation Sans"/>
          <w:color w:val="auto"/>
          <w:kern w:val="2"/>
          <w:sz w:val="24"/>
          <w:szCs w:val="24"/>
          <w:lang w:val="et-EE" w:eastAsia="zh-CN" w:bidi="hi-IN"/>
        </w:rPr>
        <w:t>A</w:t>
      </w:r>
      <w:r>
        <w:rPr>
          <w:rFonts w:ascii="Liberation Sans" w:hAnsi="Liberation Sans"/>
          <w:lang w:val="et-EE"/>
        </w:rPr>
        <w:t xml:space="preserve">bi saamise võimalused </w:t>
      </w:r>
      <w:r>
        <w:rPr>
          <w:rFonts w:ascii="Liberation Sans" w:hAnsi="Liberation Sans"/>
          <w:lang w:val="et-EE"/>
        </w:rPr>
        <w:t xml:space="preserve">jagunevad </w:t>
      </w:r>
      <w:r>
        <w:rPr>
          <w:rFonts w:ascii="Liberation Sans" w:hAnsi="Liberation Sans"/>
          <w:lang w:val="et-EE"/>
        </w:rPr>
        <w:t>nelja rühma: t</w:t>
      </w:r>
      <w:r>
        <w:rPr>
          <w:rFonts w:ascii="Liberation Sans" w:hAnsi="Liberation Sans"/>
          <w:lang w:val="et-EE"/>
        </w:rPr>
        <w:t xml:space="preserve">eenuseid </w:t>
      </w:r>
      <w:r>
        <w:rPr>
          <w:rFonts w:ascii="Liberation Sans" w:hAnsi="Liberation Sans"/>
          <w:lang w:val="et-EE"/>
        </w:rPr>
        <w:t xml:space="preserve">nägemispuudega inimesele </w:t>
      </w:r>
      <w:r>
        <w:rPr>
          <w:rFonts w:ascii="Liberation Sans" w:hAnsi="Liberation Sans"/>
          <w:lang w:val="et-EE"/>
        </w:rPr>
        <w:t xml:space="preserve">pakuvad </w:t>
      </w:r>
      <w:r>
        <w:rPr>
          <w:rFonts w:ascii="Liberation Sans" w:hAnsi="Liberation Sans"/>
          <w:lang w:val="et-EE"/>
        </w:rPr>
        <w:t xml:space="preserve">nii </w:t>
      </w:r>
      <w:r>
        <w:rPr>
          <w:rFonts w:ascii="Liberation Sans" w:hAnsi="Liberation Sans"/>
          <w:lang w:val="et-EE"/>
        </w:rPr>
        <w:t>sotsiaalkindlustusamet</w:t>
      </w:r>
      <w:r>
        <w:rPr>
          <w:rFonts w:ascii="Liberation Sans" w:hAnsi="Liberation Sans"/>
          <w:lang w:val="et-EE"/>
        </w:rPr>
        <w:t xml:space="preserve"> ja</w:t>
      </w:r>
      <w:r>
        <w:rPr>
          <w:rFonts w:ascii="Liberation Sans" w:hAnsi="Liberation Sans"/>
          <w:lang w:val="et-EE"/>
        </w:rPr>
        <w:t xml:space="preserve"> töötukassa</w:t>
      </w:r>
      <w:r>
        <w:rPr>
          <w:rFonts w:ascii="Liberation Sans" w:hAnsi="Liberation Sans"/>
          <w:lang w:val="et-EE"/>
        </w:rPr>
        <w:t xml:space="preserve"> kui ka </w:t>
      </w:r>
      <w:r>
        <w:rPr>
          <w:rFonts w:ascii="Liberation Sans" w:hAnsi="Liberation Sans"/>
          <w:lang w:val="et-EE"/>
        </w:rPr>
        <w:t xml:space="preserve"> rehabilitatsiooniasutus</w:t>
      </w:r>
      <w:r>
        <w:rPr>
          <w:rFonts w:ascii="Liberation Sans" w:hAnsi="Liberation Sans"/>
          <w:lang w:val="et-EE"/>
        </w:rPr>
        <w:t>ed</w:t>
      </w:r>
      <w:r>
        <w:rPr>
          <w:rFonts w:ascii="Liberation Sans" w:hAnsi="Liberation Sans"/>
          <w:lang w:val="et-EE"/>
        </w:rPr>
        <w:t xml:space="preserve"> ja kohalikud omavalitsused.</w:t>
      </w:r>
      <w:r>
        <w:rPr>
          <w:rFonts w:ascii="Liberation Sans" w:hAnsi="Liberation Sans"/>
          <w:lang w:val="et-EE"/>
        </w:rPr>
        <w:t xml:space="preserve"> Iga asutuse kohta leiad ülevaate nende kohta koostatud peatükist.</w:t>
      </w:r>
    </w:p>
    <w:p>
      <w:pPr>
        <w:pStyle w:val="Heading2"/>
        <w:numPr>
          <w:ilvl w:val="1"/>
          <w:numId w:val="2"/>
        </w:numPr>
        <w:bidi w:val="0"/>
        <w:jc w:val="left"/>
        <w:rPr>
          <w:lang w:val="et-EE"/>
        </w:rPr>
      </w:pPr>
      <w:bookmarkStart w:id="38" w:name="__RefHeading___Toc4370_2780245557"/>
      <w:bookmarkEnd w:id="38"/>
      <w:r>
        <w:rPr>
          <w:lang w:val="et-EE"/>
        </w:rPr>
        <w:t>Sotsiaalkindlustusameti teenused</w:t>
      </w:r>
    </w:p>
    <w:p>
      <w:pPr>
        <w:pStyle w:val="Heading3"/>
        <w:numPr>
          <w:ilvl w:val="2"/>
          <w:numId w:val="2"/>
        </w:numPr>
        <w:bidi w:val="0"/>
        <w:jc w:val="left"/>
        <w:rPr/>
      </w:pPr>
      <w:bookmarkStart w:id="39" w:name="__RefHeading___Toc4316_2780245557"/>
      <w:bookmarkEnd w:id="39"/>
      <w:r>
        <w:rPr/>
        <w:t>Puude raskusastme tuvastamine</w:t>
      </w:r>
    </w:p>
    <w:p>
      <w:pPr>
        <w:pStyle w:val="Normal"/>
        <w:bidi w:val="0"/>
        <w:spacing w:lineRule="auto" w:line="360"/>
        <w:jc w:val="both"/>
        <w:rPr>
          <w:rFonts w:ascii="Liberation Sans" w:hAnsi="Liberation Sans"/>
          <w:bCs/>
          <w:sz w:val="24"/>
          <w:lang w:val="et-EE"/>
        </w:rPr>
      </w:pPr>
      <w:r>
        <w:rPr>
          <w:rFonts w:ascii="Liberation Sans" w:hAnsi="Liberation Sans"/>
          <w:bCs/>
          <w:sz w:val="24"/>
          <w:lang w:val="et-EE"/>
        </w:rPr>
      </w:r>
    </w:p>
    <w:p>
      <w:pPr>
        <w:pStyle w:val="Normal"/>
        <w:bidi w:val="0"/>
        <w:spacing w:lineRule="auto" w:line="360"/>
        <w:jc w:val="both"/>
        <w:rPr/>
      </w:pPr>
      <w:r>
        <w:rPr>
          <w:rFonts w:ascii="Liberation Sans" w:hAnsi="Liberation Sans"/>
          <w:bCs/>
          <w:sz w:val="24"/>
          <w:lang w:val="et-EE"/>
        </w:rPr>
        <w:t>Puude rasku</w:t>
      </w:r>
      <w:r>
        <w:rPr>
          <w:rFonts w:ascii="Liberation Sans" w:hAnsi="Liberation Sans"/>
          <w:bCs/>
          <w:sz w:val="24"/>
          <w:lang w:val="et-EE"/>
        </w:rPr>
        <w:t>s</w:t>
      </w:r>
      <w:r>
        <w:rPr>
          <w:rFonts w:ascii="Liberation Sans" w:hAnsi="Liberation Sans"/>
          <w:bCs/>
          <w:sz w:val="24"/>
          <w:lang w:val="et-EE"/>
        </w:rPr>
        <w:t xml:space="preserve">astme määramine on kõige olulisem samm, sest see annab sulle võimaluse taotleda oma </w:t>
      </w:r>
      <w:r>
        <w:rPr>
          <w:rFonts w:eastAsia="Noto Serif CJK SC" w:cs="Lohit Devanagari" w:ascii="Liberation Sans" w:hAnsi="Liberation Sans"/>
          <w:bCs/>
          <w:color w:val="auto"/>
          <w:kern w:val="2"/>
          <w:sz w:val="24"/>
          <w:szCs w:val="24"/>
          <w:lang w:val="et-EE" w:eastAsia="zh-CN" w:bidi="hi-IN"/>
        </w:rPr>
        <w:t>nägemispuudest tingitud erivajadusega</w:t>
      </w:r>
      <w:r>
        <w:rPr>
          <w:rFonts w:ascii="Liberation Sans" w:hAnsi="Liberation Sans"/>
          <w:bCs/>
          <w:sz w:val="24"/>
          <w:lang w:val="et-EE"/>
        </w:rPr>
        <w:t xml:space="preserve"> toimetulemiseks vajalikke</w:t>
      </w:r>
      <w:r>
        <w:rPr>
          <w:rFonts w:ascii="Liberation Sans" w:hAnsi="Liberation Sans"/>
          <w:bCs/>
          <w:sz w:val="24"/>
          <w:lang w:val="et-EE"/>
        </w:rPr>
        <w:t xml:space="preserve"> abivahendeid </w:t>
      </w:r>
      <w:r>
        <w:rPr>
          <w:rFonts w:eastAsia="Noto Serif CJK SC" w:cs="Lohit Devanagari" w:ascii="Liberation Sans" w:hAnsi="Liberation Sans"/>
          <w:bCs/>
          <w:color w:val="auto"/>
          <w:kern w:val="2"/>
          <w:sz w:val="24"/>
          <w:szCs w:val="24"/>
          <w:lang w:val="et-EE" w:eastAsia="zh-CN" w:bidi="hi-IN"/>
        </w:rPr>
        <w:t>ja</w:t>
      </w:r>
      <w:r>
        <w:rPr>
          <w:rFonts w:ascii="Liberation Sans" w:hAnsi="Liberation Sans"/>
          <w:bCs/>
          <w:sz w:val="24"/>
          <w:lang w:val="et-EE"/>
        </w:rPr>
        <w:t xml:space="preserve"> teenuseid</w:t>
      </w:r>
      <w:r>
        <w:rPr>
          <w:rFonts w:ascii="Liberation Sans" w:hAnsi="Liberation Sans"/>
          <w:bCs/>
          <w:sz w:val="24"/>
          <w:lang w:val="et-EE"/>
        </w:rPr>
        <w:t xml:space="preserve"> nagu näiteks</w:t>
      </w:r>
      <w:r>
        <w:rPr>
          <w:rFonts w:ascii="Liberation Sans" w:hAnsi="Liberation Sans"/>
          <w:bCs/>
          <w:sz w:val="24"/>
          <w:lang w:val="et-EE"/>
        </w:rPr>
        <w:t xml:space="preserve"> rehabilitatsioon,</w:t>
      </w:r>
      <w:r>
        <w:rPr>
          <w:rFonts w:ascii="Liberation Sans" w:hAnsi="Liberation Sans"/>
          <w:bCs/>
          <w:sz w:val="24"/>
          <w:lang w:val="et-EE"/>
        </w:rPr>
        <w:t xml:space="preserve"> </w:t>
      </w:r>
      <w:r>
        <w:rPr>
          <w:rFonts w:ascii="Liberation Sans" w:hAnsi="Liberation Sans"/>
          <w:bCs/>
          <w:sz w:val="24"/>
          <w:lang w:val="et-EE"/>
        </w:rPr>
        <w:t xml:space="preserve">kasutada </w:t>
      </w:r>
      <w:r>
        <w:rPr>
          <w:rFonts w:ascii="Liberation Sans" w:hAnsi="Liberation Sans"/>
          <w:bCs/>
          <w:sz w:val="24"/>
          <w:lang w:val="et-EE"/>
        </w:rPr>
        <w:t>ühistranspordisoodustus</w:t>
      </w:r>
      <w:r>
        <w:rPr>
          <w:rFonts w:ascii="Liberation Sans" w:hAnsi="Liberation Sans"/>
          <w:bCs/>
          <w:sz w:val="24"/>
          <w:lang w:val="et-EE"/>
        </w:rPr>
        <w:t>i ja palju muud</w:t>
      </w:r>
      <w:r>
        <w:rPr>
          <w:rFonts w:ascii="Liberation Sans" w:hAnsi="Liberation Sans"/>
          <w:bCs/>
          <w:sz w:val="24"/>
          <w:lang w:val="et-EE"/>
        </w:rPr>
        <w:t>, mida siin peatükis tutvustame</w:t>
      </w:r>
      <w:r>
        <w:rPr>
          <w:rFonts w:ascii="Liberation Sans" w:hAnsi="Liberation Sans"/>
          <w:bCs/>
          <w:sz w:val="24"/>
          <w:lang w:val="et-EE"/>
        </w:rPr>
        <w:t>.</w:t>
      </w:r>
      <w:r>
        <w:rPr>
          <w:rFonts w:ascii="Liberation Sans" w:hAnsi="Liberation Sans"/>
          <w:bCs/>
          <w:sz w:val="24"/>
          <w:lang w:val="et-EE"/>
        </w:rPr>
        <w:t xml:space="preserve"> </w:t>
      </w:r>
    </w:p>
    <w:p>
      <w:pPr>
        <w:pStyle w:val="Normal"/>
        <w:bidi w:val="0"/>
        <w:spacing w:lineRule="auto" w:line="360"/>
        <w:jc w:val="both"/>
        <w:rPr>
          <w:rFonts w:ascii="Liberation Sans" w:hAnsi="Liberation Sans"/>
          <w:bCs/>
          <w:sz w:val="24"/>
          <w:lang w:val="et-EE"/>
        </w:rPr>
      </w:pPr>
      <w:r>
        <w:rPr/>
      </w:r>
    </w:p>
    <w:p>
      <w:pPr>
        <w:pStyle w:val="Normal"/>
        <w:bidi w:val="0"/>
        <w:spacing w:lineRule="auto" w:line="360"/>
        <w:jc w:val="both"/>
        <w:rPr/>
      </w:pPr>
      <w:r>
        <w:rPr>
          <w:rFonts w:ascii="Liberation Sans" w:hAnsi="Liberation Sans"/>
          <w:bCs/>
          <w:sz w:val="24"/>
          <w:lang w:val="et-EE"/>
        </w:rPr>
        <w:t xml:space="preserve">Puude raskusastme tuvastamiseks </w:t>
      </w:r>
      <w:r>
        <w:rPr>
          <w:rFonts w:eastAsia="Noto Serif CJK SC" w:cs="Lohit Devanagari" w:ascii="Liberation Sans" w:hAnsi="Liberation Sans"/>
          <w:bCs/>
          <w:color w:val="auto"/>
          <w:kern w:val="2"/>
          <w:sz w:val="24"/>
          <w:szCs w:val="24"/>
          <w:lang w:val="et-EE" w:eastAsia="zh-CN" w:bidi="hi-IN"/>
        </w:rPr>
        <w:t>tuleb</w:t>
      </w:r>
      <w:r>
        <w:rPr>
          <w:rFonts w:ascii="Liberation Sans" w:hAnsi="Liberation Sans"/>
          <w:bCs/>
          <w:sz w:val="24"/>
          <w:lang w:val="et-EE"/>
        </w:rPr>
        <w:t xml:space="preserve"> </w:t>
      </w:r>
      <w:r>
        <w:rPr>
          <w:rFonts w:ascii="Liberation Sans" w:hAnsi="Liberation Sans"/>
          <w:bCs/>
          <w:sz w:val="24"/>
          <w:lang w:val="et-EE"/>
        </w:rPr>
        <w:t xml:space="preserve">sul </w:t>
      </w:r>
      <w:r>
        <w:rPr>
          <w:rFonts w:ascii="Liberation Sans" w:hAnsi="Liberation Sans"/>
          <w:bCs/>
          <w:sz w:val="24"/>
          <w:lang w:val="et-EE"/>
        </w:rPr>
        <w:t xml:space="preserve">esmalt </w:t>
      </w:r>
      <w:r>
        <w:rPr>
          <w:rFonts w:ascii="Liberation Sans" w:hAnsi="Liberation Sans"/>
          <w:bCs/>
          <w:sz w:val="24"/>
          <w:lang w:val="et-EE"/>
        </w:rPr>
        <w:t xml:space="preserve">külastada </w:t>
      </w:r>
      <w:r>
        <w:rPr>
          <w:rFonts w:ascii="Liberation Sans" w:hAnsi="Liberation Sans"/>
          <w:bCs/>
          <w:sz w:val="24"/>
          <w:lang w:val="et-EE"/>
        </w:rPr>
        <w:t>oma perearsti ja eriarsti (silmaarsti) ning teavita</w:t>
      </w:r>
      <w:r>
        <w:rPr>
          <w:rFonts w:ascii="Liberation Sans" w:hAnsi="Liberation Sans"/>
          <w:bCs/>
          <w:sz w:val="24"/>
          <w:lang w:val="et-EE"/>
        </w:rPr>
        <w:t>da</w:t>
      </w:r>
      <w:r>
        <w:rPr>
          <w:rFonts w:ascii="Liberation Sans" w:hAnsi="Liberation Sans"/>
          <w:bCs/>
          <w:sz w:val="24"/>
          <w:lang w:val="et-EE"/>
        </w:rPr>
        <w:t xml:space="preserve"> neid</w:t>
      </w:r>
      <w:r>
        <w:rPr>
          <w:rFonts w:eastAsia="Noto Serif CJK SC" w:cs="Lohit Devanagari" w:ascii="Liberation Sans" w:hAnsi="Liberation Sans"/>
          <w:bCs/>
          <w:color w:val="auto"/>
          <w:kern w:val="2"/>
          <w:sz w:val="24"/>
          <w:szCs w:val="24"/>
          <w:lang w:val="et-EE" w:eastAsia="zh-CN" w:bidi="hi-IN"/>
        </w:rPr>
        <w:t xml:space="preserve"> sellest, et soovid oma puude rasku</w:t>
      </w:r>
      <w:r>
        <w:rPr>
          <w:rFonts w:eastAsia="Noto Serif CJK SC" w:cs="Lohit Devanagari" w:ascii="Liberation Sans" w:hAnsi="Liberation Sans"/>
          <w:bCs/>
          <w:color w:val="auto"/>
          <w:kern w:val="2"/>
          <w:sz w:val="24"/>
          <w:szCs w:val="24"/>
          <w:lang w:val="et-EE" w:eastAsia="zh-CN" w:bidi="hi-IN"/>
        </w:rPr>
        <w:t>s</w:t>
      </w:r>
      <w:r>
        <w:rPr>
          <w:rFonts w:eastAsia="Noto Serif CJK SC" w:cs="Lohit Devanagari" w:ascii="Liberation Sans" w:hAnsi="Liberation Sans"/>
          <w:bCs/>
          <w:color w:val="auto"/>
          <w:kern w:val="2"/>
          <w:sz w:val="24"/>
          <w:szCs w:val="24"/>
          <w:lang w:val="et-EE" w:eastAsia="zh-CN" w:bidi="hi-IN"/>
        </w:rPr>
        <w:t>astet hinnata</w:t>
      </w:r>
      <w:r>
        <w:rPr>
          <w:rFonts w:eastAsia="Noto Serif CJK SC" w:cs="Lohit Devanagari" w:ascii="Liberation Sans" w:hAnsi="Liberation Sans"/>
          <w:bCs/>
          <w:color w:val="auto"/>
          <w:kern w:val="2"/>
          <w:sz w:val="24"/>
          <w:szCs w:val="24"/>
          <w:lang w:val="et-EE" w:eastAsia="zh-CN" w:bidi="hi-IN"/>
        </w:rPr>
        <w:t xml:space="preserve"> lasta</w:t>
      </w:r>
      <w:r>
        <w:rPr>
          <w:rFonts w:eastAsia="Noto Serif CJK SC" w:cs="Lohit Devanagari" w:ascii="Liberation Sans" w:hAnsi="Liberation Sans"/>
          <w:bCs/>
          <w:color w:val="auto"/>
          <w:kern w:val="2"/>
          <w:sz w:val="24"/>
          <w:szCs w:val="24"/>
          <w:lang w:val="et-EE" w:eastAsia="zh-CN" w:bidi="hi-IN"/>
        </w:rPr>
        <w:t>.</w:t>
      </w:r>
      <w:r>
        <w:rPr>
          <w:rFonts w:ascii="Liberation Sans" w:hAnsi="Liberation Sans"/>
          <w:bCs/>
          <w:sz w:val="24"/>
          <w:lang w:val="et-EE"/>
        </w:rPr>
        <w:t xml:space="preserve"> Veendu, et sinu terviseandmed</w:t>
      </w:r>
      <w:r>
        <w:rPr>
          <w:rFonts w:ascii="Liberation Sans" w:hAnsi="Liberation Sans"/>
          <w:bCs/>
          <w:sz w:val="24"/>
          <w:lang w:val="et-EE"/>
        </w:rPr>
        <w:t xml:space="preserve"> tervise</w:t>
      </w:r>
      <w:r>
        <w:rPr>
          <w:rFonts w:ascii="Liberation Sans" w:hAnsi="Liberation Sans"/>
          <w:bCs/>
          <w:sz w:val="24"/>
          <w:lang w:val="et-EE"/>
        </w:rPr>
        <w:t>info</w:t>
      </w:r>
      <w:r>
        <w:rPr>
          <w:rFonts w:ascii="Liberation Sans" w:hAnsi="Liberation Sans"/>
          <w:bCs/>
          <w:sz w:val="24"/>
          <w:lang w:val="et-EE"/>
        </w:rPr>
        <w:t xml:space="preserve">süsteemis </w:t>
      </w:r>
      <w:hyperlink r:id="rId3">
        <w:r>
          <w:rPr>
            <w:rStyle w:val="InternetLink"/>
          </w:rPr>
          <w:t>www.digilugu.ee</w:t>
        </w:r>
      </w:hyperlink>
      <w:r>
        <w:rPr>
          <w:rFonts w:ascii="Liberation Sans" w:hAnsi="Liberation Sans"/>
          <w:bCs/>
          <w:sz w:val="24"/>
          <w:lang w:val="et-EE"/>
        </w:rPr>
        <w:t xml:space="preserve"> o</w:t>
      </w:r>
      <w:r>
        <w:rPr>
          <w:rFonts w:ascii="Liberation Sans" w:hAnsi="Liberation Sans"/>
          <w:bCs/>
          <w:sz w:val="24"/>
          <w:lang w:val="et-EE"/>
        </w:rPr>
        <w:t>leksid</w:t>
      </w:r>
      <w:r>
        <w:rPr>
          <w:rFonts w:ascii="Liberation Sans" w:hAnsi="Liberation Sans"/>
          <w:bCs/>
          <w:sz w:val="24"/>
          <w:lang w:val="et-EE"/>
        </w:rPr>
        <w:t xml:space="preserve"> puude taotlemiseks</w:t>
      </w:r>
      <w:r>
        <w:rPr>
          <w:rFonts w:ascii="Liberation Sans" w:hAnsi="Liberation Sans"/>
          <w:bCs/>
          <w:sz w:val="24"/>
          <w:lang w:val="et-EE"/>
        </w:rPr>
        <w:t xml:space="preserve"> piisavad</w:t>
      </w:r>
      <w:r>
        <w:rPr>
          <w:rFonts w:ascii="Liberation Sans" w:hAnsi="Liberation Sans"/>
          <w:bCs/>
          <w:sz w:val="24"/>
          <w:lang w:val="et-EE"/>
        </w:rPr>
        <w:t xml:space="preserve">. Seejärel esita taotlus sotsiaalkindlustusameti e-mailile </w:t>
      </w:r>
      <w:hyperlink r:id="rId4">
        <w:r>
          <w:rPr>
            <w:rStyle w:val="InternetLink"/>
          </w:rPr>
          <w:t>info@sotsiaalkindlustusamet.ee</w:t>
        </w:r>
      </w:hyperlink>
      <w:r>
        <w:rPr>
          <w:rFonts w:ascii="Liberation Sans" w:hAnsi="Liberation Sans"/>
          <w:bCs/>
          <w:sz w:val="24"/>
          <w:lang w:val="et-EE"/>
        </w:rPr>
        <w:t xml:space="preserve"> või täida </w:t>
      </w:r>
      <w:r>
        <w:rPr>
          <w:rFonts w:ascii="Liberation Sans" w:hAnsi="Liberation Sans"/>
          <w:bCs/>
          <w:sz w:val="24"/>
          <w:lang w:val="et-EE"/>
        </w:rPr>
        <w:t xml:space="preserve">see </w:t>
      </w:r>
      <w:r>
        <w:rPr>
          <w:rFonts w:ascii="Liberation Sans" w:hAnsi="Liberation Sans"/>
          <w:bCs/>
          <w:sz w:val="24"/>
          <w:lang w:val="et-EE"/>
        </w:rPr>
        <w:t xml:space="preserve">koos klienditeenindajaga esinduses kohapeal. Puude raskusastme </w:t>
      </w:r>
      <w:r>
        <w:rPr>
          <w:rFonts w:eastAsia="Noto Serif CJK SC" w:cs="Lohit Devanagari" w:ascii="Liberation Sans" w:hAnsi="Liberation Sans"/>
          <w:bCs/>
          <w:color w:val="auto"/>
          <w:kern w:val="2"/>
          <w:sz w:val="24"/>
          <w:szCs w:val="24"/>
          <w:lang w:val="et-EE" w:eastAsia="zh-CN" w:bidi="hi-IN"/>
        </w:rPr>
        <w:t>määramist</w:t>
      </w:r>
      <w:r>
        <w:rPr>
          <w:rFonts w:ascii="Liberation Sans" w:hAnsi="Liberation Sans"/>
          <w:bCs/>
          <w:sz w:val="24"/>
          <w:lang w:val="et-EE"/>
        </w:rPr>
        <w:t xml:space="preserve"> saab taotleda ka koos töövõime hindamisega </w:t>
      </w:r>
      <w:r>
        <w:rPr>
          <w:rFonts w:ascii="Liberation Sans" w:hAnsi="Liberation Sans"/>
          <w:bCs/>
          <w:sz w:val="24"/>
          <w:lang w:val="et-EE"/>
        </w:rPr>
        <w:t>e-</w:t>
      </w:r>
      <w:r>
        <w:rPr>
          <w:rFonts w:ascii="Liberation Sans" w:hAnsi="Liberation Sans"/>
          <w:bCs/>
          <w:sz w:val="24"/>
          <w:lang w:val="et-EE"/>
        </w:rPr>
        <w:t>t</w:t>
      </w:r>
      <w:r>
        <w:rPr>
          <w:rFonts w:ascii="Liberation Sans" w:hAnsi="Liberation Sans"/>
          <w:bCs/>
          <w:sz w:val="24"/>
          <w:lang w:val="et-EE"/>
        </w:rPr>
        <w:t>öötukassa</w:t>
      </w:r>
      <w:r>
        <w:rPr>
          <w:rFonts w:eastAsia="Noto Serif CJK SC" w:cs="Lohit Devanagari" w:ascii="Liberation Sans" w:hAnsi="Liberation Sans"/>
          <w:bCs/>
          <w:color w:val="auto"/>
          <w:kern w:val="2"/>
          <w:sz w:val="24"/>
          <w:szCs w:val="24"/>
          <w:lang w:val="et-EE" w:eastAsia="zh-CN" w:bidi="hi-IN"/>
        </w:rPr>
        <w:t>s</w:t>
      </w:r>
      <w:r>
        <w:rPr>
          <w:rFonts w:eastAsia="Noto Serif CJK SC" w:cs="Lohit Devanagari" w:ascii="Liberation Sans" w:hAnsi="Liberation Sans"/>
          <w:bCs/>
          <w:color w:val="auto"/>
          <w:kern w:val="2"/>
          <w:sz w:val="24"/>
          <w:szCs w:val="24"/>
          <w:lang w:val="et-EE" w:eastAsia="zh-CN" w:bidi="hi-IN"/>
        </w:rPr>
        <w:t>, tehes</w:t>
      </w:r>
      <w:r>
        <w:rPr>
          <w:rFonts w:ascii="Liberation Sans" w:hAnsi="Liberation Sans"/>
          <w:bCs/>
          <w:sz w:val="24"/>
          <w:lang w:val="et-EE"/>
        </w:rPr>
        <w:t xml:space="preserve"> taotlemisel</w:t>
      </w:r>
      <w:r>
        <w:rPr>
          <w:rFonts w:eastAsia="Noto Serif CJK SC" w:cs="Lohit Devanagari" w:ascii="Liberation Sans" w:hAnsi="Liberation Sans"/>
          <w:bCs/>
          <w:color w:val="auto"/>
          <w:kern w:val="2"/>
          <w:sz w:val="24"/>
          <w:szCs w:val="24"/>
          <w:lang w:val="et-EE" w:eastAsia="zh-CN" w:bidi="hi-IN"/>
        </w:rPr>
        <w:t xml:space="preserve"> vastav</w:t>
      </w:r>
      <w:r>
        <w:rPr>
          <w:rFonts w:eastAsia="Noto Serif CJK SC" w:cs="Lohit Devanagari" w:ascii="Liberation Sans" w:hAnsi="Liberation Sans"/>
          <w:bCs/>
          <w:color w:val="auto"/>
          <w:kern w:val="2"/>
          <w:sz w:val="24"/>
          <w:szCs w:val="24"/>
          <w:lang w:val="et-EE" w:eastAsia="zh-CN" w:bidi="hi-IN"/>
        </w:rPr>
        <w:t>a</w:t>
      </w:r>
      <w:r>
        <w:rPr>
          <w:rFonts w:eastAsia="Noto Serif CJK SC" w:cs="Lohit Devanagari" w:ascii="Liberation Sans" w:hAnsi="Liberation Sans"/>
          <w:bCs/>
          <w:color w:val="auto"/>
          <w:kern w:val="2"/>
          <w:sz w:val="24"/>
          <w:szCs w:val="24"/>
          <w:lang w:val="et-EE" w:eastAsia="zh-CN" w:bidi="hi-IN"/>
        </w:rPr>
        <w:t xml:space="preserve"> mär</w:t>
      </w:r>
      <w:r>
        <w:rPr>
          <w:rFonts w:eastAsia="Noto Serif CJK SC" w:cs="Lohit Devanagari" w:ascii="Liberation Sans" w:hAnsi="Liberation Sans"/>
          <w:bCs/>
          <w:color w:val="auto"/>
          <w:kern w:val="2"/>
          <w:sz w:val="24"/>
          <w:szCs w:val="24"/>
          <w:lang w:val="et-EE" w:eastAsia="zh-CN" w:bidi="hi-IN"/>
        </w:rPr>
        <w:t>k</w:t>
      </w:r>
      <w:r>
        <w:rPr>
          <w:rFonts w:eastAsia="Noto Serif CJK SC" w:cs="Lohit Devanagari" w:ascii="Liberation Sans" w:hAnsi="Liberation Sans"/>
          <w:bCs/>
          <w:color w:val="auto"/>
          <w:kern w:val="2"/>
          <w:sz w:val="24"/>
          <w:szCs w:val="24"/>
          <w:lang w:val="et-EE" w:eastAsia="zh-CN" w:bidi="hi-IN"/>
        </w:rPr>
        <w:t>e</w:t>
      </w:r>
      <w:r>
        <w:rPr>
          <w:rFonts w:ascii="Liberation Sans" w:hAnsi="Liberation Sans"/>
          <w:bCs/>
          <w:sz w:val="24"/>
          <w:lang w:val="et-EE"/>
        </w:rPr>
        <w:t xml:space="preserve"> õigesse kohta</w:t>
      </w:r>
      <w:r>
        <w:rPr>
          <w:rFonts w:ascii="Liberation Sans" w:hAnsi="Liberation Sans"/>
          <w:bCs/>
          <w:sz w:val="24"/>
          <w:lang w:val="et-EE"/>
        </w:rPr>
        <w:t xml:space="preserve">. Ka töövõime hindamine on äärmiselt oluline samm, et </w:t>
      </w:r>
      <w:r>
        <w:rPr>
          <w:rFonts w:eastAsia="Noto Serif CJK SC" w:cs="Lohit Devanagari" w:ascii="Liberation Sans" w:hAnsi="Liberation Sans"/>
          <w:bCs/>
          <w:color w:val="auto"/>
          <w:kern w:val="2"/>
          <w:sz w:val="24"/>
          <w:szCs w:val="24"/>
          <w:lang w:val="et-EE" w:eastAsia="zh-CN" w:bidi="hi-IN"/>
        </w:rPr>
        <w:t>sul oleks võimalik oma</w:t>
      </w:r>
      <w:r>
        <w:rPr>
          <w:rFonts w:ascii="Liberation Sans" w:hAnsi="Liberation Sans"/>
          <w:bCs/>
          <w:sz w:val="24"/>
          <w:lang w:val="et-EE"/>
        </w:rPr>
        <w:t xml:space="preserve"> erivajaduse</w:t>
      </w:r>
      <w:r>
        <w:rPr>
          <w:rFonts w:ascii="Liberation Sans" w:hAnsi="Liberation Sans"/>
          <w:bCs/>
          <w:sz w:val="24"/>
          <w:lang w:val="et-EE"/>
        </w:rPr>
        <w:t>ga</w:t>
      </w:r>
      <w:r>
        <w:rPr>
          <w:rFonts w:ascii="Liberation Sans" w:hAnsi="Liberation Sans"/>
          <w:bCs/>
          <w:sz w:val="24"/>
          <w:lang w:val="et-EE"/>
        </w:rPr>
        <w:t xml:space="preserve"> iseseisvalt</w:t>
      </w:r>
      <w:r>
        <w:rPr>
          <w:rFonts w:ascii="Liberation Sans" w:hAnsi="Liberation Sans"/>
          <w:bCs/>
          <w:sz w:val="24"/>
          <w:lang w:val="et-EE"/>
        </w:rPr>
        <w:t xml:space="preserve"> </w:t>
      </w:r>
      <w:r>
        <w:rPr>
          <w:rFonts w:eastAsia="Noto Serif CJK SC" w:cs="Lohit Devanagari" w:ascii="Liberation Sans" w:hAnsi="Liberation Sans"/>
          <w:bCs/>
          <w:color w:val="auto"/>
          <w:kern w:val="2"/>
          <w:sz w:val="24"/>
          <w:szCs w:val="24"/>
          <w:lang w:val="et-EE" w:eastAsia="zh-CN" w:bidi="hi-IN"/>
        </w:rPr>
        <w:t>toime tulla ja saada vajalikke teenuseid</w:t>
      </w:r>
      <w:r>
        <w:rPr>
          <w:rFonts w:ascii="Liberation Sans" w:hAnsi="Liberation Sans"/>
          <w:bCs/>
          <w:sz w:val="24"/>
          <w:lang w:val="et-EE"/>
        </w:rPr>
        <w:t xml:space="preserve">. Kuna seda aga tuleb </w:t>
      </w:r>
      <w:r>
        <w:rPr>
          <w:rFonts w:eastAsia="Noto Serif CJK SC" w:cs="Lohit Devanagari" w:ascii="Liberation Sans" w:hAnsi="Liberation Sans"/>
          <w:bCs/>
          <w:color w:val="auto"/>
          <w:kern w:val="2"/>
          <w:sz w:val="24"/>
          <w:szCs w:val="24"/>
          <w:lang w:val="et-EE" w:eastAsia="zh-CN" w:bidi="hi-IN"/>
        </w:rPr>
        <w:t>taotleda</w:t>
      </w:r>
      <w:r>
        <w:rPr>
          <w:rFonts w:ascii="Liberation Sans" w:hAnsi="Liberation Sans"/>
          <w:bCs/>
          <w:sz w:val="24"/>
          <w:lang w:val="et-EE"/>
        </w:rPr>
        <w:t xml:space="preserve"> töötukassast, siis loe selle kohta p</w:t>
      </w:r>
      <w:r>
        <w:rPr>
          <w:rFonts w:ascii="Liberation Sans" w:hAnsi="Liberation Sans"/>
          <w:bCs/>
          <w:sz w:val="24"/>
          <w:lang w:val="et-EE"/>
        </w:rPr>
        <w:t>ikemalt alapeatükist „Töövõime hindamine“.</w:t>
      </w:r>
    </w:p>
    <w:p>
      <w:pPr>
        <w:pStyle w:val="Normal"/>
        <w:bidi w:val="0"/>
        <w:spacing w:lineRule="auto" w:line="360"/>
        <w:jc w:val="both"/>
        <w:rPr>
          <w:rFonts w:ascii="Liberation Sans" w:hAnsi="Liberation Sans"/>
          <w:bCs/>
          <w:sz w:val="24"/>
          <w:lang w:val="et-EE"/>
        </w:rPr>
      </w:pPr>
      <w:r>
        <w:rPr>
          <w:rFonts w:ascii="Liberation Sans" w:hAnsi="Liberation Sans"/>
          <w:bCs/>
          <w:sz w:val="24"/>
          <w:lang w:val="et-EE"/>
        </w:rPr>
      </w:r>
    </w:p>
    <w:p>
      <w:pPr>
        <w:pStyle w:val="Normal"/>
        <w:bidi w:val="0"/>
        <w:spacing w:lineRule="auto" w:line="360"/>
        <w:jc w:val="both"/>
        <w:rPr>
          <w:rFonts w:ascii="Liberation Sans" w:hAnsi="Liberation Sans"/>
          <w:b/>
          <w:b/>
          <w:bCs/>
          <w:sz w:val="24"/>
          <w:lang w:val="et-EE"/>
        </w:rPr>
      </w:pPr>
      <w:r>
        <w:rPr>
          <w:rFonts w:ascii="Liberation Sans" w:hAnsi="Liberation Sans"/>
          <w:b/>
          <w:bCs/>
          <w:sz w:val="24"/>
          <w:lang w:val="et-EE"/>
        </w:rPr>
        <w:t>Puude raskusaste määratakse järgmiste kriteeriumite alusel:</w:t>
      </w:r>
    </w:p>
    <w:p>
      <w:pPr>
        <w:pStyle w:val="Normal"/>
        <w:numPr>
          <w:ilvl w:val="0"/>
          <w:numId w:val="14"/>
        </w:numPr>
        <w:bidi w:val="0"/>
        <w:spacing w:lineRule="auto" w:line="360"/>
        <w:jc w:val="both"/>
        <w:rPr>
          <w:rFonts w:ascii="Liberation Sans" w:hAnsi="Liberation Sans"/>
          <w:sz w:val="24"/>
          <w:lang w:val="et-EE"/>
        </w:rPr>
      </w:pPr>
      <w:r>
        <w:rPr>
          <w:rFonts w:ascii="Liberation Sans" w:hAnsi="Liberation Sans"/>
          <w:b/>
          <w:bCs/>
          <w:sz w:val="24"/>
          <w:lang w:val="et-EE"/>
        </w:rPr>
        <w:t>sügav puue</w:t>
      </w:r>
      <w:r>
        <w:rPr>
          <w:rFonts w:ascii="Liberation Sans" w:hAnsi="Liberation Sans"/>
          <w:sz w:val="24"/>
          <w:lang w:val="et-EE"/>
        </w:rPr>
        <w:t xml:space="preserve"> – sinu igapäevane tegutsemine või ühiskonnaelus osalemine on täielikult takistatud;</w:t>
      </w:r>
    </w:p>
    <w:p>
      <w:pPr>
        <w:pStyle w:val="Normal"/>
        <w:numPr>
          <w:ilvl w:val="0"/>
          <w:numId w:val="14"/>
        </w:numPr>
        <w:bidi w:val="0"/>
        <w:spacing w:lineRule="auto" w:line="360"/>
        <w:jc w:val="both"/>
        <w:rPr>
          <w:rFonts w:ascii="Liberation Sans" w:hAnsi="Liberation Sans"/>
          <w:sz w:val="24"/>
          <w:lang w:val="et-EE"/>
        </w:rPr>
      </w:pPr>
      <w:r>
        <w:rPr>
          <w:rFonts w:ascii="Liberation Sans" w:hAnsi="Liberation Sans"/>
          <w:b/>
          <w:bCs/>
          <w:sz w:val="24"/>
          <w:lang w:val="et-EE"/>
        </w:rPr>
        <w:t>raske puue</w:t>
      </w:r>
      <w:r>
        <w:rPr>
          <w:rFonts w:ascii="Liberation Sans" w:hAnsi="Liberation Sans"/>
          <w:sz w:val="24"/>
          <w:lang w:val="et-EE"/>
        </w:rPr>
        <w:t xml:space="preserve"> – sinu igapäevane tegutsemine või ühiskonnaelus osalemine on piiratud;</w:t>
      </w:r>
    </w:p>
    <w:p>
      <w:pPr>
        <w:pStyle w:val="Normal"/>
        <w:numPr>
          <w:ilvl w:val="0"/>
          <w:numId w:val="14"/>
        </w:numPr>
        <w:bidi w:val="0"/>
        <w:spacing w:lineRule="auto" w:line="360"/>
        <w:jc w:val="both"/>
        <w:rPr>
          <w:rFonts w:ascii="Liberation Sans" w:hAnsi="Liberation Sans"/>
          <w:sz w:val="24"/>
          <w:lang w:val="et-EE"/>
        </w:rPr>
      </w:pPr>
      <w:r>
        <w:rPr>
          <w:rFonts w:ascii="Liberation Sans" w:hAnsi="Liberation Sans"/>
          <w:b/>
          <w:bCs/>
          <w:sz w:val="24"/>
          <w:lang w:val="et-EE"/>
        </w:rPr>
        <w:t>keskmine puue</w:t>
      </w:r>
      <w:r>
        <w:rPr>
          <w:rFonts w:ascii="Liberation Sans" w:hAnsi="Liberation Sans"/>
          <w:sz w:val="24"/>
          <w:lang w:val="et-EE"/>
        </w:rPr>
        <w:t xml:space="preserve"> – sinu igapäevases tegutsemises või ühiskonnaelus osalemisel esineb raskusi.</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pPr>
      <w:r>
        <w:rPr>
          <w:rFonts w:ascii="Liberation Sans" w:hAnsi="Liberation Sans"/>
          <w:sz w:val="24"/>
          <w:lang w:val="et-EE"/>
        </w:rPr>
        <w:t xml:space="preserve">Puue antakse </w:t>
      </w:r>
      <w:r>
        <w:rPr>
          <w:rFonts w:ascii="Liberation Sans" w:hAnsi="Liberation Sans"/>
          <w:sz w:val="24"/>
          <w:lang w:val="et-EE"/>
        </w:rPr>
        <w:t xml:space="preserve">korraga </w:t>
      </w:r>
      <w:r>
        <w:rPr>
          <w:rFonts w:ascii="Liberation Sans" w:hAnsi="Liberation Sans"/>
          <w:sz w:val="24"/>
          <w:lang w:val="et-EE"/>
        </w:rPr>
        <w:t>kuni viieks aastaks</w:t>
      </w:r>
      <w:r>
        <w:rPr>
          <w:rFonts w:eastAsia="Noto Serif CJK SC" w:cs="Lohit Devanagari" w:ascii="Liberation Sans" w:hAnsi="Liberation Sans"/>
          <w:color w:val="auto"/>
          <w:kern w:val="2"/>
          <w:sz w:val="24"/>
          <w:szCs w:val="24"/>
          <w:lang w:val="et-EE" w:eastAsia="zh-CN" w:bidi="hi-IN"/>
        </w:rPr>
        <w:t>.</w:t>
      </w:r>
      <w:r>
        <w:rPr>
          <w:rFonts w:eastAsia="Noto Serif CJK SC" w:cs="Lohit Devanagari" w:ascii="Liberation Sans" w:hAnsi="Liberation Sans"/>
          <w:color w:val="auto"/>
          <w:kern w:val="2"/>
          <w:sz w:val="24"/>
          <w:szCs w:val="24"/>
          <w:lang w:val="et-EE" w:eastAsia="zh-CN" w:bidi="hi-IN"/>
        </w:rPr>
        <w:t xml:space="preserve"> </w:t>
      </w:r>
      <w:r>
        <w:rPr>
          <w:rFonts w:ascii="Liberation Sans" w:hAnsi="Liberation Sans"/>
          <w:bCs/>
          <w:sz w:val="24"/>
          <w:lang w:val="et-EE"/>
        </w:rPr>
        <w:t>Tuvastatud puue annab sulle võimaluse saada igakuiselt puudega inimese sotsiaaltoetust ja taotleda puudega inimesele mõeldud teenuseid. Puudega inimese sotsiaaltoetuse saamiseks tuleb esmakordsel taotlemisel koos puude taotlemise avaldusega teha ka puudega inimese sotsiaaltoetuse väljamaksmise avaldus.</w:t>
      </w:r>
      <w:r>
        <w:rPr>
          <w:rFonts w:ascii="Liberation Sans" w:hAnsi="Liberation Sans"/>
          <w:bCs/>
          <w:sz w:val="24"/>
          <w:lang w:val="et-EE"/>
        </w:rPr>
        <w:t xml:space="preserve"> </w:t>
      </w:r>
      <w:r>
        <w:rPr>
          <w:rFonts w:eastAsia="Noto Serif CJK SC" w:cs="Lohit Devanagari" w:ascii="Liberation Sans" w:hAnsi="Liberation Sans"/>
          <w:bCs/>
          <w:color w:val="auto"/>
          <w:kern w:val="2"/>
          <w:sz w:val="24"/>
          <w:szCs w:val="24"/>
          <w:lang w:val="et-EE" w:eastAsia="zh-CN" w:bidi="hi-IN"/>
        </w:rPr>
        <w:t>Kui puude raskuastme kehtivusaeg lõppeb, tuleb puuet uuesti taotleda ja kogu protsess uuesti läbi teha.</w:t>
      </w:r>
    </w:p>
    <w:p>
      <w:pPr>
        <w:pStyle w:val="Normal"/>
        <w:bidi w:val="0"/>
        <w:spacing w:lineRule="auto" w:line="360"/>
        <w:jc w:val="both"/>
        <w:rPr>
          <w:rFonts w:ascii="Liberation Sans" w:hAnsi="Liberation Sans"/>
          <w:bCs/>
          <w:sz w:val="24"/>
          <w:lang w:val="et-EE"/>
        </w:rPr>
      </w:pPr>
      <w:r>
        <w:rPr>
          <w:rFonts w:ascii="Liberation Sans" w:hAnsi="Liberation Sans"/>
          <w:bCs/>
          <w:sz w:val="24"/>
          <w:lang w:val="et-EE"/>
        </w:rPr>
      </w:r>
    </w:p>
    <w:p>
      <w:pPr>
        <w:pStyle w:val="Normal"/>
        <w:bidi w:val="0"/>
        <w:spacing w:lineRule="auto" w:line="360"/>
        <w:jc w:val="both"/>
        <w:rPr/>
      </w:pPr>
      <w:r>
        <w:rPr>
          <w:rFonts w:ascii="Liberation Sans" w:hAnsi="Liberation Sans"/>
          <w:bCs/>
          <w:sz w:val="24"/>
          <w:lang w:val="et-EE"/>
        </w:rPr>
        <w:t xml:space="preserve">Kui puue määratakse, </w:t>
      </w:r>
      <w:r>
        <w:rPr>
          <w:rFonts w:eastAsia="Noto Serif CJK SC" w:cs="Lohit Devanagari" w:ascii="Liberation Sans" w:hAnsi="Liberation Sans"/>
          <w:bCs/>
          <w:color w:val="auto"/>
          <w:kern w:val="2"/>
          <w:sz w:val="24"/>
          <w:szCs w:val="24"/>
          <w:lang w:val="et-EE" w:eastAsia="zh-CN" w:bidi="hi-IN"/>
        </w:rPr>
        <w:t>saadab</w:t>
      </w:r>
      <w:r>
        <w:rPr>
          <w:rFonts w:ascii="Liberation Sans" w:hAnsi="Liberation Sans"/>
          <w:bCs/>
          <w:sz w:val="24"/>
          <w:lang w:val="et-EE"/>
        </w:rPr>
        <w:t xml:space="preserve"> </w:t>
      </w:r>
      <w:r>
        <w:rPr>
          <w:rFonts w:ascii="Liberation Sans" w:hAnsi="Liberation Sans"/>
          <w:bCs/>
          <w:sz w:val="24"/>
          <w:lang w:val="et-EE"/>
        </w:rPr>
        <w:t>sotsiaalkindlustusamet</w:t>
      </w:r>
      <w:r>
        <w:rPr>
          <w:rFonts w:ascii="Liberation Sans" w:hAnsi="Liberation Sans"/>
          <w:bCs/>
          <w:sz w:val="24"/>
          <w:lang w:val="et-EE"/>
        </w:rPr>
        <w:t xml:space="preserve"> </w:t>
      </w:r>
      <w:r>
        <w:rPr>
          <w:rFonts w:ascii="Liberation Sans" w:hAnsi="Liberation Sans"/>
          <w:bCs/>
          <w:sz w:val="24"/>
          <w:lang w:val="et-EE"/>
        </w:rPr>
        <w:t xml:space="preserve">sulle </w:t>
      </w:r>
      <w:r>
        <w:rPr>
          <w:rFonts w:ascii="Liberation Sans" w:hAnsi="Liberation Sans"/>
          <w:bCs/>
          <w:sz w:val="24"/>
          <w:lang w:val="et-EE"/>
        </w:rPr>
        <w:t>puudega isiku kaardi. See on kaart,</w:t>
      </w:r>
      <w:r>
        <w:rPr>
          <w:rFonts w:ascii="Liberation Sans" w:hAnsi="Liberation Sans"/>
          <w:sz w:val="24"/>
          <w:lang w:val="et-EE"/>
        </w:rPr>
        <w:t xml:space="preserve"> millega saa</w:t>
      </w:r>
      <w:r>
        <w:rPr>
          <w:rFonts w:ascii="Liberation Sans" w:hAnsi="Liberation Sans"/>
          <w:sz w:val="24"/>
          <w:lang w:val="et-EE"/>
        </w:rPr>
        <w:t>d</w:t>
      </w:r>
      <w:r>
        <w:rPr>
          <w:rFonts w:ascii="Liberation Sans" w:hAnsi="Liberation Sans"/>
          <w:sz w:val="24"/>
          <w:lang w:val="et-EE"/>
        </w:rPr>
        <w:t xml:space="preserve"> tõendada oma puude raskusastet näiteks ühistranspordi</w:t>
      </w:r>
      <w:r>
        <w:rPr>
          <w:rFonts w:ascii="Liberation Sans" w:hAnsi="Liberation Sans"/>
          <w:sz w:val="24"/>
          <w:lang w:val="et-EE"/>
        </w:rPr>
        <w:t>s</w:t>
      </w:r>
      <w:r>
        <w:rPr>
          <w:rFonts w:ascii="Liberation Sans" w:hAnsi="Liberation Sans"/>
          <w:sz w:val="24"/>
          <w:lang w:val="et-EE"/>
        </w:rPr>
        <w:t>. Koos kaardiga saadetakse ka elektrooniline dokument otsuse kohta, mida läheb vaja erinevate teenuste taotlemisel, näiteks kohalikult omavalitsuselt või kõrgkoolilt.</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rFonts w:ascii="Liberation Sans" w:hAnsi="Liberation Sans"/>
          <w:sz w:val="24"/>
          <w:lang w:val="et-EE"/>
        </w:rPr>
      </w:pPr>
      <w:r>
        <w:rPr>
          <w:rFonts w:ascii="Liberation Sans" w:hAnsi="Liberation Sans"/>
          <w:sz w:val="24"/>
          <w:lang w:val="et-EE"/>
        </w:rPr>
        <w:t>Kui sulle tundub, et tuvastatud puude raskusaste ei vasta sinu tegelikule puudele, siis saad esitada vaide. Vaie tuleb esitada 30 päeva jooksul peale tulemusest teada saamist. Vaide koostamisel saab abi Eesti Puuetega Inimeste Kojast, kui kirjutad oma soovist aadressile noustaja@epikoda.ee.</w:t>
      </w:r>
    </w:p>
    <w:p>
      <w:pPr>
        <w:pStyle w:val="Normal"/>
        <w:spacing w:lineRule="auto" w:line="360"/>
        <w:jc w:val="both"/>
        <w:rPr>
          <w:rFonts w:ascii="Liberation Sans" w:hAnsi="Liberation Sans"/>
          <w:lang w:val="et-EE"/>
        </w:rPr>
      </w:pPr>
      <w:r>
        <w:rPr>
          <w:rFonts w:ascii="Liberation Sans" w:hAnsi="Liberation Sans"/>
          <w:lang w:val="et-EE"/>
        </w:rPr>
      </w:r>
    </w:p>
    <w:p>
      <w:pPr>
        <w:pStyle w:val="Normal"/>
        <w:spacing w:lineRule="auto" w:line="360"/>
        <w:jc w:val="both"/>
        <w:rPr/>
      </w:pPr>
      <w:r>
        <w:rPr>
          <w:rFonts w:ascii="Liberation Sans" w:hAnsi="Liberation Sans"/>
          <w:lang w:val="et-EE"/>
        </w:rPr>
        <w:t xml:space="preserve">Tuvastatud puue annab sulle võimaluse taotleda ka sotsiaalse rehabilitatsiooni teenust, mis on mõeldud puudega inimese toetamiseks igapäevaelu piirangutega toimetulemisel. Sotsiaalse rehabilitatsiooni teenuse </w:t>
      </w:r>
      <w:r>
        <w:rPr>
          <w:rFonts w:ascii="Liberation Sans" w:hAnsi="Liberation Sans"/>
          <w:bCs/>
          <w:lang w:val="et-EE"/>
        </w:rPr>
        <w:t xml:space="preserve">eesmärk </w:t>
      </w:r>
      <w:r>
        <w:rPr>
          <w:rFonts w:ascii="Liberation Sans" w:hAnsi="Liberation Sans"/>
          <w:lang w:val="et-EE"/>
        </w:rPr>
        <w:t>on õpetada ja arendada igapäevaelu oskusi, suurendada võimalusi ühiskonnaelus osalemiseks, toetada õppimist ja töötamise eelduste ettevalmistamist.</w:t>
      </w:r>
      <w:r>
        <w:rPr>
          <w:rFonts w:eastAsia="Noto Serif CJK SC" w:cs="Lohit Devanagari" w:ascii="Liberation Sans" w:hAnsi="Liberation Sans"/>
          <w:color w:val="auto"/>
          <w:kern w:val="2"/>
          <w:sz w:val="24"/>
          <w:szCs w:val="24"/>
          <w:lang w:val="et-EE" w:eastAsia="zh-CN" w:bidi="hi-IN"/>
        </w:rPr>
        <w:t xml:space="preserve"> T</w:t>
      </w:r>
      <w:r>
        <w:rPr>
          <w:rFonts w:ascii="Liberation Sans" w:hAnsi="Liberation Sans"/>
          <w:lang w:val="et-EE"/>
        </w:rPr>
        <w:t>eenuse vajadust hindab sotsiaalkindlustusameti juhtumikorraldaja, kes vajaduse tuvastamisel väljastab suunamiskirja teenusele. Koos teenusele suunamise otsusega saad ka nimekirja rehabilitatsiooniasutustest, mille hulgast saad valida sobiva.</w:t>
      </w:r>
    </w:p>
    <w:p>
      <w:pPr>
        <w:pStyle w:val="Normal"/>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sz w:val="24"/>
          <w:lang w:val="et-EE"/>
        </w:rPr>
        <w:t xml:space="preserve">Nägemispuudega inimeste rehabilitatsioonile on spetsialiseerunud </w:t>
      </w:r>
      <w:r>
        <w:rPr>
          <w:rFonts w:ascii="Liberation Sans" w:hAnsi="Liberation Sans"/>
          <w:b/>
          <w:bCs/>
          <w:sz w:val="24"/>
          <w:lang w:val="et-EE"/>
        </w:rPr>
        <w:t>Nägemispuudega Inimeste Rehabiliteerimiskeskus (NIRK)</w:t>
      </w:r>
      <w:r>
        <w:rPr>
          <w:rFonts w:ascii="Liberation Sans" w:hAnsi="Liberation Sans"/>
          <w:sz w:val="24"/>
          <w:lang w:val="et-EE"/>
        </w:rPr>
        <w:t xml:space="preserve">, mis asub Tallinnas aadressil Tondi 8a ning </w:t>
      </w:r>
      <w:r>
        <w:rPr>
          <w:rFonts w:ascii="Liberation Sans" w:hAnsi="Liberation Sans"/>
          <w:b/>
          <w:bCs/>
          <w:sz w:val="24"/>
          <w:lang w:val="et-EE"/>
        </w:rPr>
        <w:t>Tartu Emajõe Kool</w:t>
      </w:r>
      <w:r>
        <w:rPr>
          <w:rFonts w:ascii="Liberation Sans" w:hAnsi="Liberation Sans"/>
          <w:sz w:val="24"/>
          <w:lang w:val="et-EE"/>
        </w:rPr>
        <w:t xml:space="preserve">, mis asub Tartus aadressil Vabaduse pst. 14. Rohkem infot teenuste kohta saad veebikeskkonnast </w:t>
      </w:r>
      <w:hyperlink r:id="rId5">
        <w:r>
          <w:rPr>
            <w:rStyle w:val="InternetLink"/>
          </w:rPr>
          <w:t>www.nirkkeskus.ee</w:t>
        </w:r>
      </w:hyperlink>
      <w:r>
        <w:rPr>
          <w:rFonts w:ascii="Liberation Sans" w:hAnsi="Liberation Sans"/>
          <w:sz w:val="24"/>
          <w:lang w:val="et-EE"/>
        </w:rPr>
        <w:t xml:space="preserve"> ja </w:t>
      </w:r>
      <w:hyperlink r:id="rId6">
        <w:r>
          <w:rPr>
            <w:rStyle w:val="InternetLink"/>
            <w:rFonts w:ascii="Liberation Sans" w:hAnsi="Liberation Sans"/>
            <w:sz w:val="24"/>
            <w:lang w:val="et-EE"/>
          </w:rPr>
          <w:t>www.tek.tartu.ee</w:t>
        </w:r>
      </w:hyperlink>
      <w:r>
        <w:rPr>
          <w:rFonts w:ascii="Liberation Sans" w:hAnsi="Liberation Sans"/>
          <w:sz w:val="24"/>
          <w:lang w:val="et-EE"/>
        </w:rPr>
        <w:t xml:space="preserve">. Teenusele saamiseks </w:t>
      </w:r>
      <w:r>
        <w:rPr>
          <w:rFonts w:eastAsia="Noto Serif CJK SC" w:cs="Lohit Devanagari" w:ascii="Liberation Sans" w:hAnsi="Liberation Sans"/>
          <w:color w:val="auto"/>
          <w:kern w:val="2"/>
          <w:sz w:val="24"/>
          <w:szCs w:val="24"/>
          <w:lang w:val="et-EE" w:eastAsia="zh-CN" w:bidi="hi-IN"/>
        </w:rPr>
        <w:t>tu</w:t>
      </w:r>
      <w:r>
        <w:rPr>
          <w:rFonts w:eastAsia="Noto Serif CJK SC" w:cs="Lohit Devanagari" w:ascii="Liberation Sans" w:hAnsi="Liberation Sans"/>
          <w:color w:val="auto"/>
          <w:kern w:val="2"/>
          <w:sz w:val="24"/>
          <w:szCs w:val="24"/>
          <w:lang w:val="et-EE" w:eastAsia="zh-CN" w:bidi="hi-IN"/>
        </w:rPr>
        <w:t>l</w:t>
      </w:r>
      <w:r>
        <w:rPr>
          <w:rFonts w:eastAsia="Noto Serif CJK SC" w:cs="Lohit Devanagari" w:ascii="Liberation Sans" w:hAnsi="Liberation Sans"/>
          <w:color w:val="auto"/>
          <w:kern w:val="2"/>
          <w:sz w:val="24"/>
          <w:szCs w:val="24"/>
          <w:lang w:val="et-EE" w:eastAsia="zh-CN" w:bidi="hi-IN"/>
        </w:rPr>
        <w:t>eb võtta</w:t>
      </w:r>
      <w:r>
        <w:rPr>
          <w:rFonts w:ascii="Liberation Sans" w:hAnsi="Liberation Sans"/>
          <w:sz w:val="24"/>
          <w:lang w:val="et-EE"/>
        </w:rPr>
        <w:t xml:space="preserve"> ühendust väljavalitud asutuse teenuse koordinaatoriga hiljemalt 60 päeva jooksul peale suunamiskirja väljastamist</w:t>
      </w:r>
      <w:r>
        <w:rPr>
          <w:rFonts w:ascii="Liberation Sans" w:hAnsi="Liberation Sans"/>
          <w:sz w:val="24"/>
          <w:lang w:val="et-EE"/>
        </w:rPr>
        <w:t xml:space="preserve"> (loe pikemalt alapeatükist „Kuidas rehabilitatsiooniteenust saada?“).</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Heading3"/>
        <w:numPr>
          <w:ilvl w:val="2"/>
          <w:numId w:val="2"/>
        </w:numPr>
        <w:bidi w:val="0"/>
        <w:jc w:val="left"/>
        <w:rPr/>
      </w:pPr>
      <w:bookmarkStart w:id="40" w:name="__RefHeading___Toc4318_2780245557"/>
      <w:bookmarkEnd w:id="40"/>
      <w:r>
        <w:rPr/>
        <w:t>Abivahendid</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rFonts w:ascii="Liberation Sans" w:hAnsi="Liberation Sans"/>
          <w:sz w:val="24"/>
          <w:lang w:val="et-EE"/>
        </w:rPr>
      </w:pPr>
      <w:r>
        <w:rPr>
          <w:rFonts w:ascii="Liberation Sans" w:hAnsi="Liberation Sans"/>
          <w:sz w:val="24"/>
          <w:lang w:val="et-EE"/>
        </w:rPr>
        <w:t>Soodustingimustel abivahendit on õigus taotleda tööealistel, kellel on:</w:t>
      </w:r>
    </w:p>
    <w:p>
      <w:pPr>
        <w:pStyle w:val="Normal"/>
        <w:numPr>
          <w:ilvl w:val="0"/>
          <w:numId w:val="6"/>
        </w:numPr>
        <w:bidi w:val="0"/>
        <w:spacing w:lineRule="auto" w:line="360"/>
        <w:jc w:val="both"/>
        <w:rPr>
          <w:rFonts w:ascii="Liberation Sans" w:hAnsi="Liberation Sans"/>
          <w:sz w:val="24"/>
          <w:lang w:val="et-EE"/>
        </w:rPr>
      </w:pPr>
      <w:r>
        <w:rPr>
          <w:rFonts w:ascii="Liberation Sans" w:hAnsi="Liberation Sans"/>
          <w:sz w:val="24"/>
          <w:lang w:val="et-EE"/>
        </w:rPr>
        <w:t>osaline või puuduv töövõime;</w:t>
      </w:r>
    </w:p>
    <w:p>
      <w:pPr>
        <w:pStyle w:val="Normal"/>
        <w:numPr>
          <w:ilvl w:val="0"/>
          <w:numId w:val="6"/>
        </w:numPr>
        <w:bidi w:val="0"/>
        <w:spacing w:lineRule="auto" w:line="360"/>
        <w:jc w:val="both"/>
        <w:rPr>
          <w:rFonts w:ascii="Liberation Sans" w:hAnsi="Liberation Sans"/>
          <w:sz w:val="24"/>
          <w:lang w:val="et-EE"/>
        </w:rPr>
      </w:pPr>
      <w:r>
        <w:rPr>
          <w:rFonts w:ascii="Liberation Sans" w:hAnsi="Liberation Sans"/>
          <w:sz w:val="24"/>
          <w:lang w:val="et-EE"/>
        </w:rPr>
        <w:t>määratud puue.</w:t>
      </w:r>
    </w:p>
    <w:p>
      <w:pPr>
        <w:pStyle w:val="Normal"/>
        <w:bidi w:val="0"/>
        <w:spacing w:lineRule="auto" w:line="360"/>
        <w:jc w:val="both"/>
        <w:rPr/>
      </w:pPr>
      <w:r>
        <w:rPr>
          <w:rFonts w:ascii="Liberation Sans" w:hAnsi="Liberation Sans"/>
          <w:sz w:val="24"/>
          <w:lang w:val="et-EE"/>
        </w:rPr>
        <w:t xml:space="preserve">Sotsiaalkindlustusameti iseteeninduses näed abivahendite teenusega seotud infot: õigustatuse alust, soodustuse vaba jääki abivahenditele, tehingute ajalugu jne. </w:t>
      </w:r>
      <w:r>
        <w:rPr>
          <w:rFonts w:ascii="Liberation Sans" w:hAnsi="Liberation Sans"/>
          <w:sz w:val="24"/>
          <w:lang w:val="et-EE"/>
        </w:rPr>
        <w:t xml:space="preserve"> </w:t>
      </w:r>
      <w:r>
        <w:rPr>
          <w:rFonts w:ascii="Liberation Sans" w:hAnsi="Liberation Sans"/>
          <w:sz w:val="24"/>
          <w:lang w:val="et-EE"/>
        </w:rPr>
        <w:t xml:space="preserve">Nägemispuudega inimestele vahendavad abivahendeid </w:t>
      </w:r>
      <w:r>
        <w:rPr>
          <w:rFonts w:ascii="Liberation Sans" w:hAnsi="Liberation Sans"/>
          <w:b/>
          <w:bCs/>
          <w:sz w:val="24"/>
          <w:lang w:val="et-EE"/>
        </w:rPr>
        <w:t>MTÜ Silmalaegas</w:t>
      </w:r>
      <w:r>
        <w:rPr>
          <w:rFonts w:ascii="Liberation Sans" w:hAnsi="Liberation Sans"/>
          <w:sz w:val="24"/>
          <w:lang w:val="et-EE"/>
        </w:rPr>
        <w:t xml:space="preserve"> ja </w:t>
      </w:r>
      <w:r>
        <w:rPr>
          <w:rFonts w:ascii="Liberation Sans" w:hAnsi="Liberation Sans"/>
          <w:b/>
          <w:bCs/>
          <w:sz w:val="24"/>
          <w:lang w:val="et-EE"/>
        </w:rPr>
        <w:t>Laservisioon OÜ</w:t>
      </w:r>
      <w:r>
        <w:rPr>
          <w:rFonts w:ascii="Liberation Sans" w:hAnsi="Liberation Sans"/>
          <w:sz w:val="24"/>
          <w:lang w:val="et-EE"/>
        </w:rPr>
        <w:t xml:space="preserve">. Rohkem infot </w:t>
      </w:r>
      <w:hyperlink r:id="rId7">
        <w:r>
          <w:rPr>
            <w:rStyle w:val="InternetLink"/>
          </w:rPr>
          <w:t>www.laegas.ee</w:t>
        </w:r>
      </w:hyperlink>
      <w:r>
        <w:rPr>
          <w:rFonts w:ascii="Liberation Sans" w:hAnsi="Liberation Sans"/>
          <w:sz w:val="24"/>
          <w:lang w:val="et-EE"/>
        </w:rPr>
        <w:t xml:space="preserve"> või </w:t>
      </w:r>
      <w:hyperlink r:id="rId8">
        <w:r>
          <w:rPr>
            <w:rStyle w:val="InternetLink"/>
            <w:rFonts w:ascii="Liberation Sans" w:hAnsi="Liberation Sans"/>
            <w:sz w:val="24"/>
            <w:lang w:val="et-EE"/>
          </w:rPr>
          <w:t>www.laservisioon.ee</w:t>
        </w:r>
      </w:hyperlink>
      <w:r>
        <w:rPr>
          <w:rFonts w:ascii="Liberation Sans" w:hAnsi="Liberation Sans"/>
          <w:sz w:val="24"/>
          <w:lang w:val="et-EE"/>
        </w:rPr>
        <w:t>. Abivahendi tõendi võib väljastada perearst, eriarst või rehabilitatsiooniasutuse tegevusterapeut. See, kes võib konkreetse abivahendi</w:t>
      </w:r>
      <w:r>
        <w:rPr>
          <w:rFonts w:ascii="Liberation Sans" w:hAnsi="Liberation Sans"/>
          <w:sz w:val="24"/>
          <w:lang w:val="et-EE"/>
        </w:rPr>
        <w:t xml:space="preserve"> saamiseks</w:t>
      </w:r>
      <w:r>
        <w:rPr>
          <w:rFonts w:ascii="Liberation Sans" w:hAnsi="Liberation Sans"/>
          <w:sz w:val="24"/>
          <w:lang w:val="et-EE"/>
        </w:rPr>
        <w:t xml:space="preserve"> tõendi anda, sõltub abivahendist ja on välja toodud abivahendite loetelus.</w:t>
      </w:r>
      <w:r>
        <w:rPr>
          <w:rFonts w:ascii="Liberation Sans" w:hAnsi="Liberation Sans"/>
          <w:sz w:val="24"/>
          <w:lang w:val="et-EE"/>
        </w:rPr>
        <w:t xml:space="preserve"> Loe lisa: </w:t>
      </w:r>
      <w:hyperlink r:id="rId9">
        <w:r>
          <w:rPr>
            <w:rStyle w:val="InternetLink"/>
            <w:rFonts w:ascii="Liberation Sans" w:hAnsi="Liberation Sans"/>
            <w:sz w:val="24"/>
            <w:lang w:val="et-EE"/>
          </w:rPr>
          <w:t>https://www.sotsiaalkindlustusamet.ee/et/puue-ja-hoolekanne/abivahendi-vajajale</w:t>
        </w:r>
      </w:hyperlink>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Heading3"/>
        <w:numPr>
          <w:ilvl w:val="2"/>
          <w:numId w:val="2"/>
        </w:numPr>
        <w:bidi w:val="0"/>
        <w:jc w:val="left"/>
        <w:rPr/>
      </w:pPr>
      <w:bookmarkStart w:id="41" w:name="__RefHeading___Toc4320_2780245557"/>
      <w:bookmarkStart w:id="42" w:name="soidusoodustused"/>
      <w:bookmarkEnd w:id="41"/>
      <w:r>
        <w:rPr/>
        <w:t>Juhtkoera teenus</w:t>
      </w:r>
    </w:p>
    <w:p>
      <w:pPr>
        <w:pStyle w:val="Normal"/>
        <w:bidi w:val="0"/>
        <w:spacing w:lineRule="auto" w:line="360" w:before="0" w:after="0"/>
        <w:jc w:val="both"/>
        <w:rPr>
          <w:rFonts w:ascii="Liberation Sans" w:hAnsi="Liberation Sans"/>
          <w:bCs/>
          <w:sz w:val="24"/>
          <w:lang w:val="et-EE"/>
        </w:rPr>
      </w:pPr>
      <w:r>
        <w:rPr>
          <w:rFonts w:ascii="Liberation Sans" w:hAnsi="Liberation Sans"/>
          <w:bCs/>
          <w:sz w:val="24"/>
          <w:lang w:val="et-EE"/>
        </w:rPr>
      </w:r>
    </w:p>
    <w:p>
      <w:pPr>
        <w:pStyle w:val="Normal"/>
        <w:bidi w:val="0"/>
        <w:spacing w:lineRule="auto" w:line="360" w:before="0" w:after="0"/>
        <w:jc w:val="both"/>
        <w:rPr/>
      </w:pPr>
      <w:r>
        <w:rPr>
          <w:rFonts w:ascii="Liberation Sans" w:hAnsi="Liberation Sans"/>
          <w:bCs/>
          <w:sz w:val="24"/>
          <w:lang w:val="et-EE"/>
        </w:rPr>
        <w:t>Raske või sügava nägemispuudega inimesed saavad taotleda sotsiaalkindlustusameti kaudu juhtkoera. Juhtkoer on spetsiaalse väljaõppe läbinud töökoer, kes on nägemispuudega inimesele nö abivahendiks turvalisel ja iseseisvalt</w:t>
      </w:r>
      <w:r>
        <w:rPr>
          <w:rFonts w:ascii="Liberation Sans" w:hAnsi="Liberation Sans"/>
          <w:bCs/>
          <w:sz w:val="24"/>
          <w:lang w:val="et-EE"/>
        </w:rPr>
        <w:t xml:space="preserve"> liikumisel</w:t>
      </w:r>
      <w:r>
        <w:rPr>
          <w:rFonts w:ascii="Liberation Sans" w:hAnsi="Liberation Sans"/>
          <w:bCs/>
          <w:sz w:val="24"/>
          <w:lang w:val="et-EE"/>
        </w:rPr>
        <w:t xml:space="preserve"> väljaspool kodu. Juhtkoera kasutajaks saamiseks peab nägemispuudega inimene esitama sotsiaalkindlustusametile taotluse ja juhtkoera treeneri kinnituskirja. Juhtkoeri koolitab ja teenust osutab </w:t>
      </w:r>
      <w:r>
        <w:rPr>
          <w:rFonts w:ascii="Liberation Sans" w:hAnsi="Liberation Sans"/>
          <w:b/>
          <w:bCs/>
          <w:sz w:val="24"/>
          <w:lang w:val="et-EE"/>
        </w:rPr>
        <w:t>MTÜ Abikoerte Keskus</w:t>
      </w:r>
      <w:r>
        <w:rPr>
          <w:rFonts w:ascii="Liberation Sans" w:hAnsi="Liberation Sans"/>
          <w:bCs/>
          <w:sz w:val="24"/>
          <w:lang w:val="et-EE"/>
        </w:rPr>
        <w:t xml:space="preserve">. </w:t>
      </w:r>
      <w:r>
        <w:rPr>
          <w:rFonts w:ascii="Liberation Sans" w:hAnsi="Liberation Sans"/>
          <w:bCs/>
          <w:sz w:val="24"/>
          <w:lang w:val="et-EE"/>
        </w:rPr>
        <w:t xml:space="preserve">Juhtkoera pidajale on </w:t>
      </w:r>
      <w:r>
        <w:rPr>
          <w:rFonts w:eastAsia="Noto Serif CJK SC" w:cs="Lohit Devanagari" w:ascii="Liberation Sans" w:hAnsi="Liberation Sans"/>
          <w:bCs/>
          <w:color w:val="auto"/>
          <w:kern w:val="2"/>
          <w:sz w:val="24"/>
          <w:szCs w:val="24"/>
          <w:lang w:val="et-EE" w:eastAsia="zh-CN" w:bidi="hi-IN"/>
        </w:rPr>
        <w:t>mõnedes</w:t>
      </w:r>
      <w:r>
        <w:rPr>
          <w:rFonts w:ascii="Liberation Sans" w:hAnsi="Liberation Sans"/>
          <w:bCs/>
          <w:sz w:val="24"/>
          <w:lang w:val="et-EE"/>
        </w:rPr>
        <w:t xml:space="preserve"> omavalitsustes, näiteks Tallinnas, ette nähtud ka täiendav toetus. </w:t>
      </w:r>
      <w:r>
        <w:rPr>
          <w:rFonts w:ascii="Liberation Sans" w:hAnsi="Liberation Sans"/>
          <w:bCs/>
          <w:sz w:val="24"/>
          <w:lang w:val="et-EE"/>
        </w:rPr>
        <w:t xml:space="preserve">Juhtkoera teenuse kohta saad rohkem infot </w:t>
      </w:r>
      <w:hyperlink r:id="rId10">
        <w:r>
          <w:rPr>
            <w:rStyle w:val="InternetLink"/>
            <w:rFonts w:ascii="Liberation Sans" w:hAnsi="Liberation Sans"/>
            <w:bCs/>
            <w:sz w:val="24"/>
            <w:lang w:val="et-EE"/>
          </w:rPr>
          <w:t>www.abikoertekeskus.ee</w:t>
        </w:r>
      </w:hyperlink>
      <w:r>
        <w:rPr>
          <w:rFonts w:ascii="Liberation Sans" w:hAnsi="Liberation Sans"/>
          <w:bCs/>
          <w:sz w:val="24"/>
          <w:lang w:val="et-EE"/>
        </w:rPr>
        <w:t>.</w:t>
      </w:r>
      <w:r>
        <w:rPr>
          <w:rFonts w:ascii="Liberation Sans" w:hAnsi="Liberation Sans"/>
          <w:bCs/>
          <w:sz w:val="24"/>
          <w:lang w:val="et-EE"/>
        </w:rPr>
        <w:t xml:space="preserve"> Loe </w:t>
      </w:r>
      <w:r>
        <w:rPr>
          <w:rFonts w:eastAsia="Noto Serif CJK SC" w:cs="Lohit Devanagari" w:ascii="Liberation Sans" w:hAnsi="Liberation Sans"/>
          <w:bCs/>
          <w:color w:val="auto"/>
          <w:kern w:val="2"/>
          <w:sz w:val="24"/>
          <w:szCs w:val="24"/>
          <w:lang w:val="et-EE" w:eastAsia="zh-CN" w:bidi="hi-IN"/>
        </w:rPr>
        <w:t>taotlemise kohta</w:t>
      </w:r>
      <w:r>
        <w:rPr>
          <w:rFonts w:ascii="Liberation Sans" w:hAnsi="Liberation Sans"/>
          <w:bCs/>
          <w:sz w:val="24"/>
          <w:lang w:val="et-EE"/>
        </w:rPr>
        <w:t xml:space="preserve"> ka</w:t>
      </w:r>
      <w:r>
        <w:rPr>
          <w:rFonts w:ascii="Liberation Sans" w:hAnsi="Liberation Sans"/>
          <w:bCs/>
          <w:sz w:val="24"/>
          <w:lang w:val="et-EE"/>
        </w:rPr>
        <w:t xml:space="preserve">: </w:t>
      </w:r>
      <w:hyperlink r:id="rId11">
        <w:r>
          <w:rPr>
            <w:rStyle w:val="InternetLink"/>
            <w:rFonts w:ascii="Liberation Sans" w:hAnsi="Liberation Sans"/>
            <w:bCs/>
            <w:sz w:val="24"/>
            <w:lang w:val="et-EE"/>
          </w:rPr>
          <w:t>https://sotsiaalkindlustusamet.ee/et/puue-ja-hoolekanne/puudega-inimesele/juhtkoera-taotlemine</w:t>
        </w:r>
      </w:hyperlink>
    </w:p>
    <w:p>
      <w:pPr>
        <w:pStyle w:val="Normal"/>
        <w:bidi w:val="0"/>
        <w:spacing w:lineRule="auto" w:line="360" w:before="0" w:after="0"/>
        <w:jc w:val="both"/>
        <w:rPr/>
      </w:pPr>
      <w:r>
        <w:rPr/>
      </w:r>
    </w:p>
    <w:p>
      <w:pPr>
        <w:pStyle w:val="Heading3"/>
        <w:numPr>
          <w:ilvl w:val="2"/>
          <w:numId w:val="2"/>
        </w:numPr>
        <w:bidi w:val="0"/>
        <w:jc w:val="left"/>
        <w:rPr/>
      </w:pPr>
      <w:bookmarkStart w:id="43" w:name="__RefHeading___Toc4322_2780245557"/>
      <w:bookmarkEnd w:id="43"/>
      <w:r>
        <w:rPr/>
        <w:t>Täienduskoolitustoetus</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pPr>
      <w:r>
        <w:rPr>
          <w:rFonts w:ascii="Liberation Sans" w:hAnsi="Liberation Sans"/>
          <w:sz w:val="24"/>
          <w:lang w:val="et-EE"/>
        </w:rPr>
        <w:t>Täienduskoolitustoetust saab kasutada tööga seonduval täiendkoolitusel osalemiseks. Koolitusasutuse valikul pead jälgima, et koolitaja oleks Haridus- ja Teadusministeeriumi koolitusasutuste nimekirjas. Täienduskoolituse toetust saab taotleda peale koolituse läbimist esitades sotsiaalkindlustusametile tunnistuse koopia, koolituse arve, koolituse eest tasumist tõendava panga kinnituse ja toetuse taotlemise avalduse.</w:t>
      </w:r>
      <w:r>
        <w:rPr>
          <w:rFonts w:ascii="Liberation Sans" w:hAnsi="Liberation Sans"/>
          <w:sz w:val="24"/>
          <w:lang w:val="et-EE"/>
        </w:rPr>
        <w:t xml:space="preserve"> </w:t>
      </w:r>
      <w:r>
        <w:rPr>
          <w:rFonts w:ascii="Liberation Sans" w:hAnsi="Liberation Sans"/>
          <w:sz w:val="24"/>
          <w:lang w:val="et-EE"/>
        </w:rPr>
        <w:t>Täienduskoolitustoetust makstakse töötava puudega inimese täienduskoolituseks tööalase enesetäiendamise eesmärgil</w:t>
      </w:r>
      <w:r>
        <w:rPr>
          <w:rFonts w:eastAsia="Noto Serif CJK SC" w:cs="Lohit Devanagari" w:ascii="Liberation Sans" w:hAnsi="Liberation Sans"/>
          <w:color w:val="000000"/>
          <w:kern w:val="2"/>
          <w:sz w:val="24"/>
          <w:szCs w:val="24"/>
          <w:lang w:val="et-EE" w:eastAsia="zh-CN" w:bidi="hi-IN"/>
        </w:rPr>
        <w:t>;</w:t>
      </w:r>
      <w:r>
        <w:rPr>
          <w:rFonts w:ascii="Liberation Sans" w:hAnsi="Liberation Sans"/>
          <w:sz w:val="24"/>
          <w:lang w:val="et-EE"/>
        </w:rPr>
        <w:t xml:space="preserve"> tasemeõppeks tegelike koolituskulude osaliseks hüvitamiseks kuni 24-kordses sotsiaaltoetuste määras kolme kalendriaasta jooksul, arvates toetuse esmakordsest määramisest. Sotsiaaltoetuse määr on 25,57 eurot.</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Heading3"/>
        <w:numPr>
          <w:ilvl w:val="2"/>
          <w:numId w:val="2"/>
        </w:numPr>
        <w:bidi w:val="0"/>
        <w:jc w:val="left"/>
        <w:rPr/>
      </w:pPr>
      <w:bookmarkStart w:id="44" w:name="__RefHeading___Toc4723_2780245557"/>
      <w:bookmarkEnd w:id="44"/>
      <w:r>
        <w:rPr/>
        <w:t>Õppetoetus</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rFonts w:ascii="Liberation Sans" w:hAnsi="Liberation Sans"/>
          <w:sz w:val="24"/>
          <w:lang w:val="et-EE"/>
        </w:rPr>
      </w:pPr>
      <w:r>
        <w:rPr>
          <w:rFonts w:ascii="Liberation Sans" w:hAnsi="Liberation Sans"/>
          <w:sz w:val="24"/>
          <w:lang w:val="et-EE"/>
        </w:rPr>
        <w:t>Õppetoetust makstakse puudega mittetöötavale gümnaasiumi 10.–12. klassis, kutseõppeasutuses või kõrgkoolis õppijale, kellel on puude tõttu õppetööga seotud lisakulutusi. Õppetoetust makstakse vastavalt tegelikele kuludele 6.39–25.57 eurot kuus. Õppetoetust ei maksta juuli- ja augustikuu eest.</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Heading3"/>
        <w:numPr>
          <w:ilvl w:val="2"/>
          <w:numId w:val="2"/>
        </w:numPr>
        <w:bidi w:val="0"/>
        <w:jc w:val="left"/>
        <w:rPr/>
      </w:pPr>
      <w:bookmarkStart w:id="45" w:name="__RefHeading___Toc4326_2780245557"/>
      <w:bookmarkEnd w:id="45"/>
      <w:r>
        <w:rPr/>
        <w:t xml:space="preserve">Puudega </w:t>
      </w:r>
      <w:r>
        <w:rPr>
          <w:rFonts w:eastAsia="Noto Sans CJK SC" w:cs="Lohit Devanagari"/>
          <w:b/>
          <w:bCs/>
          <w:sz w:val="28"/>
          <w:szCs w:val="28"/>
        </w:rPr>
        <w:t>isiku</w:t>
      </w:r>
      <w:r>
        <w:rPr/>
        <w:t xml:space="preserve"> sõidusoodustus</w:t>
      </w:r>
      <w:bookmarkEnd w:id="42"/>
      <w:r>
        <w:rPr/>
        <w:t>ed</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pPr>
      <w:r>
        <w:rPr>
          <w:rFonts w:ascii="Liberation Sans" w:hAnsi="Liberation Sans"/>
          <w:sz w:val="24"/>
          <w:lang w:val="et-EE"/>
        </w:rPr>
        <w:t>Ühistranspordi seaduse järgi (</w:t>
      </w:r>
      <w:hyperlink r:id="rId12">
        <w:r>
          <w:rPr>
            <w:rStyle w:val="InternetLink"/>
            <w:rFonts w:ascii="Liberation Sans" w:hAnsi="Liberation Sans"/>
            <w:sz w:val="24"/>
            <w:lang w:val="et-EE"/>
          </w:rPr>
          <w:t>https://www.riigiteataja.ee/akt/130032021009</w:t>
        </w:r>
      </w:hyperlink>
      <w:r>
        <w:rPr>
          <w:rFonts w:ascii="Liberation Sans" w:hAnsi="Liberation Sans"/>
          <w:sz w:val="24"/>
          <w:lang w:val="et-EE"/>
        </w:rPr>
        <w:t xml:space="preserve">) võivad riigisisestel liinidel tasuta sõita raske või sügava nägemispuudega isikud ning </w:t>
      </w:r>
      <w:r>
        <w:rPr>
          <w:rFonts w:eastAsia="Noto Serif CJK SC" w:cs="Lohit Devanagari" w:ascii="Liberation Sans" w:hAnsi="Liberation Sans"/>
          <w:color w:val="auto"/>
          <w:kern w:val="2"/>
          <w:sz w:val="24"/>
          <w:szCs w:val="24"/>
          <w:lang w:val="et-EE" w:eastAsia="zh-CN" w:bidi="hi-IN"/>
        </w:rPr>
        <w:t>nende saatjad</w:t>
      </w:r>
      <w:r>
        <w:rPr>
          <w:rFonts w:ascii="Liberation Sans" w:hAnsi="Liberation Sans"/>
          <w:sz w:val="24"/>
          <w:lang w:val="et-EE"/>
        </w:rPr>
        <w:t xml:space="preserve"> või nägemispuudega isikut saatev juhtkoer.</w:t>
      </w:r>
      <w:r>
        <w:rPr>
          <w:rFonts w:ascii="Liberation Sans" w:hAnsi="Liberation Sans"/>
          <w:sz w:val="24"/>
          <w:lang w:val="et-EE"/>
        </w:rPr>
        <w:t xml:space="preserve"> </w:t>
      </w:r>
      <w:r>
        <w:rPr>
          <w:rFonts w:ascii="Liberation Sans" w:hAnsi="Liberation Sans"/>
          <w:sz w:val="24"/>
          <w:lang w:val="et-EE"/>
        </w:rPr>
        <w:t>Tasuta sõiduõigust saab tõendada pensionitunnistusega</w:t>
      </w:r>
      <w:r>
        <w:rPr>
          <w:rFonts w:ascii="Liberation Sans" w:hAnsi="Liberation Sans"/>
          <w:sz w:val="24"/>
          <w:lang w:val="et-EE"/>
        </w:rPr>
        <w:t>,</w:t>
      </w:r>
      <w:r>
        <w:rPr>
          <w:rFonts w:ascii="Liberation Sans" w:hAnsi="Liberation Sans"/>
          <w:sz w:val="24"/>
          <w:lang w:val="et-EE"/>
        </w:rPr>
        <w:t xml:space="preserve"> puudega isiku kaardiga või sotsiaalkindlustusameti poolt väljastatud tõendiga. Tõenditega koos tuleb esitada isikut tõendav dokument.</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numPr>
          <w:ilvl w:val="0"/>
          <w:numId w:val="3"/>
        </w:numPr>
        <w:bidi w:val="0"/>
        <w:spacing w:lineRule="auto" w:line="360"/>
        <w:jc w:val="both"/>
        <w:rPr/>
      </w:pPr>
      <w:r>
        <w:rPr>
          <w:rFonts w:ascii="Liberation Sans" w:hAnsi="Liberation Sans"/>
          <w:b/>
          <w:bCs/>
          <w:sz w:val="24"/>
          <w:lang w:val="et-EE"/>
        </w:rPr>
        <w:t>Pensionitunnistus</w:t>
      </w:r>
      <w:r>
        <w:rPr>
          <w:rFonts w:ascii="Liberation Sans" w:hAnsi="Liberation Sans"/>
          <w:bCs/>
          <w:sz w:val="24"/>
          <w:lang w:val="et-EE"/>
        </w:rPr>
        <w:t xml:space="preserve"> </w:t>
      </w:r>
      <w:r>
        <w:rPr>
          <w:rFonts w:ascii="Liberation Sans" w:hAnsi="Liberation Sans"/>
          <w:sz w:val="24"/>
          <w:lang w:val="et-EE"/>
        </w:rPr>
        <w:t>– tunnistusele on märgitud isiku puude raskusaste ja selle kehtivuse aeg, mis on kinnitatud allkirja ja pitsatiga.</w:t>
      </w:r>
    </w:p>
    <w:p>
      <w:pPr>
        <w:pStyle w:val="Normal"/>
        <w:numPr>
          <w:ilvl w:val="0"/>
          <w:numId w:val="3"/>
        </w:numPr>
        <w:bidi w:val="0"/>
        <w:spacing w:lineRule="auto" w:line="360"/>
        <w:jc w:val="both"/>
        <w:rPr/>
      </w:pPr>
      <w:r>
        <w:rPr>
          <w:rFonts w:ascii="Liberation Sans" w:hAnsi="Liberation Sans"/>
          <w:b/>
          <w:bCs/>
          <w:sz w:val="24"/>
          <w:lang w:val="et-EE"/>
        </w:rPr>
        <w:t>Puudega isiku kaart</w:t>
      </w:r>
      <w:r>
        <w:rPr>
          <w:rFonts w:ascii="Liberation Sans" w:hAnsi="Liberation Sans"/>
          <w:b/>
          <w:bCs/>
          <w:sz w:val="24"/>
          <w:lang w:val="et-EE"/>
        </w:rPr>
        <w:t xml:space="preserve"> </w:t>
      </w:r>
      <w:r>
        <w:rPr>
          <w:rFonts w:ascii="Liberation Sans" w:hAnsi="Liberation Sans"/>
          <w:b w:val="false"/>
          <w:bCs w:val="false"/>
          <w:sz w:val="24"/>
          <w:lang w:val="et-EE"/>
        </w:rPr>
        <w:t>- kaart,</w:t>
      </w:r>
      <w:r>
        <w:rPr>
          <w:rFonts w:ascii="Liberation Sans" w:hAnsi="Liberation Sans"/>
          <w:b w:val="false"/>
          <w:bCs w:val="false"/>
          <w:sz w:val="24"/>
          <w:lang w:val="et-EE"/>
        </w:rPr>
        <w:t xml:space="preserve"> </w:t>
      </w:r>
      <w:r>
        <w:rPr>
          <w:rFonts w:ascii="Liberation Sans" w:hAnsi="Liberation Sans"/>
          <w:sz w:val="24"/>
          <w:lang w:val="et-EE"/>
        </w:rPr>
        <w:t>millega saab tõendada oma puude raskusastet ja õigust tasuta sõidule.</w:t>
      </w:r>
    </w:p>
    <w:p>
      <w:pPr>
        <w:pStyle w:val="Normal"/>
        <w:numPr>
          <w:ilvl w:val="0"/>
          <w:numId w:val="3"/>
        </w:numPr>
        <w:bidi w:val="0"/>
        <w:spacing w:lineRule="auto" w:line="360"/>
        <w:jc w:val="both"/>
        <w:rPr/>
      </w:pPr>
      <w:r>
        <w:rPr>
          <w:rFonts w:ascii="Liberation Sans" w:hAnsi="Liberation Sans"/>
          <w:b/>
          <w:bCs/>
          <w:sz w:val="24"/>
          <w:lang w:val="et-EE"/>
        </w:rPr>
        <w:t>Sotsiaalkindlustusameti tõend</w:t>
      </w:r>
      <w:r>
        <w:rPr>
          <w:rFonts w:ascii="Liberation Sans" w:hAnsi="Liberation Sans"/>
          <w:bCs/>
          <w:sz w:val="24"/>
          <w:lang w:val="et-EE"/>
        </w:rPr>
        <w:t xml:space="preserve"> </w:t>
      </w:r>
      <w:r>
        <w:rPr>
          <w:rFonts w:ascii="Liberation Sans" w:hAnsi="Liberation Sans"/>
          <w:sz w:val="24"/>
          <w:lang w:val="et-EE"/>
        </w:rPr>
        <w:t>– tõendile on märgitud isiku puude raskusaste ja puude liik (nt nägemispuue) ja selle kehtivuse aeg. Tõend on allkirjastatud, ilma pitsatita.</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Heading3"/>
        <w:numPr>
          <w:ilvl w:val="2"/>
          <w:numId w:val="2"/>
        </w:numPr>
        <w:bidi w:val="0"/>
        <w:jc w:val="left"/>
        <w:rPr/>
      </w:pPr>
      <w:bookmarkStart w:id="46" w:name="__RefHeading___Toc4328_2780245557"/>
      <w:bookmarkEnd w:id="46"/>
      <w:r>
        <w:rPr/>
        <w:t>Osalise või puuduva töövõimega inimese põhipuhkus</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rFonts w:ascii="Liberation Sans" w:hAnsi="Liberation Sans"/>
          <w:sz w:val="24"/>
          <w:lang w:val="et-EE"/>
        </w:rPr>
      </w:pPr>
      <w:r>
        <w:rPr>
          <w:rFonts w:ascii="Liberation Sans" w:hAnsi="Liberation Sans"/>
          <w:sz w:val="24"/>
          <w:lang w:val="et-EE"/>
        </w:rPr>
        <w:t>Töövõimetoetuse seaduse alusel tuvastatud osalise või puuduva töövõimega töötaja iga-aastane puhkus on 35 kalendripäeva, kui töötaja ja tööandja ei ole leppinud kokku pikemas põhipuhkuses või kui seadus ei sätesta teisiti.</w:t>
      </w:r>
      <w:r>
        <w:rPr>
          <w:rFonts w:ascii="Liberation Sans" w:hAnsi="Liberation Sans"/>
          <w:sz w:val="24"/>
          <w:lang w:val="et-EE"/>
        </w:rPr>
        <w:t xml:space="preserve"> </w:t>
      </w:r>
      <w:r>
        <w:rPr>
          <w:rFonts w:ascii="Liberation Sans" w:hAnsi="Liberation Sans"/>
          <w:sz w:val="24"/>
          <w:lang w:val="et-EE"/>
        </w:rPr>
        <w:t xml:space="preserve">Loe rohkem sotsiaalkindlustusameti toetuste kohta kodulehelt </w:t>
      </w:r>
      <w:hyperlink r:id="rId13">
        <w:r>
          <w:rPr>
            <w:rStyle w:val="InternetLink"/>
            <w:rFonts w:ascii="Liberation Sans" w:hAnsi="Liberation Sans"/>
            <w:sz w:val="24"/>
            <w:lang w:val="et-EE"/>
          </w:rPr>
          <w:t xml:space="preserve">https://sotsiaalkindlustusamet.ee/et/puue-ja-hoolekanne/puudega-inimesele </w:t>
        </w:r>
      </w:hyperlink>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Heading3"/>
        <w:rPr/>
      </w:pPr>
      <w:bookmarkStart w:id="47" w:name="__RefHeading___Toc6190_2984105123"/>
      <w:bookmarkEnd w:id="47"/>
      <w:r>
        <w:rPr/>
        <w:t>Tasustatud hoolduspuhkus</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rFonts w:ascii="Liberation Sans" w:hAnsi="Liberation Sans"/>
          <w:sz w:val="24"/>
          <w:lang w:val="et-EE"/>
        </w:rPr>
      </w:pPr>
      <w:r>
        <w:rPr>
          <w:rFonts w:ascii="Liberation Sans" w:hAnsi="Liberation Sans"/>
          <w:sz w:val="24"/>
          <w:lang w:val="et-EE"/>
        </w:rPr>
        <w:t>Alates 1. juulist 2018 on tööl käivatel täisealise sügava puudega inimese hooldajatel võimalik kasutada oma tööandja juurest lisapuhkepäevi.</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rFonts w:ascii="Liberation Sans" w:hAnsi="Liberation Sans"/>
          <w:b/>
          <w:b/>
          <w:bCs/>
          <w:sz w:val="24"/>
          <w:lang w:val="et-EE"/>
        </w:rPr>
      </w:pPr>
      <w:r>
        <w:rPr>
          <w:rFonts w:ascii="Liberation Sans" w:hAnsi="Liberation Sans"/>
          <w:b/>
          <w:bCs/>
          <w:sz w:val="24"/>
          <w:lang w:val="et-EE"/>
        </w:rPr>
        <w:t>Õigus saada kalendriaastas oma tööandja juurest kuni 5 tööpäeva lisapuhkust on sügava puudega täisealise inimese:</w:t>
      </w:r>
    </w:p>
    <w:p>
      <w:pPr>
        <w:pStyle w:val="Normal"/>
        <w:numPr>
          <w:ilvl w:val="0"/>
          <w:numId w:val="16"/>
        </w:numPr>
        <w:bidi w:val="0"/>
        <w:spacing w:lineRule="auto" w:line="360"/>
        <w:jc w:val="both"/>
        <w:rPr>
          <w:rFonts w:ascii="Liberation Sans" w:hAnsi="Liberation Sans"/>
          <w:sz w:val="24"/>
          <w:lang w:val="et-EE"/>
        </w:rPr>
      </w:pPr>
      <w:r>
        <w:rPr>
          <w:rFonts w:ascii="Liberation Sans" w:hAnsi="Liberation Sans"/>
          <w:sz w:val="24"/>
          <w:lang w:val="et-EE"/>
        </w:rPr>
        <w:t>abikaasal või registreeritud elukaaslasel kooseluseaduse tähenduses;</w:t>
      </w:r>
    </w:p>
    <w:p>
      <w:pPr>
        <w:pStyle w:val="Normal"/>
        <w:numPr>
          <w:ilvl w:val="0"/>
          <w:numId w:val="16"/>
        </w:numPr>
        <w:bidi w:val="0"/>
        <w:spacing w:lineRule="auto" w:line="360"/>
        <w:jc w:val="both"/>
        <w:rPr>
          <w:rFonts w:ascii="Liberation Sans" w:hAnsi="Liberation Sans"/>
          <w:sz w:val="24"/>
          <w:lang w:val="et-EE"/>
        </w:rPr>
      </w:pPr>
      <w:r>
        <w:rPr>
          <w:rFonts w:ascii="Liberation Sans" w:hAnsi="Liberation Sans"/>
          <w:sz w:val="24"/>
          <w:lang w:val="et-EE"/>
        </w:rPr>
        <w:t>täisealisel lähedasel (st. õed, vennad, poolõed ja poolvennad, lapsed, lapselapsed, emad, isad, vanemad ja vanavanemad);</w:t>
      </w:r>
    </w:p>
    <w:p>
      <w:pPr>
        <w:pStyle w:val="Normal"/>
        <w:numPr>
          <w:ilvl w:val="0"/>
          <w:numId w:val="16"/>
        </w:numPr>
        <w:bidi w:val="0"/>
        <w:spacing w:lineRule="auto" w:line="360"/>
        <w:jc w:val="both"/>
        <w:rPr>
          <w:rFonts w:ascii="Liberation Sans" w:hAnsi="Liberation Sans"/>
          <w:sz w:val="24"/>
          <w:lang w:val="et-EE"/>
        </w:rPr>
      </w:pPr>
      <w:r>
        <w:rPr>
          <w:rFonts w:ascii="Liberation Sans" w:hAnsi="Liberation Sans"/>
          <w:sz w:val="24"/>
          <w:lang w:val="et-EE"/>
        </w:rPr>
        <w:t>eestkostjal või kohaliku omavalitsuse määratud ametlikul hooldajal.</w:t>
      </w:r>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Normal"/>
        <w:bidi w:val="0"/>
        <w:spacing w:lineRule="auto" w:line="360"/>
        <w:jc w:val="both"/>
        <w:rPr/>
      </w:pPr>
      <w:r>
        <w:rPr>
          <w:rFonts w:eastAsia="Noto Serif CJK SC" w:cs="Lohit Devanagari" w:ascii="Liberation Sans" w:hAnsi="Liberation Sans"/>
          <w:color w:val="auto"/>
          <w:kern w:val="2"/>
          <w:sz w:val="24"/>
          <w:szCs w:val="24"/>
          <w:lang w:val="et-EE" w:eastAsia="zh-CN" w:bidi="hi-IN"/>
        </w:rPr>
        <w:t>P</w:t>
      </w:r>
      <w:r>
        <w:rPr>
          <w:rFonts w:ascii="Liberation Sans" w:hAnsi="Liberation Sans"/>
          <w:sz w:val="24"/>
          <w:lang w:val="et-EE"/>
        </w:rPr>
        <w:t>uhkepäevad on mõeldud kasutamiseks tööpäevadel ja vaid jooksva kalendriaasta jooksul,</w:t>
      </w:r>
      <w:r>
        <w:rPr>
          <w:rFonts w:ascii="Liberation Sans" w:hAnsi="Liberation Sans"/>
          <w:sz w:val="24"/>
          <w:lang w:val="et-EE"/>
        </w:rPr>
        <w:t xml:space="preserve"> st,</w:t>
      </w:r>
      <w:r>
        <w:rPr>
          <w:rFonts w:ascii="Liberation Sans" w:hAnsi="Liberation Sans"/>
          <w:sz w:val="24"/>
          <w:lang w:val="et-EE"/>
        </w:rPr>
        <w:t xml:space="preserve"> et ühe aasta jooksul kasutamata jäänud lisapuhkepäevi järgneval aastal tagantjärele kasutada</w:t>
      </w:r>
      <w:r>
        <w:rPr>
          <w:rFonts w:ascii="Liberation Sans" w:hAnsi="Liberation Sans"/>
          <w:sz w:val="24"/>
          <w:lang w:val="et-EE"/>
        </w:rPr>
        <w:t xml:space="preserve"> ei saa</w:t>
      </w:r>
      <w:r>
        <w:rPr>
          <w:rFonts w:ascii="Liberation Sans" w:hAnsi="Liberation Sans"/>
          <w:sz w:val="24"/>
          <w:lang w:val="et-EE"/>
        </w:rPr>
        <w:t>. Puhkepäevade kasutamiseks tuleb selles oma tööandjaga kokku leppida ja talle avaldus esitada. Tööandja võib küsida sinu käest hoolduspuhkuse õigust tõendavaid lisadokumente</w:t>
      </w:r>
      <w:r>
        <w:rPr>
          <w:rFonts w:ascii="Liberation Sans" w:hAnsi="Liberation Sans"/>
          <w:sz w:val="24"/>
          <w:lang w:val="et-EE"/>
        </w:rPr>
        <w:t xml:space="preserve">. </w:t>
      </w:r>
      <w:r>
        <w:rPr>
          <w:rFonts w:ascii="Liberation Sans" w:hAnsi="Liberation Sans"/>
          <w:sz w:val="24"/>
          <w:lang w:val="et-EE"/>
        </w:rPr>
        <w:t>Puhkuse tasu arvestab välja ja maksab tööandja.</w:t>
      </w:r>
      <w:r>
        <w:rPr>
          <w:rFonts w:ascii="Liberation Sans" w:hAnsi="Liberation Sans"/>
          <w:sz w:val="24"/>
          <w:lang w:val="et-EE"/>
        </w:rPr>
        <w:t xml:space="preserve"> </w:t>
      </w:r>
      <w:r>
        <w:rPr>
          <w:rFonts w:ascii="Liberation Sans" w:hAnsi="Liberation Sans"/>
          <w:sz w:val="24"/>
          <w:lang w:val="et-EE"/>
        </w:rPr>
        <w:t>Puhkusetasu arvutatakse alampalga määras, mis 2022. aastal on 30,78 eurot päeva kohta.</w:t>
      </w:r>
      <w:r>
        <w:rPr>
          <w:rFonts w:ascii="Liberation Sans" w:hAnsi="Liberation Sans"/>
          <w:sz w:val="24"/>
          <w:lang w:val="et-EE"/>
        </w:rPr>
        <w:t xml:space="preserve"> Vaata lisa: </w:t>
      </w:r>
      <w:hyperlink r:id="rId14">
        <w:r>
          <w:rPr>
            <w:rStyle w:val="InternetLink"/>
            <w:rFonts w:ascii="Liberation Sans" w:hAnsi="Liberation Sans"/>
            <w:sz w:val="24"/>
            <w:lang w:val="et-EE"/>
          </w:rPr>
          <w:t xml:space="preserve">https://www.sotsiaalkindlustusamet.ee/et/puue-ja-hoolekanne/puudega-inimesele#Tasustatud-hoolduspuhkus </w:t>
        </w:r>
      </w:hyperlink>
    </w:p>
    <w:p>
      <w:pPr>
        <w:pStyle w:val="Normal"/>
        <w:bidi w:val="0"/>
        <w:spacing w:lineRule="auto" w:line="360"/>
        <w:jc w:val="both"/>
        <w:rPr>
          <w:rFonts w:ascii="Liberation Sans" w:hAnsi="Liberation Sans"/>
          <w:sz w:val="24"/>
          <w:lang w:val="et-EE"/>
        </w:rPr>
      </w:pPr>
      <w:r>
        <w:rPr>
          <w:rFonts w:ascii="Liberation Sans" w:hAnsi="Liberation Sans"/>
          <w:sz w:val="24"/>
          <w:lang w:val="et-EE"/>
        </w:rPr>
      </w:r>
    </w:p>
    <w:p>
      <w:pPr>
        <w:pStyle w:val="Heading2"/>
        <w:numPr>
          <w:ilvl w:val="1"/>
          <w:numId w:val="2"/>
        </w:numPr>
        <w:bidi w:val="0"/>
        <w:jc w:val="left"/>
        <w:rPr/>
      </w:pPr>
      <w:bookmarkStart w:id="48" w:name="__RefHeading___Toc4372_2780245557"/>
      <w:bookmarkEnd w:id="48"/>
      <w:r>
        <w:rPr>
          <w:rFonts w:eastAsia="Noto Sans CJK SC" w:cs="Lohit Devanagari"/>
          <w:b/>
          <w:bCs/>
          <w:sz w:val="32"/>
          <w:szCs w:val="32"/>
        </w:rPr>
        <w:t>R</w:t>
      </w:r>
      <w:r>
        <w:rPr/>
        <w:t>ehabilitatsioon</w:t>
      </w:r>
      <w:r>
        <w:rPr/>
        <w:t>: kuidas see sind aitab?</w:t>
      </w:r>
    </w:p>
    <w:p>
      <w:pPr>
        <w:pStyle w:val="Normal"/>
        <w:bidi w:val="0"/>
        <w:spacing w:lineRule="auto" w:line="360"/>
        <w:jc w:val="both"/>
        <w:rPr>
          <w:rFonts w:ascii="Liberation Sans" w:hAnsi="Liberation Sans" w:eastAsia="Arial" w:cs="Arial"/>
          <w:i w:val="false"/>
          <w:i w:val="false"/>
          <w:iCs w:val="false"/>
          <w:sz w:val="24"/>
          <w:szCs w:val="24"/>
          <w:lang w:val="et-EE"/>
        </w:rPr>
      </w:pPr>
      <w:r>
        <w:rPr>
          <w:rFonts w:eastAsia="Arial" w:cs="Arial" w:ascii="Liberation Sans" w:hAnsi="Liberation Sans"/>
          <w:i w:val="false"/>
          <w:iCs w:val="false"/>
          <w:sz w:val="24"/>
          <w:szCs w:val="24"/>
          <w:lang w:val="et-EE"/>
        </w:rPr>
      </w:r>
    </w:p>
    <w:p>
      <w:pPr>
        <w:pStyle w:val="TextBody"/>
        <w:bidi w:val="0"/>
        <w:spacing w:lineRule="auto" w:line="360"/>
        <w:jc w:val="both"/>
        <w:rPr/>
      </w:pPr>
      <w:r>
        <w:rPr>
          <w:rFonts w:eastAsia="Arial" w:cs="Arial" w:ascii="Liberation Sans" w:hAnsi="Liberation Sans"/>
          <w:i w:val="false"/>
          <w:iCs w:val="false"/>
          <w:sz w:val="24"/>
          <w:szCs w:val="24"/>
          <w:lang w:val="et-EE"/>
        </w:rPr>
        <w:t>Rehabilitatsiooniteenus</w:t>
      </w:r>
      <w:r>
        <w:rPr>
          <w:rFonts w:eastAsia="Arial" w:cs="Arial" w:ascii="Liberation Sans" w:hAnsi="Liberation Sans"/>
          <w:i w:val="false"/>
          <w:iCs w:val="false"/>
          <w:sz w:val="24"/>
          <w:szCs w:val="24"/>
          <w:lang w:val="et-EE"/>
        </w:rPr>
        <w:t>test on nägemispuudega inimesele väga palju abi, sest need</w:t>
      </w:r>
      <w:r>
        <w:rPr>
          <w:rFonts w:eastAsia="Arial" w:cs="Arial" w:ascii="Liberation Sans" w:hAnsi="Liberation Sans"/>
          <w:i w:val="false"/>
          <w:iCs w:val="false"/>
          <w:sz w:val="24"/>
          <w:szCs w:val="24"/>
          <w:lang w:val="et-EE"/>
        </w:rPr>
        <w:t xml:space="preserve"> aitavad parandada vaegnägevate ja pimedate inimeste iseseisvat toimetulekut, tööle saamist, töötamist ja ühiskonnaelus</w:t>
      </w:r>
      <w:r>
        <w:rPr>
          <w:rFonts w:eastAsia="Arial" w:cs="Arial" w:ascii="Liberation Sans" w:hAnsi="Liberation Sans"/>
          <w:i w:val="false"/>
          <w:iCs w:val="false"/>
          <w:sz w:val="24"/>
          <w:szCs w:val="24"/>
          <w:lang w:val="et-EE"/>
        </w:rPr>
        <w:t xml:space="preserve"> osalemist</w:t>
      </w:r>
      <w:r>
        <w:rPr>
          <w:rFonts w:eastAsia="Arial" w:cs="Arial" w:ascii="Liberation Sans" w:hAnsi="Liberation Sans"/>
          <w:i w:val="false"/>
          <w:iCs w:val="false"/>
          <w:sz w:val="24"/>
          <w:szCs w:val="24"/>
          <w:lang w:val="et-EE"/>
        </w:rPr>
        <w:t>. Sotsiaalne rehabilitatsioon toetab</w:t>
      </w:r>
      <w:r>
        <w:rPr>
          <w:rFonts w:eastAsia="Arial" w:cs="Arial" w:ascii="Liberation Sans" w:hAnsi="Liberation Sans"/>
          <w:i w:val="false"/>
          <w:iCs w:val="false"/>
          <w:sz w:val="24"/>
          <w:szCs w:val="24"/>
          <w:lang w:val="et-EE"/>
        </w:rPr>
        <w:t xml:space="preserve"> ka</w:t>
      </w:r>
      <w:r>
        <w:rPr>
          <w:rFonts w:eastAsia="Arial" w:cs="Arial" w:ascii="Liberation Sans" w:hAnsi="Liberation Sans"/>
          <w:i w:val="false"/>
          <w:iCs w:val="false"/>
          <w:sz w:val="24"/>
          <w:szCs w:val="24"/>
          <w:lang w:val="et-EE"/>
        </w:rPr>
        <w:t xml:space="preserve"> </w:t>
      </w:r>
      <w:r>
        <w:rPr>
          <w:rFonts w:eastAsia="Arial" w:cs="Arial" w:ascii="Liberation Sans" w:hAnsi="Liberation Sans"/>
          <w:i w:val="false"/>
          <w:iCs w:val="false"/>
          <w:color w:val="auto"/>
          <w:kern w:val="2"/>
          <w:sz w:val="24"/>
          <w:szCs w:val="24"/>
          <w:lang w:val="et-EE" w:eastAsia="zh-CN" w:bidi="hi-IN"/>
        </w:rPr>
        <w:t>inimest</w:t>
      </w:r>
      <w:r>
        <w:rPr>
          <w:rFonts w:eastAsia="Arial" w:cs="Arial" w:ascii="Liberation Sans" w:hAnsi="Liberation Sans"/>
          <w:i w:val="false"/>
          <w:iCs w:val="false"/>
          <w:sz w:val="24"/>
          <w:szCs w:val="24"/>
          <w:lang w:val="et-EE"/>
        </w:rPr>
        <w:t xml:space="preserve"> puudega kohanemisel, toimetulekuoskuste omandamisel, psüühilise tasakaalu saavutamisel ja abivahendi</w:t>
      </w:r>
      <w:r>
        <w:rPr>
          <w:rFonts w:eastAsia="Arial" w:cs="Arial" w:ascii="Liberation Sans" w:hAnsi="Liberation Sans"/>
          <w:i w:val="false"/>
          <w:iCs w:val="false"/>
          <w:sz w:val="24"/>
          <w:szCs w:val="24"/>
          <w:lang w:val="et-EE"/>
        </w:rPr>
        <w:t>te</w:t>
      </w:r>
      <w:r>
        <w:rPr>
          <w:rFonts w:eastAsia="Arial" w:cs="Arial" w:ascii="Liberation Sans" w:hAnsi="Liberation Sans"/>
          <w:i w:val="false"/>
          <w:iCs w:val="false"/>
          <w:sz w:val="24"/>
          <w:szCs w:val="24"/>
          <w:lang w:val="et-EE"/>
        </w:rPr>
        <w:t xml:space="preserve"> </w:t>
      </w:r>
      <w:r>
        <w:rPr>
          <w:rFonts w:eastAsia="Arial" w:cs="Arial" w:ascii="Liberation Sans" w:hAnsi="Liberation Sans"/>
          <w:i w:val="false"/>
          <w:iCs w:val="false"/>
          <w:color w:val="auto"/>
          <w:kern w:val="2"/>
          <w:sz w:val="24"/>
          <w:szCs w:val="24"/>
          <w:lang w:val="et-EE" w:eastAsia="zh-CN" w:bidi="hi-IN"/>
        </w:rPr>
        <w:t>valimisel</w:t>
      </w:r>
      <w:r>
        <w:rPr>
          <w:rFonts w:eastAsia="Arial" w:cs="Arial" w:ascii="Liberation Sans" w:hAnsi="Liberation Sans"/>
          <w:i w:val="false"/>
          <w:iCs w:val="false"/>
          <w:sz w:val="24"/>
          <w:szCs w:val="24"/>
          <w:lang w:val="et-EE"/>
        </w:rPr>
        <w:t>.</w:t>
      </w:r>
      <w:bookmarkStart w:id="49" w:name="_heading=h.gjdgxs43"/>
      <w:bookmarkEnd w:id="49"/>
      <w:r>
        <w:rPr>
          <w:rFonts w:eastAsia="Arial" w:cs="Arial" w:ascii="Liberation Sans" w:hAnsi="Liberation Sans"/>
          <w:i w:val="false"/>
          <w:iCs w:val="false"/>
          <w:sz w:val="24"/>
          <w:szCs w:val="24"/>
          <w:lang w:val="et-EE"/>
        </w:rPr>
        <w:t xml:space="preserve"> Rehabilitatsiooni vajadust hindab sotsiaalkindlustusameti või töötukassa juhtumikorraldaja, seejärel </w:t>
      </w:r>
      <w:r>
        <w:rPr>
          <w:rFonts w:eastAsia="Arial" w:cs="Arial" w:ascii="Liberation Sans" w:hAnsi="Liberation Sans"/>
          <w:i w:val="false"/>
          <w:iCs w:val="false"/>
          <w:color w:val="auto"/>
          <w:kern w:val="2"/>
          <w:sz w:val="24"/>
          <w:szCs w:val="24"/>
          <w:lang w:val="et-EE" w:eastAsia="zh-CN" w:bidi="hi-IN"/>
        </w:rPr>
        <w:t>tuleb pöörduda</w:t>
      </w:r>
      <w:r>
        <w:rPr>
          <w:rFonts w:eastAsia="Arial" w:cs="Arial" w:ascii="Liberation Sans" w:hAnsi="Liberation Sans"/>
          <w:i w:val="false"/>
          <w:iCs w:val="false"/>
          <w:sz w:val="24"/>
          <w:szCs w:val="24"/>
          <w:lang w:val="et-EE"/>
        </w:rPr>
        <w:t xml:space="preserve"> rehabilitatsiooniasutusse, kus koostatakse kava seatud eesmärkide saavutamiseks.</w:t>
      </w:r>
    </w:p>
    <w:p>
      <w:pPr>
        <w:pStyle w:val="TextBody"/>
        <w:bidi w:val="0"/>
        <w:spacing w:lineRule="auto" w:line="360"/>
        <w:jc w:val="both"/>
        <w:rPr>
          <w:rFonts w:ascii="Liberation Sans" w:hAnsi="Liberation Sans" w:eastAsia="Arial" w:cs="Arial"/>
          <w:i w:val="false"/>
          <w:i w:val="false"/>
          <w:iCs w:val="false"/>
          <w:sz w:val="24"/>
          <w:szCs w:val="24"/>
          <w:lang w:val="et-EE"/>
        </w:rPr>
      </w:pPr>
      <w:r>
        <w:rPr>
          <w:rFonts w:eastAsia="Arial" w:cs="Arial" w:ascii="Liberation Sans" w:hAnsi="Liberation Sans"/>
          <w:i w:val="false"/>
          <w:iCs w:val="false"/>
          <w:sz w:val="24"/>
          <w:szCs w:val="24"/>
          <w:lang w:val="et-EE"/>
        </w:rPr>
      </w:r>
    </w:p>
    <w:p>
      <w:pPr>
        <w:pStyle w:val="TextBody"/>
        <w:bidi w:val="0"/>
        <w:spacing w:lineRule="auto" w:line="360"/>
        <w:jc w:val="both"/>
        <w:rPr>
          <w:rFonts w:ascii="Liberation Sans" w:hAnsi="Liberation Sans" w:eastAsia="Arial" w:cs="Arial"/>
          <w:i w:val="false"/>
          <w:i w:val="false"/>
          <w:iCs w:val="false"/>
          <w:sz w:val="24"/>
          <w:szCs w:val="24"/>
          <w:lang w:val="et-EE"/>
        </w:rPr>
      </w:pPr>
      <w:r>
        <w:rPr>
          <w:rFonts w:eastAsia="Arial" w:cs="Arial" w:ascii="Liberation Sans" w:hAnsi="Liberation Sans"/>
          <w:i w:val="false"/>
          <w:iCs w:val="false"/>
          <w:sz w:val="24"/>
          <w:szCs w:val="24"/>
          <w:lang w:val="et-EE"/>
        </w:rPr>
        <w:t xml:space="preserve">Sotsiaalse rehabilitatsiooni teenuse käigus saab nägemispuudega inimene mitmeid teenuseid. Teenus on ajaliselt piiratud ning puudega inimese aktiivsusele suunatud; </w:t>
      </w:r>
      <w:r>
        <w:rPr>
          <w:rFonts w:eastAsia="Arial" w:cs="Arial" w:ascii="Liberation Sans" w:hAnsi="Liberation Sans"/>
          <w:i w:val="false"/>
          <w:iCs w:val="false"/>
          <w:sz w:val="24"/>
          <w:szCs w:val="24"/>
          <w:lang w:val="et-EE"/>
        </w:rPr>
        <w:t xml:space="preserve">mis tähendab, et </w:t>
      </w:r>
      <w:r>
        <w:rPr>
          <w:rFonts w:eastAsia="Arial" w:cs="Arial" w:ascii="Liberation Sans" w:hAnsi="Liberation Sans"/>
          <w:i w:val="false"/>
          <w:iCs w:val="false"/>
          <w:sz w:val="24"/>
          <w:szCs w:val="24"/>
          <w:lang w:val="et-EE"/>
        </w:rPr>
        <w:t>sul endal tuleb</w:t>
      </w:r>
      <w:r>
        <w:rPr>
          <w:rFonts w:eastAsia="Arial" w:cs="Arial" w:ascii="Liberation Sans" w:hAnsi="Liberation Sans"/>
          <w:i w:val="false"/>
          <w:iCs w:val="false"/>
          <w:sz w:val="24"/>
          <w:szCs w:val="24"/>
          <w:lang w:val="et-EE"/>
        </w:rPr>
        <w:t xml:space="preserve"> rehabilitatsioonispetsialisti juhendamisel võimetekohaselt kõiki eesmärgi saavutamiseks vajalikke tegevusi</w:t>
      </w:r>
      <w:r>
        <w:rPr>
          <w:rFonts w:eastAsia="Arial" w:cs="Arial" w:ascii="Liberation Sans" w:hAnsi="Liberation Sans"/>
          <w:i w:val="false"/>
          <w:iCs w:val="false"/>
          <w:sz w:val="24"/>
          <w:szCs w:val="24"/>
          <w:lang w:val="et-EE"/>
        </w:rPr>
        <w:t xml:space="preserve"> teha</w:t>
      </w:r>
      <w:r>
        <w:rPr>
          <w:rFonts w:eastAsia="Arial" w:cs="Arial" w:ascii="Liberation Sans" w:hAnsi="Liberation Sans"/>
          <w:i w:val="false"/>
          <w:iCs w:val="false"/>
          <w:sz w:val="24"/>
          <w:szCs w:val="24"/>
          <w:lang w:val="et-EE"/>
        </w:rPr>
        <w:t>. Hiljuti nägemise kaotanu</w:t>
      </w:r>
      <w:r>
        <w:rPr>
          <w:rFonts w:eastAsia="Arial" w:cs="Arial" w:ascii="Liberation Sans" w:hAnsi="Liberation Sans"/>
          <w:i w:val="false"/>
          <w:iCs w:val="false"/>
          <w:sz w:val="24"/>
          <w:szCs w:val="24"/>
          <w:lang w:val="et-EE"/>
        </w:rPr>
        <w:t>te</w:t>
      </w:r>
      <w:r>
        <w:rPr>
          <w:rFonts w:eastAsia="Arial" w:cs="Arial" w:ascii="Liberation Sans" w:hAnsi="Liberation Sans"/>
          <w:i w:val="false"/>
          <w:iCs w:val="false"/>
          <w:sz w:val="24"/>
          <w:szCs w:val="24"/>
          <w:lang w:val="et-EE"/>
        </w:rPr>
        <w:t xml:space="preserve"> jaoks on esmatähtis psühholoogiline tugi ja motivatsiooni äratamine, et õppida uusi oskusi. Väga tõhusaks meetodiks on kohanemiskursused, kus inimene saab uut teavet ja oskusi, aga ka kaaslaste tuge.</w:t>
      </w:r>
    </w:p>
    <w:p>
      <w:pPr>
        <w:pStyle w:val="TextBody"/>
        <w:bidi w:val="0"/>
        <w:spacing w:lineRule="auto" w:line="360"/>
        <w:jc w:val="both"/>
        <w:rPr>
          <w:rFonts w:ascii="Liberation Sans" w:hAnsi="Liberation Sans" w:eastAsia="Arial" w:cs="Arial"/>
          <w:i w:val="false"/>
          <w:i w:val="false"/>
          <w:iCs w:val="false"/>
          <w:sz w:val="24"/>
          <w:szCs w:val="24"/>
          <w:lang w:val="et-EE"/>
        </w:rPr>
      </w:pPr>
      <w:r>
        <w:rPr>
          <w:rFonts w:eastAsia="Arial" w:cs="Arial" w:ascii="Liberation Sans" w:hAnsi="Liberation Sans"/>
          <w:i w:val="false"/>
          <w:iCs w:val="false"/>
          <w:sz w:val="24"/>
          <w:szCs w:val="24"/>
          <w:lang w:val="et-EE"/>
        </w:rPr>
      </w:r>
    </w:p>
    <w:p>
      <w:pPr>
        <w:pStyle w:val="Heading3"/>
        <w:rPr/>
      </w:pPr>
      <w:bookmarkStart w:id="50" w:name="__RefHeading___Toc10618_2984105123"/>
      <w:bookmarkEnd w:id="50"/>
      <w:r>
        <w:rPr/>
        <w:t>Kuidas rehabilitatsiooniteenust saada?</w:t>
      </w:r>
    </w:p>
    <w:p>
      <w:pPr>
        <w:pStyle w:val="TextBody"/>
        <w:numPr>
          <w:ilvl w:val="0"/>
          <w:numId w:val="17"/>
        </w:numPr>
        <w:bidi w:val="0"/>
        <w:spacing w:lineRule="auto" w:line="360"/>
        <w:jc w:val="both"/>
        <w:rPr/>
      </w:pPr>
      <w:r>
        <w:rPr>
          <w:rFonts w:eastAsia="Arial" w:cs="Arial" w:ascii="Liberation Sans" w:hAnsi="Liberation Sans"/>
          <w:i w:val="false"/>
          <w:iCs w:val="false"/>
          <w:color w:val="auto"/>
          <w:kern w:val="2"/>
          <w:sz w:val="24"/>
          <w:szCs w:val="24"/>
          <w:lang w:val="et-EE" w:eastAsia="zh-CN" w:bidi="hi-IN"/>
        </w:rPr>
        <w:t>Tee kindlaks, et sulle on määratud puude rasku</w:t>
      </w:r>
      <w:r>
        <w:rPr>
          <w:rFonts w:eastAsia="Arial" w:cs="Arial" w:ascii="Liberation Sans" w:hAnsi="Liberation Sans"/>
          <w:i w:val="false"/>
          <w:iCs w:val="false"/>
          <w:color w:val="auto"/>
          <w:kern w:val="2"/>
          <w:sz w:val="24"/>
          <w:szCs w:val="24"/>
          <w:lang w:val="et-EE" w:eastAsia="zh-CN" w:bidi="hi-IN"/>
        </w:rPr>
        <w:t>s</w:t>
      </w:r>
      <w:r>
        <w:rPr>
          <w:rFonts w:eastAsia="Arial" w:cs="Arial" w:ascii="Liberation Sans" w:hAnsi="Liberation Sans"/>
          <w:i w:val="false"/>
          <w:iCs w:val="false"/>
          <w:color w:val="auto"/>
          <w:kern w:val="2"/>
          <w:sz w:val="24"/>
          <w:szCs w:val="24"/>
          <w:lang w:val="et-EE" w:eastAsia="zh-CN" w:bidi="hi-IN"/>
        </w:rPr>
        <w:t>aste ja/või hinnatud töövõime ulatus.</w:t>
      </w:r>
    </w:p>
    <w:p>
      <w:pPr>
        <w:pStyle w:val="TextBody"/>
        <w:numPr>
          <w:ilvl w:val="0"/>
          <w:numId w:val="17"/>
        </w:numPr>
        <w:bidi w:val="0"/>
        <w:spacing w:lineRule="auto" w:line="360"/>
        <w:jc w:val="both"/>
        <w:rPr/>
      </w:pPr>
      <w:r>
        <w:rPr>
          <w:rFonts w:eastAsia="Arial" w:cs="Arial" w:ascii="Liberation Sans" w:hAnsi="Liberation Sans"/>
          <w:i w:val="false"/>
          <w:iCs w:val="false"/>
          <w:sz w:val="24"/>
          <w:szCs w:val="24"/>
          <w:lang w:val="et-EE"/>
        </w:rPr>
        <w:t>Esita sotsiaalkindlustusametile rehabilitatsiooniteenuse taotlus</w:t>
      </w:r>
      <w:r>
        <w:rPr>
          <w:rFonts w:eastAsia="Arial" w:cs="Arial" w:ascii="Liberation Sans" w:hAnsi="Liberation Sans"/>
          <w:i w:val="false"/>
          <w:iCs w:val="false"/>
          <w:sz w:val="24"/>
          <w:szCs w:val="24"/>
          <w:lang w:val="et-EE"/>
        </w:rPr>
        <w:t xml:space="preserve">. </w:t>
      </w:r>
      <w:r>
        <w:rPr>
          <w:rFonts w:eastAsia="Arial" w:cs="Arial" w:ascii="Liberation Sans" w:hAnsi="Liberation Sans"/>
          <w:i w:val="false"/>
          <w:iCs w:val="false"/>
          <w:color w:val="auto"/>
          <w:kern w:val="2"/>
          <w:sz w:val="24"/>
          <w:szCs w:val="24"/>
          <w:lang w:val="et-EE" w:eastAsia="zh-CN" w:bidi="hi-IN"/>
        </w:rPr>
        <w:t>Seda saab teha</w:t>
      </w:r>
      <w:r>
        <w:rPr>
          <w:rFonts w:eastAsia="Arial" w:cs="Arial" w:ascii="Liberation Sans" w:hAnsi="Liberation Sans"/>
          <w:i w:val="false"/>
          <w:iCs w:val="false"/>
          <w:color w:val="auto"/>
          <w:kern w:val="2"/>
          <w:sz w:val="24"/>
          <w:szCs w:val="24"/>
          <w:lang w:val="et-EE" w:eastAsia="zh-CN" w:bidi="hi-IN"/>
        </w:rPr>
        <w:t xml:space="preserve"> riigiportaalis </w:t>
      </w:r>
      <w:hyperlink r:id="rId15">
        <w:r>
          <w:rPr>
            <w:rStyle w:val="InternetLink"/>
            <w:rFonts w:eastAsia="Arial" w:cs="Arial" w:ascii="Liberation Sans" w:hAnsi="Liberation Sans"/>
            <w:i w:val="false"/>
            <w:iCs w:val="false"/>
            <w:color w:val="auto"/>
            <w:kern w:val="2"/>
            <w:sz w:val="24"/>
            <w:szCs w:val="24"/>
            <w:lang w:val="et-EE" w:eastAsia="zh-CN" w:bidi="hi-IN"/>
          </w:rPr>
          <w:t>www.</w:t>
        </w:r>
        <w:r>
          <w:rPr>
            <w:rStyle w:val="InternetLink"/>
            <w:rFonts w:eastAsia="Arial" w:cs="Arial" w:ascii="Liberation Sans" w:hAnsi="Liberation Sans"/>
            <w:i w:val="false"/>
            <w:iCs w:val="false"/>
            <w:color w:val="auto"/>
            <w:kern w:val="2"/>
            <w:sz w:val="24"/>
            <w:szCs w:val="24"/>
            <w:lang w:val="et-EE" w:eastAsia="zh-CN" w:bidi="hi-IN"/>
          </w:rPr>
          <w:t>eesti.ee</w:t>
        </w:r>
      </w:hyperlink>
      <w:r>
        <w:rPr>
          <w:rFonts w:eastAsia="Arial" w:cs="Arial" w:ascii="Liberation Sans" w:hAnsi="Liberation Sans"/>
          <w:i w:val="false"/>
          <w:iCs w:val="false"/>
          <w:color w:val="auto"/>
          <w:kern w:val="2"/>
          <w:sz w:val="24"/>
          <w:szCs w:val="24"/>
          <w:lang w:val="et-EE" w:eastAsia="zh-CN" w:bidi="hi-IN"/>
        </w:rPr>
        <w:t xml:space="preserve">, sotsiaalkindlustusameti klienditeeninduses või e-posti teel info@sotsiaalkindlustusamet.ee. Lae taotluse vorm alla ja vaata lisaks siit: </w:t>
      </w:r>
      <w:r>
        <w:fldChar w:fldCharType="begin"/>
      </w:r>
      <w:r>
        <w:rPr>
          <w:rStyle w:val="InternetLink"/>
          <w:sz w:val="24"/>
          <w:i w:val="false"/>
          <w:kern w:val="2"/>
          <w:szCs w:val="24"/>
          <w:iCs w:val="false"/>
          <w:rFonts w:eastAsia="Arial" w:cs="Arial" w:ascii="Liberation Sans" w:hAnsi="Liberation Sans"/>
          <w:color w:val="auto"/>
          <w:lang w:val="et-EE" w:eastAsia="zh-CN" w:bidi="hi-IN"/>
        </w:rPr>
        <w:instrText> HYPERLINK "https://sotsiaalkindlustusamet.ee/et/puue-ja-hoolekanne/sotsiaalne-rehabilitatsioon" \l "hindamine"</w:instrText>
      </w:r>
      <w:r>
        <w:rPr>
          <w:rStyle w:val="InternetLink"/>
          <w:sz w:val="24"/>
          <w:i w:val="false"/>
          <w:kern w:val="2"/>
          <w:szCs w:val="24"/>
          <w:iCs w:val="false"/>
          <w:rFonts w:eastAsia="Arial" w:cs="Arial" w:ascii="Liberation Sans" w:hAnsi="Liberation Sans"/>
          <w:color w:val="auto"/>
          <w:lang w:val="et-EE" w:eastAsia="zh-CN" w:bidi="hi-IN"/>
        </w:rPr>
        <w:fldChar w:fldCharType="separate"/>
      </w:r>
      <w:r>
        <w:rPr>
          <w:rStyle w:val="InternetLink"/>
          <w:rFonts w:eastAsia="Arial" w:cs="Arial" w:ascii="Liberation Sans" w:hAnsi="Liberation Sans"/>
          <w:i w:val="false"/>
          <w:iCs w:val="false"/>
          <w:color w:val="auto"/>
          <w:kern w:val="2"/>
          <w:sz w:val="24"/>
          <w:szCs w:val="24"/>
          <w:lang w:val="et-EE" w:eastAsia="zh-CN" w:bidi="hi-IN"/>
        </w:rPr>
        <w:t>https://sotsiaalkindlustusamet.ee/et/puue-ja-hoolekanne/sotsiaalne-rehabilitatsioon#hindamine</w:t>
      </w:r>
      <w:r>
        <w:rPr>
          <w:rStyle w:val="InternetLink"/>
          <w:sz w:val="24"/>
          <w:i w:val="false"/>
          <w:kern w:val="2"/>
          <w:szCs w:val="24"/>
          <w:iCs w:val="false"/>
          <w:rFonts w:eastAsia="Arial" w:cs="Arial" w:ascii="Liberation Sans" w:hAnsi="Liberation Sans"/>
          <w:color w:val="auto"/>
          <w:lang w:val="et-EE" w:eastAsia="zh-CN" w:bidi="hi-IN"/>
        </w:rPr>
        <w:fldChar w:fldCharType="end"/>
      </w:r>
    </w:p>
    <w:p>
      <w:pPr>
        <w:pStyle w:val="TextBody"/>
        <w:numPr>
          <w:ilvl w:val="0"/>
          <w:numId w:val="17"/>
        </w:numPr>
        <w:bidi w:val="0"/>
        <w:spacing w:lineRule="auto" w:line="360"/>
        <w:jc w:val="both"/>
        <w:rPr>
          <w:rFonts w:ascii="Liberation Sans" w:hAnsi="Liberation Sans" w:eastAsia="Arial" w:cs="Arial"/>
          <w:i w:val="false"/>
          <w:i w:val="false"/>
          <w:iCs w:val="false"/>
          <w:sz w:val="24"/>
          <w:szCs w:val="24"/>
          <w:lang w:val="et-EE"/>
        </w:rPr>
      </w:pPr>
      <w:r>
        <w:rPr>
          <w:rFonts w:eastAsia="Arial" w:cs="Arial" w:ascii="Liberation Sans" w:hAnsi="Liberation Sans"/>
          <w:i w:val="false"/>
          <w:iCs w:val="false"/>
          <w:sz w:val="24"/>
          <w:szCs w:val="24"/>
          <w:lang w:val="et-EE"/>
        </w:rPr>
        <w:t>Sotsiaalkindlustusamet kontrollib sinu õigustatust teenusele</w:t>
      </w:r>
      <w:r>
        <w:rPr>
          <w:rFonts w:eastAsia="Arial" w:cs="Arial" w:ascii="Liberation Sans" w:hAnsi="Liberation Sans"/>
          <w:i w:val="false"/>
          <w:iCs w:val="false"/>
          <w:sz w:val="24"/>
          <w:szCs w:val="24"/>
          <w:lang w:val="et-EE"/>
        </w:rPr>
        <w:t>,</w:t>
      </w:r>
      <w:r>
        <w:rPr>
          <w:rFonts w:eastAsia="Arial" w:cs="Arial" w:ascii="Liberation Sans" w:hAnsi="Liberation Sans"/>
          <w:i w:val="false"/>
          <w:iCs w:val="false"/>
          <w:sz w:val="24"/>
          <w:szCs w:val="24"/>
          <w:lang w:val="et-EE"/>
        </w:rPr>
        <w:t xml:space="preserve"> hindab rehabilitatsioonivajadust</w:t>
      </w:r>
      <w:r>
        <w:rPr>
          <w:rFonts w:eastAsia="Arial" w:cs="Arial" w:ascii="Liberation Sans" w:hAnsi="Liberation Sans"/>
          <w:i w:val="false"/>
          <w:iCs w:val="false"/>
          <w:sz w:val="24"/>
          <w:szCs w:val="24"/>
          <w:lang w:val="et-EE"/>
        </w:rPr>
        <w:t xml:space="preserve"> ning</w:t>
      </w:r>
      <w:r>
        <w:rPr>
          <w:rFonts w:eastAsia="Arial" w:cs="Arial" w:ascii="Liberation Sans" w:hAnsi="Liberation Sans"/>
          <w:i w:val="false"/>
          <w:iCs w:val="false"/>
          <w:sz w:val="24"/>
          <w:szCs w:val="24"/>
          <w:lang w:val="et-EE"/>
        </w:rPr>
        <w:t xml:space="preserve"> väljastab sotsiaalse rehabilitatsiooni vajaduse selgumisel suunamisotsuse</w:t>
      </w:r>
      <w:r>
        <w:rPr>
          <w:rFonts w:eastAsia="Arial" w:cs="Arial" w:ascii="Liberation Sans" w:hAnsi="Liberation Sans"/>
          <w:i w:val="false"/>
          <w:iCs w:val="false"/>
          <w:sz w:val="24"/>
          <w:szCs w:val="24"/>
          <w:lang w:val="et-EE"/>
        </w:rPr>
        <w:t>.</w:t>
      </w:r>
    </w:p>
    <w:p>
      <w:pPr>
        <w:pStyle w:val="TextBody"/>
        <w:numPr>
          <w:ilvl w:val="0"/>
          <w:numId w:val="17"/>
        </w:numPr>
        <w:bidi w:val="0"/>
        <w:spacing w:lineRule="auto" w:line="360"/>
        <w:jc w:val="both"/>
        <w:rPr/>
      </w:pPr>
      <w:r>
        <w:rPr>
          <w:rFonts w:eastAsia="Arial" w:cs="Arial" w:ascii="Liberation Sans" w:hAnsi="Liberation Sans"/>
          <w:i w:val="false"/>
          <w:iCs w:val="false"/>
          <w:sz w:val="24"/>
          <w:szCs w:val="24"/>
          <w:lang w:val="et-EE"/>
        </w:rPr>
        <w:t xml:space="preserve">Võid jääda teenuse </w:t>
      </w:r>
      <w:r>
        <w:rPr>
          <w:rFonts w:eastAsia="Arial" w:cs="Arial" w:ascii="Liberation Sans" w:hAnsi="Liberation Sans"/>
          <w:i w:val="false"/>
          <w:iCs w:val="false"/>
          <w:sz w:val="24"/>
          <w:szCs w:val="24"/>
          <w:lang w:val="et-EE"/>
        </w:rPr>
        <w:t xml:space="preserve">saamiseks </w:t>
      </w:r>
      <w:r>
        <w:rPr>
          <w:rFonts w:eastAsia="Arial" w:cs="Arial" w:ascii="Liberation Sans" w:hAnsi="Liberation Sans"/>
          <w:i w:val="false"/>
          <w:iCs w:val="false"/>
          <w:sz w:val="24"/>
          <w:szCs w:val="24"/>
          <w:lang w:val="et-EE"/>
        </w:rPr>
        <w:t>järjekorda</w:t>
      </w:r>
      <w:r>
        <w:rPr>
          <w:rFonts w:eastAsia="Arial" w:cs="Arial" w:ascii="Liberation Sans" w:hAnsi="Liberation Sans"/>
          <w:i w:val="false"/>
          <w:iCs w:val="false"/>
          <w:sz w:val="24"/>
          <w:szCs w:val="24"/>
          <w:lang w:val="et-EE"/>
        </w:rPr>
        <w:t xml:space="preserve">. </w:t>
      </w:r>
      <w:r>
        <w:rPr>
          <w:rFonts w:eastAsia="Arial" w:cs="Arial" w:ascii="Liberation Sans" w:hAnsi="Liberation Sans"/>
          <w:i w:val="false"/>
          <w:iCs w:val="false"/>
          <w:sz w:val="24"/>
          <w:szCs w:val="24"/>
          <w:lang w:val="et-EE"/>
        </w:rPr>
        <w:t>Järjekorra saabumisel saadab sotsiaalkindlustusamet teate, et võid pöörduda teenuseosutaja poole</w:t>
      </w:r>
      <w:r>
        <w:rPr>
          <w:rFonts w:eastAsia="Arial" w:cs="Arial" w:ascii="Liberation Sans" w:hAnsi="Liberation Sans"/>
          <w:i w:val="false"/>
          <w:iCs w:val="false"/>
          <w:sz w:val="24"/>
          <w:szCs w:val="24"/>
          <w:lang w:val="et-EE"/>
        </w:rPr>
        <w:t xml:space="preserve">. </w:t>
      </w:r>
      <w:r>
        <w:rPr>
          <w:rFonts w:eastAsia="Arial" w:cs="Arial" w:ascii="Liberation Sans" w:hAnsi="Liberation Sans"/>
          <w:i w:val="false"/>
          <w:iCs w:val="false"/>
          <w:color w:val="auto"/>
          <w:kern w:val="2"/>
          <w:sz w:val="24"/>
          <w:szCs w:val="24"/>
          <w:lang w:val="et-EE" w:eastAsia="zh-CN" w:bidi="hi-IN"/>
        </w:rPr>
        <w:t xml:space="preserve">Teenuse saamise aeg tuleb kokku leppida 60 päeva jooksul. </w:t>
      </w:r>
      <w:r>
        <w:rPr>
          <w:rFonts w:eastAsia="Arial" w:cs="Arial" w:ascii="Liberation Sans" w:hAnsi="Liberation Sans"/>
          <w:i w:val="false"/>
          <w:iCs w:val="false"/>
          <w:sz w:val="24"/>
          <w:szCs w:val="24"/>
          <w:lang w:val="et-EE"/>
        </w:rPr>
        <w:t>S</w:t>
      </w:r>
      <w:r>
        <w:rPr>
          <w:rFonts w:eastAsia="Arial" w:cs="Arial" w:ascii="Liberation Sans" w:hAnsi="Liberation Sans"/>
          <w:i w:val="false"/>
          <w:iCs w:val="false"/>
          <w:sz w:val="24"/>
          <w:szCs w:val="24"/>
          <w:lang w:val="et-EE"/>
        </w:rPr>
        <w:t>eejärel s</w:t>
      </w:r>
      <w:r>
        <w:rPr>
          <w:rFonts w:eastAsia="Arial" w:cs="Arial" w:ascii="Liberation Sans" w:hAnsi="Liberation Sans"/>
          <w:i w:val="false"/>
          <w:iCs w:val="false"/>
          <w:sz w:val="24"/>
          <w:szCs w:val="24"/>
          <w:lang w:val="et-EE"/>
        </w:rPr>
        <w:t xml:space="preserve">aad teenust </w:t>
      </w:r>
      <w:r>
        <w:rPr>
          <w:rFonts w:eastAsia="Arial" w:cs="Arial" w:ascii="Liberation Sans" w:hAnsi="Liberation Sans"/>
          <w:i w:val="false"/>
          <w:iCs w:val="false"/>
          <w:sz w:val="24"/>
          <w:szCs w:val="24"/>
          <w:lang w:val="et-EE"/>
        </w:rPr>
        <w:t>kinnitatud plaani järgi.</w:t>
      </w:r>
    </w:p>
    <w:p>
      <w:pPr>
        <w:pStyle w:val="TextBody"/>
        <w:bidi w:val="0"/>
        <w:spacing w:lineRule="auto" w:line="360"/>
        <w:jc w:val="both"/>
        <w:rPr>
          <w:rFonts w:ascii="Liberation Sans" w:hAnsi="Liberation Sans" w:eastAsia="Arial" w:cs="Arial"/>
          <w:i w:val="false"/>
          <w:i w:val="false"/>
          <w:iCs w:val="false"/>
          <w:sz w:val="24"/>
          <w:szCs w:val="24"/>
          <w:lang w:val="et-EE"/>
        </w:rPr>
      </w:pPr>
      <w:r>
        <w:rPr>
          <w:rFonts w:eastAsia="Arial" w:cs="Arial" w:ascii="Liberation Sans" w:hAnsi="Liberation Sans"/>
          <w:i w:val="false"/>
          <w:iCs w:val="false"/>
          <w:sz w:val="24"/>
          <w:szCs w:val="24"/>
          <w:lang w:val="et-EE"/>
        </w:rPr>
      </w:r>
    </w:p>
    <w:p>
      <w:pPr>
        <w:pStyle w:val="Heading2"/>
        <w:rPr/>
      </w:pPr>
      <w:bookmarkStart w:id="51" w:name="__RefHeading___Toc10620_2984105123"/>
      <w:bookmarkEnd w:id="51"/>
      <w:r>
        <w:rPr/>
        <w:t>Rehabilitatsiooniteenused</w:t>
      </w:r>
    </w:p>
    <w:p>
      <w:pPr>
        <w:pStyle w:val="TextBody"/>
        <w:bidi w:val="0"/>
        <w:spacing w:lineRule="auto" w:line="360"/>
        <w:jc w:val="both"/>
        <w:rPr>
          <w:rFonts w:ascii="Liberation Sans" w:hAnsi="Liberation Sans" w:eastAsia="Arial" w:cs="Arial"/>
          <w:i w:val="false"/>
          <w:i w:val="false"/>
          <w:iCs w:val="false"/>
          <w:sz w:val="24"/>
          <w:szCs w:val="24"/>
        </w:rPr>
      </w:pPr>
      <w:r>
        <w:rPr>
          <w:rFonts w:eastAsia="Arial" w:cs="Arial" w:ascii="Liberation Sans" w:hAnsi="Liberation Sans"/>
          <w:i w:val="false"/>
          <w:iCs w:val="false"/>
          <w:sz w:val="24"/>
          <w:szCs w:val="24"/>
        </w:rPr>
      </w:r>
    </w:p>
    <w:p>
      <w:pPr>
        <w:pStyle w:val="TextBody"/>
        <w:bidi w:val="0"/>
        <w:spacing w:lineRule="auto" w:line="360"/>
        <w:jc w:val="both"/>
        <w:rPr>
          <w:rFonts w:ascii="Liberation Sans" w:hAnsi="Liberation Sans"/>
          <w:lang w:val="et-EE" w:eastAsia="zh-CN" w:bidi="hi-IN"/>
        </w:rPr>
      </w:pPr>
      <w:r>
        <w:rPr>
          <w:rFonts w:eastAsia="Arial" w:cs="Arial" w:ascii="Liberation Sans" w:hAnsi="Liberation Sans"/>
          <w:i w:val="false"/>
          <w:iCs w:val="false"/>
          <w:sz w:val="24"/>
          <w:szCs w:val="24"/>
          <w:lang w:val="et-EE" w:eastAsia="zh-CN" w:bidi="hi-IN"/>
        </w:rPr>
        <w:t>Selles alapeatükis selgitame, milliseid rehabilitatsiooniteenuseid nägemispuudega inimene vaja</w:t>
      </w:r>
      <w:r>
        <w:rPr>
          <w:rFonts w:eastAsia="Arial" w:cs="Arial" w:ascii="Liberation Sans" w:hAnsi="Liberation Sans"/>
          <w:i w:val="false"/>
          <w:iCs w:val="false"/>
          <w:color w:val="auto"/>
          <w:kern w:val="2"/>
          <w:sz w:val="24"/>
          <w:szCs w:val="24"/>
          <w:lang w:val="et-EE" w:eastAsia="zh-CN" w:bidi="hi-IN"/>
        </w:rPr>
        <w:t>da võib ja tutvustame neid lühidalt.</w:t>
      </w:r>
    </w:p>
    <w:p>
      <w:pPr>
        <w:pStyle w:val="TextBody"/>
        <w:bidi w:val="0"/>
        <w:spacing w:lineRule="auto" w:line="360"/>
        <w:jc w:val="both"/>
        <w:rPr>
          <w:rFonts w:ascii="Liberation Sans" w:hAnsi="Liberation Sans" w:eastAsia="Arial" w:cs="Arial"/>
          <w:i w:val="false"/>
          <w:i w:val="false"/>
          <w:iCs w:val="false"/>
          <w:sz w:val="24"/>
          <w:szCs w:val="24"/>
        </w:rPr>
      </w:pPr>
      <w:r>
        <w:rPr>
          <w:rFonts w:eastAsia="Arial" w:cs="Arial" w:ascii="Liberation Sans" w:hAnsi="Liberation Sans"/>
          <w:i w:val="false"/>
          <w:iCs w:val="false"/>
          <w:sz w:val="24"/>
          <w:szCs w:val="24"/>
        </w:rPr>
      </w:r>
    </w:p>
    <w:p>
      <w:pPr>
        <w:pStyle w:val="Heading3"/>
        <w:numPr>
          <w:ilvl w:val="2"/>
          <w:numId w:val="2"/>
        </w:numPr>
        <w:bidi w:val="0"/>
        <w:jc w:val="left"/>
        <w:rPr/>
      </w:pPr>
      <w:bookmarkStart w:id="52" w:name="__RefHeading___Toc4374_2780245557"/>
      <w:bookmarkStart w:id="53" w:name="_heading=h.gjdgxs53"/>
      <w:bookmarkEnd w:id="52"/>
      <w:bookmarkEnd w:id="53"/>
      <w:r>
        <w:rPr/>
        <w:t>Tegevusterapeudi teenus</w:t>
      </w:r>
    </w:p>
    <w:p>
      <w:pPr>
        <w:pStyle w:val="TextBody"/>
        <w:numPr>
          <w:ilvl w:val="0"/>
          <w:numId w:val="21"/>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Tegevusvõime täpsustamine;</w:t>
      </w:r>
    </w:p>
    <w:p>
      <w:pPr>
        <w:pStyle w:val="TextBody"/>
        <w:numPr>
          <w:ilvl w:val="0"/>
          <w:numId w:val="21"/>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nägemispuudega inimeste igapäevaelu piiravate tegurite väljaselgitamine;</w:t>
      </w:r>
    </w:p>
    <w:p>
      <w:pPr>
        <w:pStyle w:val="TextBody"/>
        <w:numPr>
          <w:ilvl w:val="0"/>
          <w:numId w:val="21"/>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igapäevaelus vajalike oskuste õpetamine, täiendamine ja säilitamine, sealhulgas vajaduse korral inimese tegevuskeskkonnas;</w:t>
      </w:r>
    </w:p>
    <w:p>
      <w:pPr>
        <w:pStyle w:val="TextBody"/>
        <w:numPr>
          <w:ilvl w:val="0"/>
          <w:numId w:val="21"/>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võimaluste leidmine iseseisvuse suurendamiseks igapäevategevuste sooritamisel</w:t>
      </w:r>
      <w:r>
        <w:rPr>
          <w:rFonts w:eastAsia="Arial" w:cs="Arial" w:ascii="Liberation Sans" w:hAnsi="Liberation Sans"/>
          <w:sz w:val="24"/>
          <w:szCs w:val="24"/>
          <w:lang w:val="et-EE"/>
        </w:rPr>
        <w:t>;</w:t>
      </w:r>
    </w:p>
    <w:p>
      <w:pPr>
        <w:pStyle w:val="TextBody"/>
        <w:numPr>
          <w:ilvl w:val="0"/>
          <w:numId w:val="21"/>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a</w:t>
      </w:r>
      <w:r>
        <w:rPr>
          <w:rFonts w:eastAsia="Arial" w:cs="Arial" w:ascii="Liberation Sans" w:hAnsi="Liberation Sans"/>
          <w:sz w:val="24"/>
          <w:szCs w:val="24"/>
          <w:lang w:val="et-EE"/>
        </w:rPr>
        <w:t>bivahendite vajaduse hindamine, sobiva abivahendi soovitamine ja kasutamise harjutamine</w:t>
      </w:r>
      <w:r>
        <w:rPr>
          <w:rFonts w:eastAsia="Arial" w:cs="Arial" w:ascii="Liberation Sans" w:hAnsi="Liberation Sans"/>
          <w:sz w:val="24"/>
          <w:szCs w:val="24"/>
          <w:lang w:val="et-EE"/>
        </w:rPr>
        <w:t>;</w:t>
      </w:r>
    </w:p>
    <w:p>
      <w:pPr>
        <w:pStyle w:val="TextBody"/>
        <w:numPr>
          <w:ilvl w:val="0"/>
          <w:numId w:val="21"/>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n</w:t>
      </w:r>
      <w:r>
        <w:rPr>
          <w:rFonts w:eastAsia="Arial" w:cs="Arial" w:ascii="Liberation Sans" w:hAnsi="Liberation Sans"/>
          <w:sz w:val="24"/>
          <w:szCs w:val="24"/>
          <w:lang w:val="et-EE"/>
        </w:rPr>
        <w:t>ägemispuudega inimese ja tema võrgustikuliikmete nõustamine keskkonna</w:t>
      </w:r>
      <w:r>
        <w:rPr>
          <w:rFonts w:eastAsia="Arial" w:cs="Arial" w:ascii="Liberation Sans" w:hAnsi="Liberation Sans"/>
          <w:sz w:val="24"/>
          <w:szCs w:val="24"/>
          <w:lang w:val="et-EE"/>
        </w:rPr>
        <w:t xml:space="preserve"> </w:t>
      </w:r>
      <w:r>
        <w:rPr>
          <w:rFonts w:eastAsia="Arial" w:cs="Arial" w:ascii="Liberation Sans" w:hAnsi="Liberation Sans"/>
          <w:sz w:val="24"/>
          <w:szCs w:val="24"/>
          <w:lang w:val="et-EE"/>
        </w:rPr>
        <w:t>kohanduste tegemisel.</w:t>
      </w:r>
    </w:p>
    <w:p>
      <w:pPr>
        <w:pStyle w:val="Heading3"/>
        <w:numPr>
          <w:ilvl w:val="2"/>
          <w:numId w:val="2"/>
        </w:numPr>
        <w:bidi w:val="0"/>
        <w:jc w:val="left"/>
        <w:rPr/>
      </w:pPr>
      <w:bookmarkStart w:id="54" w:name="__RefHeading___Toc4376_2780245557"/>
      <w:bookmarkStart w:id="55" w:name="_heading=h.gjdgxs56"/>
      <w:bookmarkEnd w:id="54"/>
      <w:bookmarkEnd w:id="55"/>
      <w:r>
        <w:rPr/>
        <w:t>Loovterapeudi teenus</w:t>
      </w:r>
    </w:p>
    <w:p>
      <w:pPr>
        <w:pStyle w:val="TextBody"/>
        <w:numPr>
          <w:ilvl w:val="0"/>
          <w:numId w:val="22"/>
        </w:numPr>
        <w:bidi w:val="0"/>
        <w:spacing w:lineRule="auto" w:line="360"/>
        <w:jc w:val="both"/>
        <w:rPr/>
      </w:pPr>
      <w:r>
        <w:rPr>
          <w:rFonts w:eastAsia="Arial" w:cs="Arial" w:ascii="Liberation Sans" w:hAnsi="Liberation Sans"/>
          <w:b w:val="false"/>
          <w:bCs w:val="false"/>
          <w:sz w:val="24"/>
          <w:szCs w:val="24"/>
          <w:lang w:val="et-EE"/>
        </w:rPr>
        <w:t>Nägemispuudega i</w:t>
      </w:r>
      <w:r>
        <w:rPr>
          <w:rFonts w:eastAsia="Arial" w:cs="Arial" w:ascii="Liberation Sans" w:hAnsi="Liberation Sans"/>
          <w:b w:val="false"/>
          <w:bCs w:val="false"/>
          <w:sz w:val="24"/>
          <w:szCs w:val="24"/>
          <w:lang w:val="et-EE"/>
        </w:rPr>
        <w:t>nimese</w:t>
      </w:r>
      <w:r>
        <w:rPr>
          <w:rFonts w:eastAsia="Arial" w:cs="Arial" w:ascii="Liberation Sans" w:hAnsi="Liberation Sans"/>
          <w:sz w:val="24"/>
          <w:szCs w:val="24"/>
          <w:lang w:val="et-EE"/>
        </w:rPr>
        <w:t xml:space="preserve"> tegevusvõime arendamine </w:t>
      </w:r>
      <w:r>
        <w:rPr>
          <w:rFonts w:eastAsia="Arial" w:cs="Arial" w:ascii="Liberation Sans" w:hAnsi="Liberation Sans"/>
          <w:color w:val="auto"/>
          <w:kern w:val="2"/>
          <w:sz w:val="24"/>
          <w:szCs w:val="24"/>
          <w:lang w:val="et-EE" w:eastAsia="zh-CN" w:bidi="hi-IN"/>
        </w:rPr>
        <w:t>ning</w:t>
      </w:r>
      <w:r>
        <w:rPr>
          <w:rFonts w:eastAsia="Arial" w:cs="Arial" w:ascii="Liberation Sans" w:hAnsi="Liberation Sans"/>
          <w:sz w:val="24"/>
          <w:szCs w:val="24"/>
          <w:lang w:val="et-EE"/>
        </w:rPr>
        <w:t xml:space="preserve"> vaba aja veetmise võimaluste avardamine loovus- ja kunstipõhiste meetodite ja tehnikate abil</w:t>
      </w:r>
      <w:r>
        <w:rPr>
          <w:rFonts w:eastAsia="Arial" w:cs="Arial" w:ascii="Liberation Sans" w:hAnsi="Liberation Sans"/>
          <w:sz w:val="24"/>
          <w:szCs w:val="24"/>
          <w:lang w:val="et-EE"/>
        </w:rPr>
        <w:t>;</w:t>
      </w:r>
    </w:p>
    <w:p>
      <w:pPr>
        <w:pStyle w:val="TextBody"/>
        <w:numPr>
          <w:ilvl w:val="0"/>
          <w:numId w:val="22"/>
        </w:numPr>
        <w:bidi w:val="0"/>
        <w:spacing w:lineRule="auto" w:line="360"/>
        <w:jc w:val="both"/>
        <w:rPr/>
      </w:pPr>
      <w:r>
        <w:rPr>
          <w:rFonts w:eastAsia="Arial" w:cs="Arial" w:ascii="Liberation Sans" w:hAnsi="Liberation Sans"/>
          <w:sz w:val="24"/>
          <w:szCs w:val="24"/>
          <w:lang w:val="et-EE"/>
        </w:rPr>
        <w:t xml:space="preserve">nägemispuudega </w:t>
      </w:r>
      <w:r>
        <w:rPr>
          <w:rFonts w:eastAsia="Arial" w:cs="Arial" w:ascii="Liberation Sans" w:hAnsi="Liberation Sans"/>
          <w:sz w:val="24"/>
          <w:szCs w:val="24"/>
          <w:lang w:val="et-EE"/>
        </w:rPr>
        <w:t>i</w:t>
      </w:r>
      <w:r>
        <w:rPr>
          <w:rFonts w:eastAsia="Arial" w:cs="Arial" w:ascii="Liberation Sans" w:hAnsi="Liberation Sans"/>
          <w:sz w:val="24"/>
          <w:szCs w:val="24"/>
          <w:lang w:val="et-EE"/>
        </w:rPr>
        <w:t>nimese ja tema võrgustikuliikmete nõustamine loovtegevuste rakendamiseks inimese tegevuskeskkonnas.</w:t>
      </w:r>
    </w:p>
    <w:p>
      <w:pPr>
        <w:pStyle w:val="Heading3"/>
        <w:numPr>
          <w:ilvl w:val="2"/>
          <w:numId w:val="2"/>
        </w:numPr>
        <w:bidi w:val="0"/>
        <w:jc w:val="left"/>
        <w:rPr/>
      </w:pPr>
      <w:bookmarkStart w:id="56" w:name="__RefHeading___Toc4378_2780245557"/>
      <w:bookmarkStart w:id="57" w:name="_heading=h.gjdgxs59"/>
      <w:bookmarkEnd w:id="56"/>
      <w:bookmarkEnd w:id="57"/>
      <w:r>
        <w:rPr/>
        <w:t>Sotsiaaltöötaja teenus</w:t>
      </w:r>
    </w:p>
    <w:p>
      <w:pPr>
        <w:pStyle w:val="TextBody"/>
        <w:numPr>
          <w:ilvl w:val="0"/>
          <w:numId w:val="23"/>
        </w:numPr>
        <w:bidi w:val="0"/>
        <w:spacing w:lineRule="auto" w:line="360"/>
        <w:jc w:val="both"/>
        <w:rPr>
          <w:rFonts w:ascii="Liberation Sans" w:hAnsi="Liberation Sans" w:eastAsia="Arial" w:cs="Arial"/>
          <w:b w:val="false"/>
          <w:b w:val="false"/>
          <w:bCs w:val="false"/>
          <w:sz w:val="24"/>
          <w:szCs w:val="24"/>
          <w:lang w:val="et-EE"/>
        </w:rPr>
      </w:pPr>
      <w:r>
        <w:rPr>
          <w:rFonts w:eastAsia="Arial" w:cs="Arial" w:ascii="Liberation Sans" w:hAnsi="Liberation Sans"/>
          <w:b w:val="false"/>
          <w:bCs w:val="false"/>
          <w:sz w:val="24"/>
          <w:szCs w:val="24"/>
          <w:lang w:val="et-EE"/>
        </w:rPr>
        <w:t>Nõustamine, juhendamine ja jõustamine ning teenuste koordineerimine sotsiaalsete probleemide ennetamiseks ja lahendamiseks, et toetada nägemispuudega inimese  funktsioneerimist, tegevus- ja osalusvõimet</w:t>
      </w:r>
      <w:r>
        <w:rPr>
          <w:rFonts w:eastAsia="Arial" w:cs="Arial" w:ascii="Liberation Sans" w:hAnsi="Liberation Sans"/>
          <w:b w:val="false"/>
          <w:bCs w:val="false"/>
          <w:sz w:val="24"/>
          <w:szCs w:val="24"/>
          <w:lang w:val="et-EE"/>
        </w:rPr>
        <w:t>;</w:t>
      </w:r>
    </w:p>
    <w:p>
      <w:pPr>
        <w:pStyle w:val="TextBody"/>
        <w:numPr>
          <w:ilvl w:val="0"/>
          <w:numId w:val="23"/>
        </w:numPr>
        <w:bidi w:val="0"/>
        <w:spacing w:lineRule="auto" w:line="360"/>
        <w:jc w:val="both"/>
        <w:rPr>
          <w:rFonts w:ascii="Liberation Sans" w:hAnsi="Liberation Sans" w:eastAsia="Arial" w:cs="Arial"/>
          <w:b w:val="false"/>
          <w:b w:val="false"/>
          <w:bCs w:val="false"/>
          <w:sz w:val="24"/>
          <w:szCs w:val="24"/>
          <w:lang w:val="et-EE"/>
        </w:rPr>
      </w:pPr>
      <w:r>
        <w:rPr>
          <w:rFonts w:eastAsia="Arial" w:cs="Arial" w:ascii="Liberation Sans" w:hAnsi="Liberation Sans"/>
          <w:b w:val="false"/>
          <w:bCs w:val="false"/>
          <w:sz w:val="24"/>
          <w:szCs w:val="24"/>
          <w:lang w:val="et-EE"/>
        </w:rPr>
        <w:t>i</w:t>
      </w:r>
      <w:r>
        <w:rPr>
          <w:rFonts w:eastAsia="Arial" w:cs="Arial" w:ascii="Liberation Sans" w:hAnsi="Liberation Sans"/>
          <w:b w:val="false"/>
          <w:bCs w:val="false"/>
          <w:sz w:val="24"/>
          <w:szCs w:val="24"/>
          <w:lang w:val="et-EE"/>
        </w:rPr>
        <w:t>nimese teavitamine olemasolevatest rehabilitatsiooni- ja tugisüsteemi teenustest, tegevusplaani kasutamisest, teenuste saamise korrast ning seadusandlusest.</w:t>
      </w:r>
      <w:r>
        <w:rPr>
          <w:rFonts w:eastAsia="Arial" w:cs="Arial" w:ascii="Liberation Sans" w:hAnsi="Liberation Sans"/>
          <w:b w:val="false"/>
          <w:bCs w:val="false"/>
          <w:sz w:val="24"/>
          <w:szCs w:val="24"/>
          <w:lang w:val="et-EE"/>
        </w:rPr>
        <w:t>;</w:t>
      </w:r>
    </w:p>
    <w:p>
      <w:pPr>
        <w:pStyle w:val="TextBody"/>
        <w:numPr>
          <w:ilvl w:val="0"/>
          <w:numId w:val="23"/>
        </w:numPr>
        <w:bidi w:val="0"/>
        <w:spacing w:lineRule="auto" w:line="360"/>
        <w:jc w:val="both"/>
        <w:rPr>
          <w:rFonts w:ascii="Liberation Sans" w:hAnsi="Liberation Sans" w:eastAsia="Arial" w:cs="Arial"/>
          <w:b w:val="false"/>
          <w:b w:val="false"/>
          <w:bCs w:val="false"/>
          <w:sz w:val="24"/>
          <w:szCs w:val="24"/>
          <w:lang w:val="et-EE"/>
        </w:rPr>
      </w:pPr>
      <w:r>
        <w:rPr>
          <w:rFonts w:eastAsia="Arial" w:cs="Arial" w:ascii="Liberation Sans" w:hAnsi="Liberation Sans"/>
          <w:b w:val="false"/>
          <w:bCs w:val="false"/>
          <w:sz w:val="24"/>
          <w:szCs w:val="24"/>
          <w:lang w:val="et-EE"/>
        </w:rPr>
        <w:t>i</w:t>
      </w:r>
      <w:r>
        <w:rPr>
          <w:rFonts w:eastAsia="Arial" w:cs="Arial" w:ascii="Liberation Sans" w:hAnsi="Liberation Sans"/>
          <w:b w:val="false"/>
          <w:bCs w:val="false"/>
          <w:sz w:val="24"/>
          <w:szCs w:val="24"/>
          <w:lang w:val="et-EE"/>
        </w:rPr>
        <w:t>nimese lähivõrgustiku aktiveerimine.</w:t>
      </w:r>
    </w:p>
    <w:p>
      <w:pPr>
        <w:pStyle w:val="Heading3"/>
        <w:numPr>
          <w:ilvl w:val="2"/>
          <w:numId w:val="2"/>
        </w:numPr>
        <w:bidi w:val="0"/>
        <w:jc w:val="left"/>
        <w:rPr/>
      </w:pPr>
      <w:bookmarkStart w:id="58" w:name="__RefHeading___Toc4380_2780245557"/>
      <w:bookmarkStart w:id="59" w:name="_heading=h.gjdgxs62"/>
      <w:bookmarkEnd w:id="58"/>
      <w:bookmarkEnd w:id="59"/>
      <w:r>
        <w:rPr/>
        <w:t>Psühholoogi teenus</w:t>
      </w:r>
    </w:p>
    <w:p>
      <w:pPr>
        <w:pStyle w:val="TextBody"/>
        <w:numPr>
          <w:ilvl w:val="0"/>
          <w:numId w:val="24"/>
        </w:numPr>
        <w:bidi w:val="0"/>
        <w:spacing w:lineRule="auto" w:line="360"/>
        <w:jc w:val="both"/>
        <w:rPr/>
      </w:pPr>
      <w:r>
        <w:rPr>
          <w:rFonts w:eastAsia="Arial" w:cs="Arial" w:ascii="Liberation Sans" w:hAnsi="Liberation Sans"/>
          <w:b w:val="false"/>
          <w:bCs w:val="false"/>
          <w:color w:val="auto"/>
          <w:kern w:val="2"/>
          <w:sz w:val="24"/>
          <w:szCs w:val="24"/>
          <w:lang w:val="et-EE" w:eastAsia="zh-CN" w:bidi="hi-IN"/>
        </w:rPr>
        <w:t>Nägemispuudega inimese</w:t>
      </w:r>
      <w:r>
        <w:rPr>
          <w:rFonts w:eastAsia="Arial" w:cs="Arial" w:ascii="Liberation Sans" w:hAnsi="Liberation Sans"/>
          <w:sz w:val="24"/>
          <w:szCs w:val="24"/>
          <w:lang w:val="et-EE"/>
        </w:rPr>
        <w:t xml:space="preserve"> nõustamine terviseolukorrast, isiksusest ja suhetest tingitud probleemide ennetamiseks ja lahendamiseks</w:t>
      </w:r>
      <w:r>
        <w:rPr>
          <w:rFonts w:eastAsia="Arial" w:cs="Arial" w:ascii="Liberation Sans" w:hAnsi="Liberation Sans"/>
          <w:sz w:val="24"/>
          <w:szCs w:val="24"/>
          <w:lang w:val="et-EE"/>
        </w:rPr>
        <w:t>;</w:t>
      </w:r>
    </w:p>
    <w:p>
      <w:pPr>
        <w:pStyle w:val="TextBody"/>
        <w:numPr>
          <w:ilvl w:val="0"/>
          <w:numId w:val="24"/>
        </w:numPr>
        <w:bidi w:val="0"/>
        <w:spacing w:lineRule="auto" w:line="360"/>
        <w:jc w:val="both"/>
        <w:rPr/>
      </w:pPr>
      <w:r>
        <w:rPr>
          <w:rFonts w:eastAsia="Arial" w:cs="Arial" w:ascii="Liberation Sans" w:hAnsi="Liberation Sans"/>
          <w:sz w:val="24"/>
          <w:szCs w:val="24"/>
          <w:lang w:val="et-EE"/>
        </w:rPr>
        <w:t>i</w:t>
      </w:r>
      <w:r>
        <w:rPr>
          <w:rFonts w:eastAsia="Arial" w:cs="Arial" w:ascii="Liberation Sans" w:hAnsi="Liberation Sans"/>
          <w:sz w:val="24"/>
          <w:szCs w:val="24"/>
          <w:lang w:val="et-EE"/>
        </w:rPr>
        <w:t>siku potentsiaali ja valmisoleku arendamine erinevateks tegevusteks, töötamiseks, õppimiseks ja iseseisvaks elamiseks</w:t>
      </w:r>
      <w:r>
        <w:rPr>
          <w:rFonts w:eastAsia="Arial" w:cs="Arial" w:ascii="Liberation Sans" w:hAnsi="Liberation Sans"/>
          <w:sz w:val="24"/>
          <w:szCs w:val="24"/>
          <w:lang w:val="et-EE"/>
        </w:rPr>
        <w:t>;</w:t>
      </w:r>
    </w:p>
    <w:p>
      <w:pPr>
        <w:pStyle w:val="TextBody"/>
        <w:numPr>
          <w:ilvl w:val="0"/>
          <w:numId w:val="24"/>
        </w:numPr>
        <w:bidi w:val="0"/>
        <w:spacing w:lineRule="auto" w:line="360"/>
        <w:jc w:val="both"/>
        <w:rPr/>
      </w:pPr>
      <w:r>
        <w:rPr>
          <w:rFonts w:eastAsia="Arial" w:cs="Arial" w:ascii="Liberation Sans" w:hAnsi="Liberation Sans"/>
          <w:sz w:val="24"/>
          <w:szCs w:val="24"/>
          <w:lang w:val="et-EE"/>
        </w:rPr>
        <w:t>v</w:t>
      </w:r>
      <w:r>
        <w:rPr>
          <w:rFonts w:eastAsia="Arial" w:cs="Arial" w:ascii="Liberation Sans" w:hAnsi="Liberation Sans"/>
          <w:sz w:val="24"/>
          <w:szCs w:val="24"/>
          <w:lang w:val="et-EE"/>
        </w:rPr>
        <w:t>õrgustikuliikmete nõustamine ja motiveerimine, et toetada isikut rehabilitatsiooni eesmärkide saavutamisel.</w:t>
      </w:r>
    </w:p>
    <w:p>
      <w:pPr>
        <w:pStyle w:val="Heading3"/>
        <w:numPr>
          <w:ilvl w:val="2"/>
          <w:numId w:val="2"/>
        </w:numPr>
        <w:bidi w:val="0"/>
        <w:jc w:val="left"/>
        <w:rPr/>
      </w:pPr>
      <w:bookmarkStart w:id="60" w:name="__RefHeading___Toc4382_2780245557"/>
      <w:bookmarkStart w:id="61" w:name="_heading=h.gjdgxs65"/>
      <w:bookmarkEnd w:id="60"/>
      <w:bookmarkEnd w:id="61"/>
      <w:r>
        <w:rPr/>
        <w:t>Eripedagoogi teenus</w:t>
      </w:r>
      <w:bookmarkStart w:id="62" w:name="_heading=h.gjdgxs66"/>
      <w:bookmarkEnd w:id="62"/>
    </w:p>
    <w:p>
      <w:pPr>
        <w:pStyle w:val="TextBody"/>
        <w:bidi w:val="0"/>
        <w:spacing w:lineRule="auto" w:line="360"/>
        <w:jc w:val="both"/>
        <w:rPr/>
      </w:pPr>
      <w:r>
        <w:rPr>
          <w:rFonts w:eastAsia="Arial" w:cs="Arial" w:ascii="Liberation Sans" w:hAnsi="Liberation Sans"/>
          <w:sz w:val="24"/>
          <w:szCs w:val="24"/>
          <w:lang w:val="et-EE"/>
        </w:rPr>
        <w:t>Nägemispuudega inimese kognitiivsete oskuste, kommunikatsiooni, sotsiaalsete oskuste, igapäevase elu tegevuste sooritamise hindamine. Abivahendite vajaduse hindamine ja kasutama õpetamine, soovituste andmine keskkonna kohandamiseks. Võrgustikuliikmete nõustamine. Erinevate oskuste õppimine, vajadusel inimese tegevuskeskkonnas, näiteks:</w:t>
      </w:r>
    </w:p>
    <w:p>
      <w:pPr>
        <w:pStyle w:val="TextBody"/>
        <w:numPr>
          <w:ilvl w:val="0"/>
          <w:numId w:val="6"/>
        </w:numPr>
        <w:bidi w:val="0"/>
        <w:spacing w:lineRule="auto" w:line="360"/>
        <w:jc w:val="both"/>
        <w:rPr>
          <w:rFonts w:ascii="Liberation Sans" w:hAnsi="Liberation Sans" w:eastAsia="Arial" w:cs="Arial"/>
          <w:sz w:val="24"/>
          <w:szCs w:val="24"/>
          <w:lang w:val="et-EE"/>
        </w:rPr>
      </w:pPr>
      <w:bookmarkStart w:id="63" w:name="_heading=h.gjdgxs67"/>
      <w:bookmarkEnd w:id="63"/>
      <w:r>
        <w:rPr>
          <w:rFonts w:eastAsia="Arial" w:cs="Arial" w:ascii="Liberation Sans" w:hAnsi="Liberation Sans"/>
          <w:sz w:val="24"/>
          <w:szCs w:val="24"/>
          <w:lang w:val="et-EE"/>
        </w:rPr>
        <w:t>iseseisva orienteerumise ja liikumisega seotud oskused nagu saatjaga liikumine, valge kepi ja teiste abivahendite kasutamine, marsruutide iseseisev läbimine, reljeefsete plaanide ja kaartide lugemine, tehnoloogiliste võimaluste kasutamine orienteerumiseks jne</w:t>
      </w:r>
      <w:r>
        <w:rPr>
          <w:rFonts w:eastAsia="Arial" w:cs="Arial" w:ascii="Liberation Sans" w:hAnsi="Liberation Sans"/>
          <w:sz w:val="24"/>
          <w:szCs w:val="24"/>
          <w:lang w:val="et-EE"/>
        </w:rPr>
        <w:t>.</w:t>
      </w:r>
    </w:p>
    <w:p>
      <w:pPr>
        <w:pStyle w:val="TextBody"/>
        <w:numPr>
          <w:ilvl w:val="0"/>
          <w:numId w:val="6"/>
        </w:numPr>
        <w:bidi w:val="0"/>
        <w:spacing w:lineRule="auto" w:line="360"/>
        <w:jc w:val="both"/>
        <w:rPr>
          <w:rFonts w:ascii="Liberation Sans" w:hAnsi="Liberation Sans"/>
          <w:lang w:val="et-EE"/>
        </w:rPr>
      </w:pPr>
      <w:r>
        <w:rPr>
          <w:rFonts w:ascii="Liberation Sans" w:hAnsi="Liberation Sans"/>
          <w:lang w:val="et-EE"/>
        </w:rPr>
        <w:t>K</w:t>
      </w:r>
      <w:r>
        <w:rPr>
          <w:rFonts w:ascii="Liberation Sans" w:hAnsi="Liberation Sans"/>
          <w:lang w:val="et-EE"/>
        </w:rPr>
        <w:t>ommunikatsioonioskuste väljaselgitamine. Info iseseisvaks kättesaamiseks ja edastamiseks vajalike oskuste õppimine: punktkiri; erinevate abivahendite, sh infotehnoloogiliste programmide ja äppide kasutamine. Praktilise nägemiskasutuse väljaselgitamine. Optiliste abivahendite määramine ja kasutusõpetus. Nõustamine visuaalsete materjalide kohandamise osas.</w:t>
      </w:r>
    </w:p>
    <w:p>
      <w:pPr>
        <w:pStyle w:val="TextBody"/>
        <w:numPr>
          <w:ilvl w:val="0"/>
          <w:numId w:val="6"/>
        </w:numPr>
        <w:bidi w:val="0"/>
        <w:spacing w:lineRule="auto" w:line="360"/>
        <w:jc w:val="both"/>
        <w:rPr>
          <w:rFonts w:ascii="Liberation Sans" w:hAnsi="Liberation Sans"/>
          <w:lang w:val="et-EE"/>
        </w:rPr>
      </w:pPr>
      <w:r>
        <w:rPr>
          <w:rFonts w:ascii="Liberation Sans" w:hAnsi="Liberation Sans"/>
          <w:lang w:val="et-EE"/>
        </w:rPr>
        <w:t xml:space="preserve">Igapäevaelu toiminguteks vajalike abivahendite leidmine ja </w:t>
      </w:r>
      <w:r>
        <w:rPr>
          <w:rFonts w:ascii="Liberation Sans" w:hAnsi="Liberation Sans"/>
          <w:lang w:val="et-EE"/>
        </w:rPr>
        <w:t xml:space="preserve">nende </w:t>
      </w:r>
      <w:r>
        <w:rPr>
          <w:rFonts w:ascii="Liberation Sans" w:hAnsi="Liberation Sans"/>
          <w:lang w:val="et-EE"/>
        </w:rPr>
        <w:t>kasutamise õpetus. Kohandatud töövõtted igapäevaelu</w:t>
      </w:r>
      <w:r>
        <w:rPr>
          <w:rFonts w:ascii="Liberation Sans" w:hAnsi="Liberation Sans"/>
          <w:lang w:val="et-EE"/>
        </w:rPr>
        <w:t xml:space="preserve"> </w:t>
      </w:r>
      <w:r>
        <w:rPr>
          <w:rFonts w:ascii="Liberation Sans" w:hAnsi="Liberation Sans"/>
          <w:lang w:val="et-EE"/>
        </w:rPr>
        <w:t xml:space="preserve">toimingute sooritamiseks. Soovituste andmine keskkonna kohandamiseks nii kodus kui ka õpi- või töökohas. </w:t>
      </w:r>
    </w:p>
    <w:p>
      <w:pPr>
        <w:pStyle w:val="Heading3"/>
        <w:numPr>
          <w:ilvl w:val="2"/>
          <w:numId w:val="2"/>
        </w:numPr>
        <w:bidi w:val="0"/>
        <w:jc w:val="left"/>
        <w:rPr/>
      </w:pPr>
      <w:bookmarkStart w:id="64" w:name="__RefHeading___Toc4384_2780245557"/>
      <w:bookmarkStart w:id="65" w:name="_heading=h.gjdgxs71"/>
      <w:bookmarkEnd w:id="64"/>
      <w:bookmarkEnd w:id="65"/>
      <w:r>
        <w:rPr/>
        <w:t>Logopeedi teenus</w:t>
      </w:r>
      <w:bookmarkStart w:id="66" w:name="_heading=h.gjdgxs72"/>
      <w:bookmarkEnd w:id="66"/>
    </w:p>
    <w:p>
      <w:pPr>
        <w:pStyle w:val="TextBody"/>
        <w:numPr>
          <w:ilvl w:val="0"/>
          <w:numId w:val="25"/>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Nägemispuudega inimese verbaalse (suulise, kirjaliku) kommunikatsiooni arendamine või taastamine. Vajadusel alternatiivsete kommunikatsioonivahendite leidmine, et tagada toimetulek igapäevases suhtluses, õppimises ja töötamises</w:t>
      </w:r>
      <w:r>
        <w:rPr>
          <w:rFonts w:eastAsia="Arial" w:cs="Arial" w:ascii="Liberation Sans" w:hAnsi="Liberation Sans"/>
          <w:sz w:val="24"/>
          <w:szCs w:val="24"/>
          <w:lang w:val="et-EE"/>
        </w:rPr>
        <w:t>;</w:t>
      </w:r>
    </w:p>
    <w:p>
      <w:pPr>
        <w:pStyle w:val="TextBody"/>
        <w:numPr>
          <w:ilvl w:val="0"/>
          <w:numId w:val="25"/>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a</w:t>
      </w:r>
      <w:r>
        <w:rPr>
          <w:rFonts w:eastAsia="Arial" w:cs="Arial" w:ascii="Liberation Sans" w:hAnsi="Liberation Sans"/>
          <w:sz w:val="24"/>
          <w:szCs w:val="24"/>
          <w:lang w:val="et-EE"/>
        </w:rPr>
        <w:t>bivahendite vajaduse hindamine, sobiva abivahendi soovitamine ja kasutama õpetamine. Inimese ja/või tema võrgustikuliikmete nõustamine kommunikatsioonioskuste arengut või taastamist toetava keskkonna kujundamisel</w:t>
      </w:r>
      <w:r>
        <w:rPr>
          <w:rFonts w:eastAsia="Arial" w:cs="Arial" w:ascii="Liberation Sans" w:hAnsi="Liberation Sans"/>
          <w:sz w:val="24"/>
          <w:szCs w:val="24"/>
          <w:lang w:val="et-EE"/>
        </w:rPr>
        <w:t>;</w:t>
      </w:r>
    </w:p>
    <w:p>
      <w:pPr>
        <w:pStyle w:val="TextBody"/>
        <w:numPr>
          <w:ilvl w:val="0"/>
          <w:numId w:val="25"/>
        </w:numPr>
        <w:bidi w:val="0"/>
        <w:spacing w:lineRule="auto" w:line="360"/>
        <w:jc w:val="both"/>
        <w:rPr>
          <w:rFonts w:ascii="Liberation Sans" w:hAnsi="Liberation Sans" w:eastAsia="Arial" w:cs="Arial"/>
          <w:sz w:val="24"/>
          <w:szCs w:val="24"/>
          <w:lang w:val="et-EE"/>
        </w:rPr>
      </w:pPr>
      <w:r>
        <w:rPr>
          <w:rFonts w:eastAsia="Arial" w:cs="Arial" w:ascii="Liberation Sans" w:hAnsi="Liberation Sans"/>
          <w:sz w:val="24"/>
          <w:szCs w:val="24"/>
          <w:lang w:val="et-EE"/>
        </w:rPr>
        <w:t>v</w:t>
      </w:r>
      <w:r>
        <w:rPr>
          <w:rFonts w:eastAsia="Arial" w:cs="Arial" w:ascii="Liberation Sans" w:hAnsi="Liberation Sans"/>
          <w:sz w:val="24"/>
          <w:szCs w:val="24"/>
          <w:lang w:val="et-EE"/>
        </w:rPr>
        <w:t>ajadusel kõne arendamine, mõistete täpsustamine.</w:t>
      </w:r>
    </w:p>
    <w:p>
      <w:pPr>
        <w:pStyle w:val="Heading3"/>
        <w:numPr>
          <w:ilvl w:val="2"/>
          <w:numId w:val="2"/>
        </w:numPr>
        <w:bidi w:val="0"/>
        <w:jc w:val="left"/>
        <w:rPr/>
      </w:pPr>
      <w:bookmarkStart w:id="67" w:name="__RefHeading___Toc4386_2780245557"/>
      <w:bookmarkStart w:id="68" w:name="_heading=h.gjdgxs74"/>
      <w:bookmarkEnd w:id="67"/>
      <w:bookmarkEnd w:id="68"/>
      <w:r>
        <w:rPr/>
        <w:t>Füsioterapeudi teenus</w:t>
      </w:r>
      <w:bookmarkStart w:id="69" w:name="_heading=h.gjdgxs75"/>
      <w:bookmarkEnd w:id="69"/>
    </w:p>
    <w:p>
      <w:pPr>
        <w:pStyle w:val="TextBody"/>
        <w:numPr>
          <w:ilvl w:val="0"/>
          <w:numId w:val="26"/>
        </w:numPr>
        <w:bidi w:val="0"/>
        <w:spacing w:lineRule="auto" w:line="360"/>
        <w:jc w:val="both"/>
        <w:rPr/>
      </w:pPr>
      <w:r>
        <w:rPr>
          <w:rFonts w:eastAsia="Arial" w:cs="Arial" w:ascii="Liberation Sans" w:hAnsi="Liberation Sans"/>
          <w:i w:val="false"/>
          <w:iCs w:val="false"/>
          <w:sz w:val="24"/>
          <w:szCs w:val="24"/>
          <w:lang w:val="et-EE"/>
        </w:rPr>
        <w:t>Nägemispuudega inimese liigutusliku sooritusvõime ja tegevuskeskkonna hindamine, tegevuskeskkonna kohanduste soovitamine, iseseisvat toimetulekut arendava harjutusvara koostamine ja õpetamine</w:t>
      </w:r>
      <w:r>
        <w:rPr>
          <w:rFonts w:eastAsia="Arial" w:cs="Arial" w:ascii="Liberation Sans" w:hAnsi="Liberation Sans"/>
          <w:i w:val="false"/>
          <w:iCs w:val="false"/>
          <w:sz w:val="24"/>
          <w:szCs w:val="24"/>
          <w:lang w:val="et-EE"/>
        </w:rPr>
        <w:t>;</w:t>
      </w:r>
    </w:p>
    <w:p>
      <w:pPr>
        <w:pStyle w:val="TextBody"/>
        <w:numPr>
          <w:ilvl w:val="0"/>
          <w:numId w:val="26"/>
        </w:numPr>
        <w:bidi w:val="0"/>
        <w:spacing w:lineRule="auto" w:line="360"/>
        <w:jc w:val="both"/>
        <w:rPr/>
      </w:pPr>
      <w:r>
        <w:rPr>
          <w:rFonts w:eastAsia="Arial" w:cs="Arial" w:ascii="Liberation Sans" w:hAnsi="Liberation Sans"/>
          <w:i w:val="false"/>
          <w:iCs w:val="false"/>
          <w:sz w:val="24"/>
          <w:szCs w:val="24"/>
          <w:lang w:val="et-EE"/>
        </w:rPr>
        <w:t>abivahendite kasutusõpetus, pereliikmete juhendamine abistamisvõtete osas</w:t>
      </w:r>
      <w:r>
        <w:rPr>
          <w:rFonts w:eastAsia="Arial" w:cs="Arial" w:ascii="Liberation Sans" w:hAnsi="Liberation Sans"/>
          <w:i w:val="false"/>
          <w:iCs w:val="false"/>
          <w:sz w:val="24"/>
          <w:szCs w:val="24"/>
          <w:lang w:val="et-EE"/>
        </w:rPr>
        <w:t>;</w:t>
      </w:r>
    </w:p>
    <w:p>
      <w:pPr>
        <w:pStyle w:val="TextBody"/>
        <w:numPr>
          <w:ilvl w:val="0"/>
          <w:numId w:val="26"/>
        </w:numPr>
        <w:bidi w:val="0"/>
        <w:spacing w:lineRule="auto" w:line="360"/>
        <w:jc w:val="both"/>
        <w:rPr/>
      </w:pPr>
      <w:r>
        <w:rPr>
          <w:rFonts w:eastAsia="Arial" w:cs="Arial" w:ascii="Liberation Sans" w:hAnsi="Liberation Sans"/>
          <w:i w:val="false"/>
          <w:iCs w:val="false"/>
          <w:sz w:val="24"/>
          <w:szCs w:val="24"/>
          <w:lang w:val="et-EE"/>
        </w:rPr>
        <w:t>n</w:t>
      </w:r>
      <w:r>
        <w:rPr>
          <w:rFonts w:eastAsia="Arial" w:cs="Arial" w:ascii="Liberation Sans" w:hAnsi="Liberation Sans"/>
          <w:i w:val="false"/>
          <w:iCs w:val="false"/>
          <w:sz w:val="24"/>
          <w:szCs w:val="24"/>
          <w:lang w:val="et-EE"/>
        </w:rPr>
        <w:t>ägemispuudest tulenevate rühihäirete ennetamine ja korrigeerimine, õige kehahoiaku ja liigutusmustrite omandamine, kehalise vormi parandamine. Füsioterapeudi teenus ei sisalda passiivseid tegevusi nagu n</w:t>
      </w:r>
      <w:r>
        <w:rPr>
          <w:rFonts w:eastAsia="Arial" w:cs="Arial" w:ascii="Liberation Sans" w:hAnsi="Liberation Sans"/>
          <w:i w:val="false"/>
          <w:iCs w:val="false"/>
          <w:sz w:val="24"/>
          <w:szCs w:val="24"/>
          <w:lang w:val="et-EE"/>
        </w:rPr>
        <w:t>äiteks</w:t>
      </w:r>
      <w:r>
        <w:rPr>
          <w:rFonts w:eastAsia="Arial" w:cs="Arial" w:ascii="Liberation Sans" w:hAnsi="Liberation Sans"/>
          <w:i w:val="false"/>
          <w:iCs w:val="false"/>
          <w:sz w:val="24"/>
          <w:szCs w:val="24"/>
          <w:lang w:val="et-EE"/>
        </w:rPr>
        <w:t xml:space="preserve"> massaaž, vannid, soolakamber, külmaravi jmt.</w:t>
      </w:r>
    </w:p>
    <w:p>
      <w:pPr>
        <w:pStyle w:val="Heading3"/>
        <w:numPr>
          <w:ilvl w:val="2"/>
          <w:numId w:val="2"/>
        </w:numPr>
        <w:bidi w:val="0"/>
        <w:jc w:val="left"/>
        <w:rPr/>
      </w:pPr>
      <w:bookmarkStart w:id="70" w:name="__RefHeading___Toc4388_2780245557"/>
      <w:bookmarkStart w:id="71" w:name="_heading=h.gjdgxs77"/>
      <w:bookmarkEnd w:id="70"/>
      <w:bookmarkEnd w:id="71"/>
      <w:r>
        <w:rPr/>
        <w:t>Kogemusnõustaja teenus</w:t>
      </w:r>
    </w:p>
    <w:p>
      <w:pPr>
        <w:pStyle w:val="TextBody"/>
        <w:numPr>
          <w:ilvl w:val="0"/>
          <w:numId w:val="27"/>
        </w:numPr>
        <w:bidi w:val="0"/>
        <w:spacing w:lineRule="auto" w:line="360"/>
        <w:jc w:val="both"/>
        <w:rPr/>
      </w:pPr>
      <w:r>
        <w:rPr>
          <w:rFonts w:eastAsia="Arial" w:cs="Arial" w:ascii="Liberation Sans" w:hAnsi="Liberation Sans"/>
          <w:b w:val="false"/>
          <w:bCs w:val="false"/>
          <w:i w:val="false"/>
          <w:iCs w:val="false"/>
          <w:sz w:val="24"/>
          <w:szCs w:val="24"/>
          <w:lang w:val="et-EE"/>
        </w:rPr>
        <w:t>Emotsionaalse</w:t>
      </w:r>
      <w:r>
        <w:rPr>
          <w:rFonts w:eastAsia="Arial" w:cs="Arial" w:ascii="Liberation Sans" w:hAnsi="Liberation Sans"/>
          <w:i w:val="false"/>
          <w:iCs w:val="false"/>
          <w:sz w:val="24"/>
          <w:szCs w:val="24"/>
          <w:lang w:val="et-EE"/>
        </w:rPr>
        <w:t>, sotsiaalse ja/või praktilise toe pakkumine sarnase puudega vastava ettevalmistuse saanud inimese poolt</w:t>
      </w:r>
      <w:r>
        <w:rPr>
          <w:rFonts w:eastAsia="Arial" w:cs="Arial" w:ascii="Liberation Sans" w:hAnsi="Liberation Sans"/>
          <w:i w:val="false"/>
          <w:iCs w:val="false"/>
          <w:sz w:val="24"/>
          <w:szCs w:val="24"/>
          <w:lang w:val="et-EE"/>
        </w:rPr>
        <w:t>;</w:t>
      </w:r>
    </w:p>
    <w:p>
      <w:pPr>
        <w:pStyle w:val="TextBody"/>
        <w:numPr>
          <w:ilvl w:val="0"/>
          <w:numId w:val="27"/>
        </w:numPr>
        <w:bidi w:val="0"/>
        <w:spacing w:lineRule="auto" w:line="360"/>
        <w:jc w:val="both"/>
        <w:rPr/>
      </w:pPr>
      <w:r>
        <w:rPr>
          <w:rFonts w:eastAsia="Arial" w:cs="Arial" w:ascii="Liberation Sans" w:hAnsi="Liberation Sans"/>
          <w:i w:val="false"/>
          <w:iCs w:val="false"/>
          <w:sz w:val="24"/>
          <w:szCs w:val="24"/>
          <w:lang w:val="et-EE"/>
        </w:rPr>
        <w:t>t</w:t>
      </w:r>
      <w:r>
        <w:rPr>
          <w:rFonts w:eastAsia="Arial" w:cs="Arial" w:ascii="Liberation Sans" w:hAnsi="Liberation Sans"/>
          <w:i w:val="false"/>
          <w:iCs w:val="false"/>
          <w:sz w:val="24"/>
          <w:szCs w:val="24"/>
          <w:lang w:val="et-EE"/>
        </w:rPr>
        <w:t>eadmiste ja kogemuste vahetamine.</w:t>
      </w:r>
    </w:p>
    <w:p>
      <w:pPr>
        <w:pStyle w:val="Heading1"/>
        <w:rPr/>
      </w:pPr>
      <w:bookmarkStart w:id="72" w:name="__RefHeading___Toc17234_2984105123"/>
      <w:bookmarkEnd w:id="72"/>
      <w:r>
        <w:rPr/>
        <w:t xml:space="preserve">Erivajadusega üliõpilase stipendium </w:t>
      </w:r>
    </w:p>
    <w:p>
      <w:pPr>
        <w:pStyle w:val="TextBody"/>
        <w:bidi w:val="0"/>
        <w:spacing w:lineRule="auto" w:line="360"/>
        <w:jc w:val="both"/>
        <w:rPr>
          <w:rFonts w:ascii="Liberation Sans" w:hAnsi="Liberation Sans"/>
          <w:lang w:val="et-EE"/>
        </w:rPr>
      </w:pPr>
      <w:r>
        <w:rPr>
          <w:rFonts w:ascii="Liberation Sans" w:hAnsi="Liberation Sans"/>
          <w:lang w:val="et-EE"/>
        </w:rPr>
        <w:t xml:space="preserve">Stipendiumi </w:t>
      </w:r>
      <w:r>
        <w:rPr>
          <w:rFonts w:ascii="Liberation Sans" w:hAnsi="Liberation Sans"/>
          <w:lang w:val="et-EE"/>
        </w:rPr>
        <w:t>e</w:t>
      </w:r>
      <w:r>
        <w:rPr>
          <w:rFonts w:ascii="Liberation Sans" w:hAnsi="Liberation Sans"/>
          <w:lang w:val="et-EE"/>
        </w:rPr>
        <w:t>esmärk on toetada erivajadusega üliõpilasi kõrghariduse omandamisel tema erivajadusest tulenevate lisakulutuste katmisel (vaata ka alapeatükki „Nõuandeid edasiõppimiseks“</w:t>
      </w:r>
      <w:r>
        <w:rPr>
          <w:rFonts w:ascii="Liberation Sans" w:hAnsi="Liberation Sans"/>
          <w:lang w:val="et-EE"/>
        </w:rPr>
        <w:t>).</w:t>
      </w:r>
    </w:p>
    <w:p>
      <w:pPr>
        <w:pStyle w:val="TextBody"/>
        <w:bidi w:val="0"/>
        <w:spacing w:lineRule="auto" w:line="360"/>
        <w:jc w:val="both"/>
        <w:rPr/>
      </w:pPr>
      <w:r>
        <w:rPr>
          <w:rFonts w:ascii="Liberation Sans" w:hAnsi="Liberation Sans"/>
          <w:b/>
          <w:bCs/>
          <w:lang w:val="et-EE"/>
        </w:rPr>
        <w:t>Stipendiumi makstakse järgmiselt:</w:t>
      </w:r>
      <w:r>
        <w:rPr>
          <w:rFonts w:ascii="Liberation Sans" w:hAnsi="Liberation Sans"/>
          <w:lang w:val="et-EE"/>
        </w:rPr>
        <w:t xml:space="preserve"> </w:t>
      </w:r>
    </w:p>
    <w:p>
      <w:pPr>
        <w:pStyle w:val="TextBody"/>
        <w:numPr>
          <w:ilvl w:val="0"/>
          <w:numId w:val="15"/>
        </w:numPr>
        <w:bidi w:val="0"/>
        <w:spacing w:lineRule="auto" w:line="360"/>
        <w:jc w:val="both"/>
        <w:rPr>
          <w:rFonts w:ascii="Liberation Sans" w:hAnsi="Liberation Sans"/>
          <w:lang w:val="et-EE"/>
        </w:rPr>
      </w:pPr>
      <w:r>
        <w:rPr>
          <w:rFonts w:ascii="Liberation Sans" w:hAnsi="Liberation Sans"/>
          <w:lang w:val="et-EE"/>
        </w:rPr>
        <w:t xml:space="preserve">sügavale või raskele puude raskusastmele vastava liikumis- või nägemisfunktsiooni kõrvalekaldega üliõpilasel 148 eurot kuus; </w:t>
      </w:r>
    </w:p>
    <w:p>
      <w:pPr>
        <w:pStyle w:val="TextBody"/>
        <w:numPr>
          <w:ilvl w:val="0"/>
          <w:numId w:val="15"/>
        </w:numPr>
        <w:bidi w:val="0"/>
        <w:spacing w:lineRule="auto" w:line="360"/>
        <w:jc w:val="both"/>
        <w:rPr>
          <w:rFonts w:ascii="Liberation Sans" w:hAnsi="Liberation Sans"/>
          <w:lang w:val="et-EE"/>
        </w:rPr>
      </w:pPr>
      <w:r>
        <w:rPr>
          <w:rFonts w:ascii="Liberation Sans" w:hAnsi="Liberation Sans"/>
          <w:lang w:val="et-EE"/>
        </w:rPr>
        <w:t>keskmisele puude raskusastmele vastava liikumis- või nägemisfunktsiooni kõrvalekaldega üliõpilasel 68 eurot kuus.</w:t>
      </w:r>
    </w:p>
    <w:p>
      <w:pPr>
        <w:pStyle w:val="TextBody"/>
        <w:bidi w:val="0"/>
        <w:spacing w:lineRule="auto" w:line="360"/>
        <w:jc w:val="both"/>
        <w:rPr/>
      </w:pPr>
      <w:r>
        <w:rPr>
          <w:rFonts w:ascii="Liberation Sans" w:hAnsi="Liberation Sans"/>
          <w:lang w:val="et-EE"/>
        </w:rPr>
        <w:t xml:space="preserve">Stipendiumi </w:t>
      </w:r>
      <w:r>
        <w:rPr>
          <w:rFonts w:eastAsia="Noto Serif CJK SC" w:cs="Lohit Devanagari" w:ascii="Liberation Sans" w:hAnsi="Liberation Sans"/>
          <w:color w:val="auto"/>
          <w:kern w:val="2"/>
          <w:sz w:val="24"/>
          <w:szCs w:val="24"/>
          <w:lang w:val="et-EE" w:eastAsia="zh-CN" w:bidi="hi-IN"/>
        </w:rPr>
        <w:t>taotlemiseks</w:t>
      </w:r>
      <w:r>
        <w:rPr>
          <w:rFonts w:ascii="Liberation Sans" w:hAnsi="Liberation Sans"/>
          <w:lang w:val="et-EE"/>
        </w:rPr>
        <w:t xml:space="preserve"> peab üliõpilane õppeasutust oma erivajadusest teavitama. </w:t>
      </w:r>
      <w:r>
        <w:rPr>
          <w:rFonts w:ascii="Liberation Sans" w:hAnsi="Liberation Sans"/>
          <w:lang w:val="et-EE"/>
        </w:rPr>
        <w:t>Erivajadusega üliõpilase stipendiumi on võimalik saada ka osakoormusega õppides, akadeemilisel puhkusel olles ja perioodil, mil õpitakse veel täiskoormusega, aga õppekava nominaalkestus on ületatud.</w:t>
      </w:r>
      <w:r>
        <w:rPr>
          <w:rFonts w:ascii="Liberation Sans" w:hAnsi="Liberation Sans"/>
          <w:lang w:val="et-EE"/>
        </w:rPr>
        <w:t xml:space="preserve"> </w:t>
      </w:r>
    </w:p>
    <w:p>
      <w:pPr>
        <w:pStyle w:val="TextBody"/>
        <w:bidi w:val="0"/>
        <w:spacing w:lineRule="auto" w:line="360"/>
        <w:jc w:val="both"/>
        <w:rPr>
          <w:rFonts w:ascii="Liberation Sans" w:hAnsi="Liberation Sans"/>
          <w:lang w:val="et-EE"/>
        </w:rPr>
      </w:pPr>
      <w:r>
        <w:rPr/>
      </w:r>
    </w:p>
    <w:p>
      <w:pPr>
        <w:pStyle w:val="TextBody"/>
        <w:bidi w:val="0"/>
        <w:spacing w:lineRule="auto" w:line="360"/>
        <w:jc w:val="both"/>
        <w:rPr/>
      </w:pPr>
      <w:r>
        <w:rPr>
          <w:rFonts w:ascii="Liberation Sans" w:hAnsi="Liberation Sans"/>
          <w:lang w:val="et-EE"/>
        </w:rPr>
        <w:t>Stipendiumi taotlemine toimub Haridus- ja Noorteameti taotlussüsteemis</w:t>
      </w:r>
      <w:r>
        <w:rPr>
          <w:rFonts w:ascii="Liberation Sans" w:hAnsi="Liberation Sans"/>
          <w:lang w:val="et-EE"/>
        </w:rPr>
        <w:t>. Taotlusvoorud on kaks korda õppeaastas: sügissemestril on taotluse esitamise tähtaeg septembris ja kevadsemestril veebruar</w:t>
      </w:r>
      <w:r>
        <w:rPr>
          <w:rFonts w:eastAsia="Noto Serif CJK SC" w:cs="Lohit Devanagari" w:ascii="Liberation Sans" w:hAnsi="Liberation Sans"/>
          <w:color w:val="auto"/>
          <w:kern w:val="2"/>
          <w:sz w:val="24"/>
          <w:szCs w:val="24"/>
          <w:lang w:val="et-EE" w:eastAsia="zh-CN" w:bidi="hi-IN"/>
        </w:rPr>
        <w:t>is.</w:t>
      </w:r>
      <w:r>
        <w:rPr>
          <w:rFonts w:ascii="Liberation Sans" w:hAnsi="Liberation Sans"/>
          <w:lang w:val="et-EE"/>
        </w:rPr>
        <w:t xml:space="preserve"> NB! Mitu korda õppeaasta jooksul taotleda ei saa. Taotluse esitamise võimalus avaneb üks kuu enne taotluste esitamise tähtaega. </w:t>
      </w:r>
      <w:r>
        <w:rPr>
          <w:rFonts w:eastAsia="Noto Serif CJK SC" w:cs="Lohit Devanagari" w:ascii="Liberation Sans" w:hAnsi="Liberation Sans"/>
          <w:color w:val="auto"/>
          <w:kern w:val="2"/>
          <w:sz w:val="24"/>
          <w:szCs w:val="24"/>
          <w:lang w:val="et-EE" w:eastAsia="zh-CN" w:bidi="hi-IN"/>
        </w:rPr>
        <w:t>Rohkem infot leiad</w:t>
      </w:r>
      <w:r>
        <w:rPr>
          <w:rFonts w:ascii="Liberation Sans" w:hAnsi="Liberation Sans"/>
          <w:lang w:val="et-EE"/>
        </w:rPr>
        <w:t xml:space="preserve"> Haridus- ja Noorteameti kodulehel</w:t>
      </w:r>
      <w:r>
        <w:rPr>
          <w:rFonts w:ascii="Liberation Sans" w:hAnsi="Liberation Sans"/>
          <w:lang w:val="et-EE"/>
        </w:rPr>
        <w:t xml:space="preserve">t </w:t>
      </w:r>
      <w:hyperlink r:id="rId16">
        <w:r>
          <w:rPr>
            <w:rStyle w:val="InternetLink"/>
            <w:rFonts w:ascii="Liberation Sans" w:hAnsi="Liberation Sans"/>
            <w:lang w:val="et-EE"/>
          </w:rPr>
          <w:t>https://harno.ee/erivajadusega-uliopilaste-stipendium</w:t>
        </w:r>
      </w:hyperlink>
      <w:r>
        <w:rPr>
          <w:rFonts w:ascii="Liberation Sans" w:hAnsi="Liberation Sans"/>
          <w:lang w:val="et-EE"/>
        </w:rPr>
        <w:t xml:space="preserve"> või </w:t>
      </w:r>
      <w:r>
        <w:rPr>
          <w:rFonts w:ascii="Liberation Sans" w:hAnsi="Liberation Sans"/>
          <w:lang w:val="et-EE"/>
        </w:rPr>
        <w:t>kirjutades e-aadressile harno@harno.ee.</w:t>
      </w:r>
    </w:p>
    <w:p>
      <w:pPr>
        <w:pStyle w:val="TextBody"/>
        <w:bidi w:val="0"/>
        <w:spacing w:lineRule="auto" w:line="360"/>
        <w:jc w:val="both"/>
        <w:rPr>
          <w:rFonts w:ascii="Liberation Sans" w:hAnsi="Liberation Sans" w:eastAsia="Arial" w:cs="Arial"/>
          <w:i w:val="false"/>
          <w:i w:val="false"/>
          <w:iCs w:val="false"/>
          <w:sz w:val="24"/>
          <w:szCs w:val="24"/>
          <w:lang w:val="et-EE"/>
        </w:rPr>
      </w:pPr>
      <w:r>
        <w:rPr/>
      </w:r>
    </w:p>
    <w:p>
      <w:pPr>
        <w:pStyle w:val="Heading1"/>
        <w:numPr>
          <w:ilvl w:val="0"/>
          <w:numId w:val="2"/>
        </w:numPr>
        <w:bidi w:val="0"/>
        <w:jc w:val="left"/>
        <w:rPr>
          <w:lang w:val="et-EE"/>
        </w:rPr>
      </w:pPr>
      <w:bookmarkStart w:id="73" w:name="__RefHeading___Toc10966_2984105123"/>
      <w:bookmarkEnd w:id="73"/>
      <w:r>
        <w:rPr>
          <w:lang w:val="et-EE"/>
        </w:rPr>
        <w:t>Elisabethi lugu: hüpe tundmatusse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i/>
          <w:iCs/>
          <w:lang w:val="et-EE"/>
        </w:rPr>
        <w:t xml:space="preserve">Elisabeth Egel (21) omandas hariduse Vanalinna Hariduskolleegiumis, kus talle oli </w:t>
      </w:r>
      <w:r>
        <w:rPr>
          <w:rFonts w:eastAsia="Noto Serif CJK SC" w:cs="Lohit Devanagari" w:ascii="Liberation Sans" w:hAnsi="Liberation Sans"/>
          <w:b/>
          <w:bCs/>
          <w:i/>
          <w:iCs/>
          <w:color w:val="auto"/>
          <w:kern w:val="2"/>
          <w:sz w:val="24"/>
          <w:szCs w:val="24"/>
          <w:lang w:val="et-EE" w:eastAsia="zh-CN" w:bidi="hi-IN"/>
        </w:rPr>
        <w:t>abiks</w:t>
      </w:r>
      <w:r>
        <w:rPr>
          <w:rFonts w:ascii="Liberation Sans" w:hAnsi="Liberation Sans"/>
          <w:b/>
          <w:bCs/>
          <w:i/>
          <w:iCs/>
          <w:lang w:val="et-EE"/>
        </w:rPr>
        <w:t xml:space="preserve"> tugispetsialist ning veetis aasta vahetusõpilasena Ameerika Ühendriikides, kuhu reisis täiesti üksinda</w:t>
      </w:r>
      <w:r>
        <w:rPr>
          <w:rFonts w:ascii="Liberation Sans" w:hAnsi="Liberation Sans"/>
          <w:b/>
          <w:bCs/>
          <w:i/>
          <w:iCs/>
          <w:lang w:val="et-EE"/>
        </w:rPr>
        <w:t>. Samuti</w:t>
      </w:r>
      <w:r>
        <w:rPr>
          <w:rFonts w:ascii="Liberation Sans" w:hAnsi="Liberation Sans"/>
          <w:b/>
          <w:bCs/>
          <w:i/>
          <w:iCs/>
          <w:lang w:val="et-EE"/>
        </w:rPr>
        <w:t xml:space="preserve"> korraldas</w:t>
      </w:r>
      <w:r>
        <w:rPr>
          <w:rFonts w:ascii="Liberation Sans" w:hAnsi="Liberation Sans"/>
          <w:b/>
          <w:bCs/>
          <w:i/>
          <w:iCs/>
          <w:lang w:val="et-EE"/>
        </w:rPr>
        <w:t xml:space="preserve"> ta</w:t>
      </w:r>
      <w:r>
        <w:rPr>
          <w:rFonts w:ascii="Liberation Sans" w:hAnsi="Liberation Sans"/>
          <w:b/>
          <w:bCs/>
          <w:i/>
          <w:iCs/>
          <w:lang w:val="et-EE"/>
        </w:rPr>
        <w:t xml:space="preserve"> kohapeal oma õppetöö iseseisvalt. Koolis ei olnud varasemalt õppinud ühtegi pimedat õpilast. Elisabeth andis õppetöö korraldajale teada oma vajadustest ja selgitas õppevahendite ligipääsetavust. Ta leidis häid sõpru läbi oma hobide, osales koorilaulus ja tegeles jooksmisega.</w:t>
      </w:r>
    </w:p>
    <w:p>
      <w:pPr>
        <w:pStyle w:val="Normal"/>
        <w:bidi w:val="0"/>
        <w:spacing w:lineRule="auto" w:line="360"/>
        <w:jc w:val="both"/>
        <w:rPr>
          <w:rFonts w:ascii="Liberation Sans" w:hAnsi="Liberation Sans"/>
          <w:b/>
          <w:b/>
          <w:bCs/>
          <w:i/>
          <w:i/>
          <w:iCs/>
          <w:lang w:val="et-EE"/>
        </w:rPr>
      </w:pPr>
      <w:r>
        <w:rPr/>
      </w:r>
    </w:p>
    <w:p>
      <w:pPr>
        <w:pStyle w:val="Normal"/>
        <w:bidi w:val="0"/>
        <w:spacing w:lineRule="auto" w:line="360"/>
        <w:jc w:val="both"/>
        <w:rPr/>
      </w:pPr>
      <w:r>
        <w:rPr>
          <w:rFonts w:ascii="Liberation Sans" w:hAnsi="Liberation Sans"/>
          <w:b/>
          <w:bCs/>
          <w:i/>
          <w:iCs/>
          <w:lang w:val="et-EE"/>
        </w:rPr>
        <w:t>Elisabeth ise räägib enda kogemusest nii.</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Kui ma esimeses klassis inglise keele õpingutega alustasin, ei läinud see üldse lihtsalt. Sõnade õppimine ja rääkimine tundus väga keeruline ning mulle paistis, et kuigi minu ümber olevad inimesed seda keelt valdavad, ei saa mina seda küll mitte kunagi selgeks.</w:t>
      </w:r>
      <w:r>
        <w:rPr>
          <w:rFonts w:ascii="Liberation Sans" w:hAnsi="Liberation Sans"/>
          <w:lang w:val="et-EE"/>
        </w:rPr>
        <w:t xml:space="preserve"> </w:t>
      </w:r>
      <w:r>
        <w:rPr>
          <w:rFonts w:ascii="Liberation Sans" w:hAnsi="Liberation Sans"/>
          <w:lang w:val="et-EE"/>
        </w:rPr>
        <w:t>Kõik muutus aga 3. klassis, kui minu õpetaja leidis kooli raamatukogust kasti erinevate kassettidega, mille peal olid ingliskeelsed audioraamatud ja kuuldemängud. Mäletan oma vaimustust ja rõõmu, kui avastasin uusi maailmu, kultuure ja inimesi, kelle olemasolust polnud mul varem õrna aimugi. Sellest ajast alates on mul olnud unistus õppida tundma erinevaid kultuure ning avastada nende hingeelu.</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Vanalinna Hariduskolleegiumis õppides oli mul seda võimalik teha läbi erinevate keelte ja muusika õppimise. Mõte minna välismaale õppima tekkis mul põhikooli lõpus, kuid võimalus osaleda vahetusprogrammis Future Leaders Exchange Program (FLEX) ning veeta üks õppeaasta Ameerika Ühendriikides jõudis minuni tänu minu tugispetsialistile. Võimalus oli eriline juba seetõttu, et meilis, mille programmi koordinaator Põhja-Eesti Pimedate Ühingu meililisti saatis, oli eraldi välja toodud, et vahetusprogrammis saavad osaleda ka erivajadusega õpilased.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Kui ma programmist esimest korda kuulsin, oli minu seisukoht üsna kõhklev. Teadsin, et olen piisavalt iseseisev, et lühiajaliselt võõras keskkonnas hakkama saada, kuid tervelt aasta aega kodust, perest ja sõpradest eemal viibida tundus üsna hirmus. Paljud küsimused tekkisid mul ka minu sügava nägemispuude tõttu, mis on mul olnud sünnist alates. Ma ei olnud kindel, kui palju ja millisel määral mind programmi jooksul toetatakse: kas mulle võimaldatakse koolis liikumistunde, et ma saaksin seal iseseisvalt orienteeruda; kui ligipääsetavad saavad olema minu õppematerjalid ning kuidas suhtub minu nägemispuudesse vahetuspere. Enne kandideerimist kirjutasin oma muredest programmi koordinaatorile ning sain kinnituse, et programmi meeskond püüab mind igal võimal</w:t>
      </w:r>
      <w:r>
        <w:rPr>
          <w:rFonts w:ascii="Liberation Sans" w:hAnsi="Liberation Sans"/>
          <w:lang w:val="et-EE"/>
        </w:rPr>
        <w:t xml:space="preserve">usel </w:t>
      </w:r>
      <w:r>
        <w:rPr>
          <w:rFonts w:ascii="Liberation Sans" w:hAnsi="Liberation Sans"/>
          <w:lang w:val="et-EE"/>
        </w:rPr>
        <w:t>toetada.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Kandideerimiseks </w:t>
      </w:r>
      <w:r>
        <w:rPr>
          <w:rFonts w:ascii="Liberation Sans" w:hAnsi="Liberation Sans"/>
          <w:lang w:val="et-EE"/>
        </w:rPr>
        <w:t>pidin ma</w:t>
      </w:r>
      <w:r>
        <w:rPr>
          <w:rFonts w:ascii="Liberation Sans" w:hAnsi="Liberation Sans"/>
          <w:lang w:val="et-EE"/>
        </w:rPr>
        <w:t xml:space="preserve"> esita</w:t>
      </w:r>
      <w:r>
        <w:rPr>
          <w:rFonts w:ascii="Liberation Sans" w:hAnsi="Liberation Sans"/>
          <w:lang w:val="et-EE"/>
        </w:rPr>
        <w:t>m</w:t>
      </w:r>
      <w:r>
        <w:rPr>
          <w:rFonts w:ascii="Liberation Sans" w:hAnsi="Liberation Sans"/>
          <w:lang w:val="et-EE"/>
        </w:rPr>
        <w:t>a elektroonili</w:t>
      </w:r>
      <w:r>
        <w:rPr>
          <w:rFonts w:ascii="Liberation Sans" w:hAnsi="Liberation Sans"/>
          <w:lang w:val="et-EE"/>
        </w:rPr>
        <w:t>se</w:t>
      </w:r>
      <w:r>
        <w:rPr>
          <w:rFonts w:ascii="Liberation Sans" w:hAnsi="Liberation Sans"/>
          <w:lang w:val="et-EE"/>
        </w:rPr>
        <w:t xml:space="preserve"> avaldus</w:t>
      </w:r>
      <w:r>
        <w:rPr>
          <w:rFonts w:ascii="Liberation Sans" w:hAnsi="Liberation Sans"/>
          <w:lang w:val="et-EE"/>
        </w:rPr>
        <w:t>e</w:t>
      </w:r>
      <w:r>
        <w:rPr>
          <w:rFonts w:ascii="Liberation Sans" w:hAnsi="Liberation Sans"/>
          <w:lang w:val="et-EE"/>
        </w:rPr>
        <w:t>, millele tuli lisada kolm lühikest ingliskeelset esseed. Detsembri keskpaigas sain teada, et mind on valitud järgmis</w:t>
      </w:r>
      <w:r>
        <w:rPr>
          <w:rFonts w:ascii="Liberation Sans" w:hAnsi="Liberation Sans"/>
          <w:lang w:val="et-EE"/>
        </w:rPr>
        <w:t>es</w:t>
      </w:r>
      <w:r>
        <w:rPr>
          <w:rFonts w:ascii="Liberation Sans" w:hAnsi="Liberation Sans"/>
          <w:lang w:val="et-EE"/>
        </w:rPr>
        <w:t xml:space="preserve">se kandideerimisvooru, mille käigus pidin tunni aja jooksul kirjutama kaks lühiesseed, sooritama inglise keele testi ning osalema intervjuul. Möödus kaks kuud, mille jooksul ootasin kannatamatult otsust. Olin enda jaoks valmis mõelnud mõlema variandi positiivsed ja negatiivsed küljed ning teadsin, et isegi, kui mind programmi ei valita, on mind siin Eestis ees ootamas väga palju põnevaid tegevusi ning et ma saan alati ülikoolis uuesti proovida. Oodatud kõne tuli aga ühel märtsikuu kolmapäeval peale füüsika tundi, mil olin just koolist koju minemas. Mäletan seda rõõmu ja elevust, mida ma head uudist kuuldes tundsin. Kogu selle teekonna </w:t>
      </w:r>
      <w:r>
        <w:rPr>
          <w:rFonts w:eastAsia="Noto Serif CJK SC" w:cs="Lohit Devanagari" w:ascii="Liberation Sans" w:hAnsi="Liberation Sans"/>
          <w:color w:val="auto"/>
          <w:kern w:val="2"/>
          <w:sz w:val="24"/>
          <w:szCs w:val="24"/>
          <w:lang w:val="et-EE" w:eastAsia="zh-CN" w:bidi="hi-IN"/>
        </w:rPr>
        <w:t>jooksul</w:t>
      </w:r>
      <w:r>
        <w:rPr>
          <w:rFonts w:ascii="Liberation Sans" w:hAnsi="Liberation Sans"/>
          <w:lang w:val="et-EE"/>
        </w:rPr>
        <w:t xml:space="preserve"> olid minu vanemad väga toetavad ning kuigi ma teadsin, et mõte minu äraminekust pani neid muretsema, ei näidanud nad minu juuresolekul seda kunagi välja.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Minu sihtkohaks osutus Armada</w:t>
      </w:r>
      <w:r>
        <w:rPr>
          <w:rFonts w:ascii="Liberation Sans" w:hAnsi="Liberation Sans"/>
          <w:lang w:val="et-EE"/>
        </w:rPr>
        <w:t>-nimeline väikelinn</w:t>
      </w:r>
      <w:r>
        <w:rPr>
          <w:rFonts w:ascii="Liberation Sans" w:hAnsi="Liberation Sans"/>
          <w:lang w:val="et-EE"/>
        </w:rPr>
        <w:t xml:space="preserve"> Michigani osariigis. Olen siiani ülimalt tänulik oma vahetusperele ja sealsele kooliperele, kes minu eest terve aasta hoolitsesid ja mind toetasid. Minu vahetusperel oli eelnev kogemus nägemispuudega inimesega olemas ning seetõttu ei tulnud minu abivahendid </w:t>
      </w:r>
      <w:r>
        <w:rPr>
          <w:rFonts w:eastAsia="Noto Serif CJK SC" w:cs="Lohit Devanagari" w:ascii="Liberation Sans" w:hAnsi="Liberation Sans"/>
          <w:color w:val="auto"/>
          <w:kern w:val="2"/>
          <w:sz w:val="24"/>
          <w:szCs w:val="24"/>
          <w:lang w:val="et-EE" w:eastAsia="zh-CN" w:bidi="hi-IN"/>
        </w:rPr>
        <w:t>ning</w:t>
      </w:r>
      <w:r>
        <w:rPr>
          <w:rFonts w:ascii="Liberation Sans" w:hAnsi="Liberation Sans"/>
          <w:lang w:val="et-EE"/>
        </w:rPr>
        <w:t xml:space="preserve"> kõik muud eripärad neile üllatusena.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Vahetusaasta ajal sain kogeda enda jaoks mitmeid uusi olukordi. Kuna olin esimene pime õpilane, kes selles koolis õppis, pidin kõikidele õpetajatele enne õppeaasta algust saatma e-kirja, milles selgitasin eritingimusi ning kohandusi, mida õppeaasta jooksul vajan. Lisaks algasid minu liikumistunnid alles oktoobri lõpus ning seepärast pidin </w:t>
      </w:r>
      <w:r>
        <w:rPr>
          <w:rFonts w:ascii="Liberation Sans" w:hAnsi="Liberation Sans"/>
          <w:lang w:val="et-EE"/>
        </w:rPr>
        <w:t xml:space="preserve">koolimaja </w:t>
      </w:r>
      <w:r>
        <w:rPr>
          <w:rFonts w:ascii="Liberation Sans" w:hAnsi="Liberation Sans"/>
          <w:lang w:val="et-EE"/>
        </w:rPr>
        <w:t xml:space="preserve">marsruudid </w:t>
      </w:r>
      <w:r>
        <w:rPr>
          <w:rFonts w:ascii="Liberation Sans" w:hAnsi="Liberation Sans"/>
          <w:lang w:val="et-EE"/>
        </w:rPr>
        <w:t xml:space="preserve">selgeks </w:t>
      </w:r>
      <w:r>
        <w:rPr>
          <w:rFonts w:ascii="Liberation Sans" w:hAnsi="Liberation Sans"/>
          <w:lang w:val="et-EE"/>
        </w:rPr>
        <w:t>õppima koos vahetusperega. Sain aga kogeda ka väga palju erilist: tutvustasin sealses algkoolis lastele punktkirja, erinevaid abivahendeid, mida kasutan ning Eesti kultuuri</w:t>
      </w:r>
      <w:r>
        <w:rPr>
          <w:rFonts w:ascii="Liberation Sans" w:hAnsi="Liberation Sans"/>
          <w:lang w:val="et-EE"/>
        </w:rPr>
        <w:t>, õ</w:t>
      </w:r>
      <w:r>
        <w:rPr>
          <w:rFonts w:ascii="Liberation Sans" w:hAnsi="Liberation Sans"/>
          <w:lang w:val="et-EE"/>
        </w:rPr>
        <w:t xml:space="preserve">petasin huvilistele kaerajaani tantsimist ning sain sellega ilusti hakkama. Elus esimest korda avanes mul võimalus osaleda maastikujooksus, mille jaoks treenisin koos oma klassiõdedega, kes mind jooksmise ajal saatsid. Kooritundides </w:t>
      </w:r>
      <w:r>
        <w:rPr>
          <w:rFonts w:eastAsia="Noto Serif CJK SC" w:cs="Lohit Devanagari" w:ascii="Liberation Sans" w:hAnsi="Liberation Sans"/>
          <w:color w:val="auto"/>
          <w:kern w:val="2"/>
          <w:sz w:val="24"/>
          <w:szCs w:val="24"/>
          <w:lang w:val="et-EE" w:eastAsia="zh-CN" w:bidi="hi-IN"/>
        </w:rPr>
        <w:t>harjutasime</w:t>
      </w:r>
      <w:r>
        <w:rPr>
          <w:rFonts w:ascii="Liberation Sans" w:hAnsi="Liberation Sans"/>
          <w:lang w:val="et-EE"/>
        </w:rPr>
        <w:t xml:space="preserve"> kevadiseks muusikalikontserdiks, mille jaoks tuli meil ette valmistada koreograafia. Kui ma sellest kuulsin, olin algul üsna ehmunud, kuna ma ei olnud kunagi varem midagi sellist teinud. Klassikaaslaste ja õpetaja abiga sain </w:t>
      </w:r>
      <w:r>
        <w:rPr>
          <w:rFonts w:ascii="Liberation Sans" w:hAnsi="Liberation Sans"/>
          <w:lang w:val="et-EE"/>
        </w:rPr>
        <w:t xml:space="preserve">aga </w:t>
      </w:r>
      <w:r>
        <w:rPr>
          <w:rFonts w:ascii="Liberation Sans" w:hAnsi="Liberation Sans"/>
          <w:lang w:val="et-EE"/>
        </w:rPr>
        <w:t>kõik liigutused selgeks ning kevadel keerutasin laval ringi ning sooritasin erinevaid pöördeid, võimlemiskepp käes. Kooliaasta teises pooles osalesin Washingtonis inglise keele õpetamise koolitusel, kus õppisin erinevates keskkondades ning erinevaid õppevahendeid kasutades mitmekesiseid tunniplaane koostama ning sain proovida tunni läbiviimist. See kogemus inspireeris mind Eestisse tulles hakkama vabatahtlikuks Tallinna Ameerika inglise keele klubis.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Lisaks uutele kogemustele ja sõpradele avardas see aasta minu teadmisi iseenda kohta. Tean, et saan uutes olukordades hakkama ning oskan ise enda eest seista. Lisaks äratas see kogemus minus huvi vabatahtliku töö, huvikaitse ja õpetamise vastu ning sain kindluse, et see on töö, mida mul on tulevikus võimalik teha. Kuigi kõik unistused ei saa ega peagi alati täide minema, annab teekond nende täitumise poole meile alati hindamatu kogemuse ning viib meid kohtadesse, inimeste ja mõteteni, milleni me muidu poleks kunagi jõudnud.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Praegu õpin Royal Holloway, University of Londonis esimest aastat prantsuse keelt ja muusikat. Olen õnnelik, et leidsin võimaluse, kuidas ka</w:t>
      </w:r>
      <w:r>
        <w:rPr>
          <w:rFonts w:ascii="Liberation Sans" w:hAnsi="Liberation Sans"/>
          <w:lang w:val="et-EE"/>
        </w:rPr>
        <w:t>ks</w:t>
      </w:r>
      <w:r>
        <w:rPr>
          <w:rFonts w:ascii="Liberation Sans" w:hAnsi="Liberation Sans"/>
          <w:lang w:val="et-EE"/>
        </w:rPr>
        <w:t xml:space="preserve"> oma lemmikala kombineerida. Lisaks klaverimängule laulan mitmetes ansamblites ja koorides, aitan juhtida prantsuse keele klubi ning osalen ka dirigentide kollektiivis.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numPr>
          <w:ilvl w:val="0"/>
          <w:numId w:val="2"/>
        </w:numPr>
        <w:bidi w:val="0"/>
        <w:jc w:val="left"/>
        <w:rPr/>
      </w:pPr>
      <w:bookmarkStart w:id="74" w:name="__RefHeading___Toc17236_2984105123"/>
      <w:bookmarkEnd w:id="74"/>
      <w:r>
        <w:rPr/>
        <w:t>Nõuandeid edasiõppimiseks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numPr>
          <w:ilvl w:val="0"/>
          <w:numId w:val="7"/>
        </w:numPr>
        <w:bidi w:val="0"/>
        <w:spacing w:lineRule="auto" w:line="360"/>
        <w:jc w:val="both"/>
        <w:rPr/>
      </w:pPr>
      <w:r>
        <w:rPr>
          <w:rFonts w:ascii="Liberation Sans" w:hAnsi="Liberation Sans"/>
          <w:lang w:val="et-EE"/>
        </w:rPr>
        <w:t xml:space="preserve">Eriala valikul mõtle, mis on sinu tugevad küljed, millised õppeained sulle koolis meeldisid, mis valdkond sind päriselt huvitab </w:t>
      </w:r>
      <w:r>
        <w:rPr>
          <w:rFonts w:eastAsia="Noto Serif CJK SC" w:cs="Lohit Devanagari" w:ascii="Liberation Sans" w:hAnsi="Liberation Sans"/>
          <w:color w:val="auto"/>
          <w:kern w:val="2"/>
          <w:sz w:val="24"/>
          <w:szCs w:val="24"/>
          <w:lang w:val="et-EE" w:eastAsia="zh-CN" w:bidi="hi-IN"/>
        </w:rPr>
        <w:t>ning</w:t>
      </w:r>
      <w:r>
        <w:rPr>
          <w:rFonts w:ascii="Liberation Sans" w:hAnsi="Liberation Sans"/>
          <w:lang w:val="et-EE"/>
        </w:rPr>
        <w:t xml:space="preserve"> kus sa sooviksid </w:t>
      </w:r>
      <w:r>
        <w:rPr>
          <w:rFonts w:eastAsia="Noto Serif CJK SC" w:cs="Lohit Devanagari" w:ascii="Liberation Sans" w:hAnsi="Liberation Sans"/>
          <w:color w:val="auto"/>
          <w:kern w:val="2"/>
          <w:sz w:val="24"/>
          <w:szCs w:val="24"/>
          <w:lang w:val="et-EE" w:eastAsia="zh-CN" w:bidi="hi-IN"/>
        </w:rPr>
        <w:t>ja</w:t>
      </w:r>
      <w:r>
        <w:rPr>
          <w:rFonts w:ascii="Liberation Sans" w:hAnsi="Liberation Sans"/>
          <w:lang w:val="et-EE"/>
        </w:rPr>
        <w:t xml:space="preserve"> saaksid </w:t>
      </w:r>
      <w:r>
        <w:rPr>
          <w:rFonts w:ascii="Liberation Sans" w:hAnsi="Liberation Sans"/>
          <w:lang w:val="et-EE"/>
        </w:rPr>
        <w:t>tulevikus töötada.</w:t>
      </w:r>
      <w:r>
        <w:rPr>
          <w:rFonts w:ascii="Liberation Sans" w:hAnsi="Liberation Sans"/>
          <w:lang w:val="et-EE"/>
        </w:rPr>
        <w:t xml:space="preserve"> Kui vajad abi oma oskuste kaardistamisel ning </w:t>
      </w:r>
      <w:r>
        <w:rPr>
          <w:rFonts w:eastAsia="Noto Serif CJK SC" w:cs="Lohit Devanagari" w:ascii="Liberation Sans" w:hAnsi="Liberation Sans"/>
          <w:color w:val="auto"/>
          <w:kern w:val="2"/>
          <w:sz w:val="24"/>
          <w:szCs w:val="24"/>
          <w:lang w:val="et-EE" w:eastAsia="zh-CN" w:bidi="hi-IN"/>
        </w:rPr>
        <w:t>arendamisel</w:t>
      </w:r>
      <w:r>
        <w:rPr>
          <w:rFonts w:ascii="Liberation Sans" w:hAnsi="Liberation Sans"/>
          <w:lang w:val="et-EE"/>
        </w:rPr>
        <w:t>, osale rehabiliteerimistegevustes (</w:t>
      </w:r>
      <w:r>
        <w:rPr>
          <w:rFonts w:ascii="Liberation Sans" w:hAnsi="Liberation Sans"/>
          <w:b/>
          <w:bCs/>
          <w:lang w:val="et-EE"/>
        </w:rPr>
        <w:t>loe lisa peatükist „Rehabilitatsioon“</w:t>
      </w:r>
      <w:r>
        <w:rPr>
          <w:rFonts w:ascii="Liberation Sans" w:hAnsi="Liberation Sans"/>
          <w:lang w:val="et-EE"/>
        </w:rPr>
        <w:t>).</w:t>
      </w:r>
    </w:p>
    <w:p>
      <w:pPr>
        <w:pStyle w:val="Normal"/>
        <w:numPr>
          <w:ilvl w:val="0"/>
          <w:numId w:val="7"/>
        </w:numPr>
        <w:bidi w:val="0"/>
        <w:spacing w:lineRule="auto" w:line="360"/>
        <w:jc w:val="both"/>
        <w:rPr>
          <w:rFonts w:ascii="Liberation Sans" w:hAnsi="Liberation Sans"/>
          <w:lang w:val="et-EE"/>
        </w:rPr>
      </w:pPr>
      <w:r>
        <w:rPr>
          <w:rFonts w:ascii="Liberation Sans" w:hAnsi="Liberation Sans"/>
          <w:lang w:val="et-EE"/>
        </w:rPr>
        <w:t>Osale karjäärinõustamisel, kooli infopäeval</w:t>
      </w:r>
      <w:r>
        <w:rPr>
          <w:rFonts w:ascii="Liberation Sans" w:hAnsi="Liberation Sans"/>
          <w:lang w:val="et-EE"/>
        </w:rPr>
        <w:t>, mine tudengivarjuks</w:t>
      </w:r>
      <w:r>
        <w:rPr>
          <w:rFonts w:ascii="Liberation Sans" w:hAnsi="Liberation Sans"/>
          <w:lang w:val="et-EE"/>
        </w:rPr>
        <w:t xml:space="preserve"> või uuri ise ülikoolide kodulehekülgedelt, millistel erialadel seal õppida saab ja millised on sisseastumistingimused. Palju infot selle kohta leiab haridusportaalist</w:t>
      </w:r>
      <w:r>
        <w:rPr>
          <w:rFonts w:ascii="Liberation Sans" w:hAnsi="Liberation Sans"/>
          <w:lang w:val="et-EE"/>
        </w:rPr>
        <w:t xml:space="preserve"> </w:t>
      </w:r>
      <w:hyperlink r:id="rId17">
        <w:r>
          <w:rPr>
            <w:rStyle w:val="InternetLink"/>
            <w:rFonts w:ascii="Liberation Sans" w:hAnsi="Liberation Sans"/>
            <w:lang w:val="et-EE"/>
          </w:rPr>
          <w:t>https://haridusportaal.edu.ee/</w:t>
        </w:r>
      </w:hyperlink>
      <w:r>
        <w:rPr>
          <w:rFonts w:ascii="Liberation Sans" w:hAnsi="Liberation Sans"/>
          <w:lang w:val="et-EE"/>
        </w:rPr>
        <w:t>.</w:t>
      </w:r>
    </w:p>
    <w:p>
      <w:pPr>
        <w:pStyle w:val="Normal"/>
        <w:numPr>
          <w:ilvl w:val="2"/>
          <w:numId w:val="7"/>
        </w:numPr>
        <w:bidi w:val="0"/>
        <w:spacing w:lineRule="auto" w:line="360"/>
        <w:jc w:val="both"/>
        <w:rPr>
          <w:rFonts w:ascii="Liberation Sans" w:hAnsi="Liberation Sans"/>
          <w:lang w:val="et-EE"/>
        </w:rPr>
      </w:pPr>
      <w:r>
        <w:rPr>
          <w:rFonts w:ascii="Liberation Sans" w:hAnsi="Liberation Sans"/>
          <w:lang w:val="et-EE"/>
        </w:rPr>
        <w:t xml:space="preserve">Kutsekoolide info: </w:t>
      </w:r>
      <w:hyperlink r:id="rId18">
        <w:r>
          <w:rPr>
            <w:rStyle w:val="InternetLink"/>
            <w:rFonts w:ascii="Liberation Sans" w:hAnsi="Liberation Sans"/>
            <w:lang w:val="et-EE"/>
          </w:rPr>
          <w:t>https://haridusportaal.edu.ee/artiklid/kutseharidus</w:t>
        </w:r>
      </w:hyperlink>
    </w:p>
    <w:p>
      <w:pPr>
        <w:pStyle w:val="Normal"/>
        <w:numPr>
          <w:ilvl w:val="2"/>
          <w:numId w:val="7"/>
        </w:numPr>
        <w:bidi w:val="0"/>
        <w:spacing w:lineRule="auto" w:line="360" w:before="0" w:after="0"/>
        <w:jc w:val="both"/>
        <w:rPr>
          <w:rFonts w:ascii="Liberation Sans" w:hAnsi="Liberation Sans"/>
          <w:lang w:val="et-EE"/>
        </w:rPr>
      </w:pPr>
      <w:r>
        <w:rPr>
          <w:rFonts w:ascii="Liberation Sans" w:hAnsi="Liberation Sans"/>
          <w:lang w:val="et-EE"/>
        </w:rPr>
        <w:t xml:space="preserve">Kutsekoolide nimekiri ja kontaktid: </w:t>
      </w:r>
      <w:hyperlink r:id="rId19">
        <w:r>
          <w:rPr>
            <w:rStyle w:val="InternetLink"/>
            <w:rFonts w:ascii="Liberation Sans" w:hAnsi="Liberation Sans"/>
            <w:lang w:val="et-EE"/>
          </w:rPr>
          <w:t>https://haridusportaal.edu.ee/kool?type=2364</w:t>
        </w:r>
      </w:hyperlink>
    </w:p>
    <w:p>
      <w:pPr>
        <w:pStyle w:val="Normal"/>
        <w:numPr>
          <w:ilvl w:val="2"/>
          <w:numId w:val="7"/>
        </w:numPr>
        <w:bidi w:val="0"/>
        <w:spacing w:lineRule="auto" w:line="360" w:before="0" w:after="0"/>
        <w:jc w:val="both"/>
        <w:rPr>
          <w:rFonts w:ascii="Liberation Sans" w:hAnsi="Liberation Sans"/>
          <w:lang w:val="et-EE"/>
        </w:rPr>
      </w:pPr>
      <w:r>
        <w:rPr>
          <w:rFonts w:ascii="Liberation Sans" w:hAnsi="Liberation Sans"/>
          <w:lang w:val="et-EE"/>
        </w:rPr>
        <w:t xml:space="preserve">Kõrgkoolide info: </w:t>
      </w:r>
      <w:hyperlink r:id="rId20">
        <w:r>
          <w:rPr>
            <w:rStyle w:val="InternetLink"/>
            <w:rFonts w:ascii="Liberation Sans" w:hAnsi="Liberation Sans"/>
            <w:lang w:val="et-EE"/>
          </w:rPr>
          <w:t>https://haridusportaal.edu.ee/artiklid/k%C3%B5rgharidus</w:t>
        </w:r>
      </w:hyperlink>
    </w:p>
    <w:p>
      <w:pPr>
        <w:pStyle w:val="Normal"/>
        <w:numPr>
          <w:ilvl w:val="2"/>
          <w:numId w:val="7"/>
        </w:numPr>
        <w:bidi w:val="0"/>
        <w:spacing w:lineRule="auto" w:line="360" w:before="0" w:after="0"/>
        <w:jc w:val="both"/>
        <w:rPr>
          <w:rFonts w:ascii="Liberation Sans" w:hAnsi="Liberation Sans"/>
          <w:lang w:val="et-EE"/>
        </w:rPr>
      </w:pPr>
      <w:r>
        <w:rPr>
          <w:rFonts w:ascii="Liberation Sans" w:hAnsi="Liberation Sans"/>
          <w:lang w:val="et-EE"/>
        </w:rPr>
        <w:t xml:space="preserve">Kõrgkoolide nimekiri ja kontaktid: </w:t>
      </w:r>
      <w:hyperlink r:id="rId21">
        <w:r>
          <w:rPr>
            <w:rStyle w:val="InternetLink"/>
            <w:rFonts w:ascii="Liberation Sans" w:hAnsi="Liberation Sans"/>
            <w:lang w:val="et-EE"/>
          </w:rPr>
          <w:t>https://haridusportaal.edu.ee/kool?type=2365</w:t>
        </w:r>
      </w:hyperlink>
    </w:p>
    <w:p>
      <w:pPr>
        <w:pStyle w:val="Normal"/>
        <w:numPr>
          <w:ilvl w:val="0"/>
          <w:numId w:val="7"/>
        </w:numPr>
        <w:bidi w:val="0"/>
        <w:spacing w:lineRule="auto" w:line="360"/>
        <w:jc w:val="both"/>
        <w:rPr>
          <w:rFonts w:ascii="Liberation Sans" w:hAnsi="Liberation Sans"/>
          <w:lang w:val="et-EE"/>
        </w:rPr>
      </w:pPr>
      <w:r>
        <w:rPr>
          <w:rFonts w:ascii="Liberation Sans" w:hAnsi="Liberation Sans"/>
          <w:lang w:val="et-EE"/>
        </w:rPr>
        <w:t>Kandideeri samal aastal mitmele erialale korraga. See annab võimaluse valida.</w:t>
      </w:r>
    </w:p>
    <w:p>
      <w:pPr>
        <w:pStyle w:val="Normal"/>
        <w:numPr>
          <w:ilvl w:val="0"/>
          <w:numId w:val="7"/>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V</w:t>
      </w:r>
      <w:r>
        <w:rPr>
          <w:rFonts w:ascii="Liberation Sans" w:hAnsi="Liberation Sans"/>
          <w:lang w:val="et-EE"/>
        </w:rPr>
        <w:t xml:space="preserve">almistu põhjalikult ette. Pane kirja kuupäevad, millal sisseastumistaotlus tuleb esitada ja </w:t>
      </w:r>
      <w:r>
        <w:rPr>
          <w:rFonts w:eastAsia="Noto Serif CJK SC" w:cs="Lohit Devanagari" w:ascii="Liberation Sans" w:hAnsi="Liberation Sans"/>
          <w:color w:val="auto"/>
          <w:kern w:val="2"/>
          <w:sz w:val="24"/>
          <w:szCs w:val="24"/>
          <w:lang w:val="et-EE" w:eastAsia="zh-CN" w:bidi="hi-IN"/>
        </w:rPr>
        <w:t>millal toimuvad</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eksamid</w:t>
      </w:r>
      <w:r>
        <w:rPr>
          <w:rFonts w:ascii="Liberation Sans" w:hAnsi="Liberation Sans"/>
          <w:lang w:val="et-EE"/>
        </w:rPr>
        <w:t>. Uuri, kuidas eksamiks valmistuda.</w:t>
      </w:r>
    </w:p>
    <w:p>
      <w:pPr>
        <w:pStyle w:val="Normal"/>
        <w:numPr>
          <w:ilvl w:val="0"/>
          <w:numId w:val="7"/>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Paljudes</w:t>
      </w:r>
      <w:r>
        <w:rPr>
          <w:rFonts w:ascii="Liberation Sans" w:hAnsi="Liberation Sans"/>
          <w:lang w:val="et-EE"/>
        </w:rPr>
        <w:t xml:space="preserve"> kõrgkoolides töötab erivajadusega üliõpilaste nõustaja. Võta temaga </w:t>
      </w:r>
      <w:r>
        <w:rPr>
          <w:rFonts w:eastAsia="Noto Serif CJK SC" w:cs="Lohit Devanagari" w:ascii="Liberation Sans" w:hAnsi="Liberation Sans"/>
          <w:color w:val="auto"/>
          <w:kern w:val="2"/>
          <w:sz w:val="24"/>
          <w:szCs w:val="24"/>
          <w:lang w:val="et-EE" w:eastAsia="zh-CN" w:bidi="hi-IN"/>
        </w:rPr>
        <w:t>aegsasti</w:t>
      </w:r>
      <w:r>
        <w:rPr>
          <w:rFonts w:ascii="Liberation Sans" w:hAnsi="Liberation Sans"/>
          <w:lang w:val="et-EE"/>
        </w:rPr>
        <w:t xml:space="preserve"> ühendust ning anna oma nägemispuudest teada. Nõustaja saab sind aidata juba enne kooli õppima asumist, näiteks sisseastumiseksamil, sest nägemispuudest tulenevalt võid sa vajada eritingimusi, näiteks suuremas kirjas paljundatud teksti või arvuti kasutamise võimalust.</w:t>
      </w:r>
    </w:p>
    <w:p>
      <w:pPr>
        <w:pStyle w:val="Normal"/>
        <w:numPr>
          <w:ilvl w:val="0"/>
          <w:numId w:val="7"/>
        </w:numPr>
        <w:bidi w:val="0"/>
        <w:spacing w:lineRule="auto" w:line="360"/>
        <w:jc w:val="both"/>
        <w:rPr>
          <w:rFonts w:ascii="Liberation Sans" w:hAnsi="Liberation Sans"/>
          <w:lang w:val="et-EE"/>
        </w:rPr>
      </w:pPr>
      <w:r>
        <w:rPr>
          <w:rFonts w:ascii="Liberation Sans" w:hAnsi="Liberation Sans"/>
          <w:lang w:val="et-EE"/>
        </w:rPr>
        <w:t xml:space="preserve">Kui oled kooli sisse saanud, saab erivajadusega õppija nõustaja sind ka õppetöö korraldamisel aidata. Kui nõustajat ei ole, anna oma vajadustest õppetöö korraldajale ja õppejõududele ise teada. </w:t>
      </w:r>
      <w:r>
        <w:rPr>
          <w:rFonts w:ascii="Liberation Sans" w:hAnsi="Liberation Sans"/>
          <w:lang w:val="et-EE"/>
        </w:rPr>
        <w:t>V</w:t>
      </w:r>
      <w:r>
        <w:rPr>
          <w:rFonts w:ascii="Liberation Sans" w:hAnsi="Liberation Sans"/>
          <w:lang w:val="et-EE"/>
        </w:rPr>
        <w:t>õid vajada abi näiteks järgmistes valdkondades:</w:t>
      </w:r>
    </w:p>
    <w:p>
      <w:pPr>
        <w:pStyle w:val="Normal"/>
        <w:bidi w:val="0"/>
        <w:spacing w:lineRule="auto" w:line="360"/>
        <w:ind w:left="720" w:right="0" w:hanging="0"/>
        <w:jc w:val="both"/>
        <w:rPr>
          <w:rFonts w:ascii="Liberation Sans" w:hAnsi="Liberation Sans"/>
          <w:lang w:val="et-EE"/>
        </w:rPr>
      </w:pPr>
      <w:r>
        <w:rPr>
          <w:rFonts w:ascii="Liberation Sans" w:hAnsi="Liberation Sans"/>
          <w:lang w:val="et-EE"/>
        </w:rPr>
        <w:t xml:space="preserve">        ◦ </w:t>
      </w:r>
      <w:r>
        <w:rPr>
          <w:rFonts w:ascii="Liberation Sans" w:hAnsi="Liberation Sans"/>
          <w:lang w:val="et-EE"/>
        </w:rPr>
        <w:t>koolimajas liikumine ja orienteerumine;</w:t>
      </w:r>
    </w:p>
    <w:p>
      <w:pPr>
        <w:pStyle w:val="Normal"/>
        <w:bidi w:val="0"/>
        <w:spacing w:lineRule="auto" w:line="360"/>
        <w:ind w:left="720" w:right="0" w:hanging="0"/>
        <w:jc w:val="both"/>
        <w:rPr>
          <w:rFonts w:ascii="Liberation Sans" w:hAnsi="Liberation Sans"/>
          <w:lang w:val="et-EE"/>
        </w:rPr>
      </w:pPr>
      <w:r>
        <w:rPr>
          <w:rFonts w:ascii="Liberation Sans" w:hAnsi="Liberation Sans"/>
          <w:lang w:val="et-EE"/>
        </w:rPr>
        <w:t xml:space="preserve">        ◦ </w:t>
      </w:r>
      <w:r>
        <w:rPr>
          <w:rFonts w:ascii="Liberation Sans" w:hAnsi="Liberation Sans"/>
          <w:lang w:val="et-EE"/>
        </w:rPr>
        <w:t>õppematerjalide kohandamine;</w:t>
      </w:r>
    </w:p>
    <w:p>
      <w:pPr>
        <w:pStyle w:val="Normal"/>
        <w:bidi w:val="0"/>
        <w:spacing w:lineRule="auto" w:line="360"/>
        <w:ind w:left="720" w:right="0" w:hanging="0"/>
        <w:jc w:val="both"/>
        <w:rPr>
          <w:rFonts w:ascii="Liberation Sans" w:hAnsi="Liberation Sans"/>
          <w:lang w:val="et-EE"/>
        </w:rPr>
      </w:pPr>
      <w:r>
        <w:rPr>
          <w:rFonts w:ascii="Liberation Sans" w:hAnsi="Liberation Sans"/>
          <w:lang w:val="et-EE"/>
        </w:rPr>
        <w:t xml:space="preserve">        ◦ </w:t>
      </w:r>
      <w:r>
        <w:rPr>
          <w:rFonts w:ascii="Liberation Sans" w:hAnsi="Liberation Sans"/>
          <w:lang w:val="et-EE"/>
        </w:rPr>
        <w:t>ühiselamuskoha leidmine;</w:t>
      </w:r>
    </w:p>
    <w:p>
      <w:pPr>
        <w:pStyle w:val="Normal"/>
        <w:bidi w:val="0"/>
        <w:spacing w:lineRule="auto" w:line="360"/>
        <w:ind w:left="720" w:right="0" w:hanging="0"/>
        <w:jc w:val="both"/>
        <w:rPr>
          <w:rFonts w:ascii="Liberation Sans" w:hAnsi="Liberation Sans"/>
          <w:lang w:val="et-EE"/>
        </w:rPr>
      </w:pPr>
      <w:r>
        <w:rPr>
          <w:rFonts w:ascii="Liberation Sans" w:hAnsi="Liberation Sans"/>
          <w:lang w:val="et-EE"/>
        </w:rPr>
        <w:t xml:space="preserve">        ◦ </w:t>
      </w:r>
      <w:r>
        <w:rPr>
          <w:rFonts w:ascii="Liberation Sans" w:hAnsi="Liberation Sans"/>
          <w:lang w:val="et-EE"/>
        </w:rPr>
        <w:t>õppeainete sooritamise tingimuste kohandamine</w:t>
      </w:r>
      <w:r>
        <w:rPr>
          <w:rFonts w:ascii="Liberation Sans" w:hAnsi="Liberation Sans"/>
          <w:lang w:val="et-EE"/>
        </w:rPr>
        <w:t xml:space="preserve"> ja </w:t>
      </w:r>
      <w:r>
        <w:rPr>
          <w:rFonts w:ascii="Liberation Sans" w:hAnsi="Liberation Sans"/>
          <w:lang w:val="et-EE"/>
        </w:rPr>
        <w:t>tähtaegade pikendamine;</w:t>
      </w:r>
    </w:p>
    <w:p>
      <w:pPr>
        <w:pStyle w:val="Normal"/>
        <w:bidi w:val="0"/>
        <w:spacing w:lineRule="auto" w:line="360"/>
        <w:ind w:left="720" w:right="0" w:hanging="0"/>
        <w:jc w:val="both"/>
        <w:rPr>
          <w:rFonts w:ascii="Liberation Sans" w:hAnsi="Liberation Sans"/>
          <w:lang w:val="et-EE"/>
        </w:rPr>
      </w:pPr>
      <w:r>
        <w:rPr>
          <w:rFonts w:ascii="Liberation Sans" w:hAnsi="Liberation Sans"/>
          <w:lang w:val="et-EE"/>
        </w:rPr>
        <w:t xml:space="preserve">        ◦ </w:t>
      </w:r>
      <w:r>
        <w:rPr>
          <w:rFonts w:ascii="Liberation Sans" w:hAnsi="Liberation Sans"/>
          <w:lang w:val="et-EE"/>
        </w:rPr>
        <w:t>õppeperioodi pikendamine/kohandamine.</w:t>
      </w:r>
    </w:p>
    <w:p>
      <w:pPr>
        <w:pStyle w:val="Normal"/>
        <w:numPr>
          <w:ilvl w:val="0"/>
          <w:numId w:val="7"/>
        </w:numPr>
        <w:bidi w:val="0"/>
        <w:spacing w:lineRule="auto" w:line="360"/>
        <w:jc w:val="both"/>
        <w:rPr/>
      </w:pPr>
      <w:r>
        <w:rPr>
          <w:rFonts w:ascii="Liberation Sans" w:hAnsi="Liberation Sans"/>
          <w:lang w:val="et-EE"/>
        </w:rPr>
        <w:t>Riik toetab nägemispuudega üliõpilasi kõrghariduse omandamisel erivajadusega üliõpilase stipendiumiga</w:t>
      </w:r>
      <w:r>
        <w:rPr>
          <w:rFonts w:eastAsia="Noto Serif CJK SC" w:cs="Lohit Devanagari" w:ascii="Liberation Sans" w:hAnsi="Liberation Sans"/>
          <w:color w:val="auto"/>
          <w:kern w:val="2"/>
          <w:sz w:val="24"/>
          <w:szCs w:val="24"/>
          <w:lang w:val="et-EE" w:eastAsia="zh-CN" w:bidi="hi-IN"/>
        </w:rPr>
        <w:t xml:space="preserve">. </w:t>
      </w:r>
      <w:r>
        <w:rPr>
          <w:rFonts w:ascii="Liberation Sans" w:hAnsi="Liberation Sans"/>
          <w:lang w:val="et-EE"/>
        </w:rPr>
        <w:t xml:space="preserve">Selle saamiseks vajalik taotlus tuleb esitada eraldi taotlussüsteemis kindlaks tähtajaks (süsteem avaneb kuu aega varem) ja selle saamiseks tuleb </w:t>
      </w:r>
      <w:r>
        <w:rPr>
          <w:rFonts w:eastAsia="Noto Serif CJK SC" w:cs="Lohit Devanagari" w:ascii="Liberation Sans" w:hAnsi="Liberation Sans"/>
          <w:color w:val="auto"/>
          <w:kern w:val="2"/>
          <w:sz w:val="24"/>
          <w:szCs w:val="24"/>
          <w:lang w:val="et-EE" w:eastAsia="zh-CN" w:bidi="hi-IN"/>
        </w:rPr>
        <w:t>esitada</w:t>
      </w:r>
      <w:r>
        <w:rPr>
          <w:rFonts w:ascii="Liberation Sans" w:hAnsi="Liberation Sans"/>
          <w:lang w:val="et-EE"/>
        </w:rPr>
        <w:t xml:space="preserve"> puuet tõendavad dokumendid. </w:t>
      </w:r>
      <w:r>
        <w:rPr>
          <w:rFonts w:eastAsia="Noto Serif CJK SC" w:cs="Lohit Devanagari" w:ascii="Liberation Sans" w:hAnsi="Liberation Sans"/>
          <w:color w:val="auto"/>
          <w:kern w:val="2"/>
          <w:sz w:val="24"/>
          <w:szCs w:val="24"/>
          <w:lang w:val="et-EE" w:eastAsia="zh-CN" w:bidi="hi-IN"/>
        </w:rPr>
        <w:t>Loe lisaks</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 xml:space="preserve">peatükist </w:t>
      </w:r>
      <w:r>
        <w:rPr>
          <w:rFonts w:eastAsia="Noto Serif CJK SC" w:cs="Lohit Devanagari" w:ascii="Liberation Sans" w:hAnsi="Liberation Sans"/>
          <w:b/>
          <w:bCs/>
          <w:color w:val="auto"/>
          <w:kern w:val="2"/>
          <w:sz w:val="24"/>
          <w:szCs w:val="24"/>
          <w:lang w:val="et-EE" w:eastAsia="zh-CN" w:bidi="hi-IN"/>
        </w:rPr>
        <w:t>„Erivajadusega üliõpilase stipendium“</w:t>
      </w:r>
      <w:r>
        <w:rPr>
          <w:rFonts w:eastAsia="Noto Serif CJK SC" w:cs="Lohit Devanagari" w:ascii="Liberation Sans" w:hAnsi="Liberation Sans"/>
          <w:color w:val="auto"/>
          <w:kern w:val="2"/>
          <w:sz w:val="24"/>
          <w:szCs w:val="24"/>
          <w:lang w:val="et-EE" w:eastAsia="zh-CN" w:bidi="hi-IN"/>
        </w:rPr>
        <w:t xml:space="preserve">. </w:t>
      </w:r>
      <w:r>
        <w:rPr>
          <w:rFonts w:ascii="Liberation Sans" w:hAnsi="Liberation Sans"/>
          <w:lang w:val="et-EE"/>
        </w:rPr>
        <w:t>Mõni kool, nagu näiteks Tallinna ülikool, pakub lisaks riiklikule stipendiumile ka eraldi stipendiumit erivajadusega üliõpilasele.</w:t>
      </w:r>
    </w:p>
    <w:p>
      <w:pPr>
        <w:pStyle w:val="Normal"/>
        <w:numPr>
          <w:ilvl w:val="0"/>
          <w:numId w:val="7"/>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Uuri välismaal õppimise kohta.</w:t>
      </w:r>
      <w:r>
        <w:rPr>
          <w:rFonts w:ascii="Liberation Sans" w:hAnsi="Liberation Sans"/>
          <w:lang w:val="et-EE"/>
        </w:rPr>
        <w:t xml:space="preserve"> Kui käid Eestis kutse- või ülikoolis, võid minna üheks semestriks välismaale vahetusüliõpilaseks näiteks Erasmuse programmi kaudu.</w:t>
      </w:r>
      <w:r>
        <w:rPr>
          <w:rFonts w:ascii="Liberation Sans" w:hAnsi="Liberation Sans"/>
          <w:lang w:val="et-EE"/>
        </w:rPr>
        <w:t xml:space="preserve"> Välismaale õppima minekuga tegeleb </w:t>
      </w:r>
      <w:r>
        <w:rPr>
          <w:rFonts w:ascii="Liberation Sans" w:hAnsi="Liberation Sans"/>
          <w:lang w:val="et-EE"/>
        </w:rPr>
        <w:t>ka</w:t>
      </w:r>
      <w:r>
        <w:rPr>
          <w:rFonts w:ascii="Liberation Sans" w:hAnsi="Liberation Sans"/>
          <w:lang w:val="et-EE"/>
        </w:rPr>
        <w:t xml:space="preserve"> organisatsioon Bellnor. Vaata lisa nende kodulehelt </w:t>
      </w:r>
      <w:hyperlink r:id="rId22">
        <w:r>
          <w:rPr>
            <w:rStyle w:val="InternetLink"/>
            <w:rFonts w:ascii="Liberation Sans" w:hAnsi="Liberation Sans"/>
            <w:lang w:val="et-EE"/>
          </w:rPr>
          <w:t>https://www.bellnor.ee/</w:t>
        </w:r>
      </w:hyperlink>
      <w:r>
        <w:rPr>
          <w:rFonts w:ascii="Liberation Sans" w:hAnsi="Liberation Sans"/>
          <w:lang w:val="et-EE"/>
        </w:rPr>
        <w:t>. Selleks, et sul oleks näiteks lennujaamas võimalikult mugav liikuda, on sul võimalik paluda endale saatja teenust</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loe rohkem</w:t>
      </w:r>
      <w:r>
        <w:rPr>
          <w:rFonts w:ascii="Liberation Sans" w:hAnsi="Liberation Sans"/>
          <w:lang w:val="et-EE"/>
        </w:rPr>
        <w:t xml:space="preserve"> peatükist </w:t>
      </w:r>
      <w:r>
        <w:rPr>
          <w:rFonts w:ascii="Liberation Sans" w:hAnsi="Liberation Sans"/>
          <w:b/>
          <w:bCs/>
          <w:lang w:val="et-EE"/>
        </w:rPr>
        <w:t>„Nõuandeid vaba aja veetmiseks“</w:t>
      </w:r>
      <w:r>
        <w:rPr>
          <w:rFonts w:ascii="Liberation Sans" w:hAnsi="Liberation Sans"/>
          <w:lang w:val="et-EE"/>
        </w:rPr>
        <w:t>).</w:t>
      </w:r>
    </w:p>
    <w:p>
      <w:pPr>
        <w:pStyle w:val="Normal"/>
        <w:bidi w:val="0"/>
        <w:spacing w:lineRule="auto" w:line="360"/>
        <w:jc w:val="both"/>
        <w:rPr>
          <w:rFonts w:ascii="Liberation Sans" w:hAnsi="Liberation Sans" w:eastAsia="Arial" w:cs="Arial"/>
          <w:i w:val="false"/>
          <w:i w:val="false"/>
          <w:iCs w:val="false"/>
          <w:sz w:val="24"/>
          <w:szCs w:val="24"/>
          <w:lang w:val="et-EE"/>
        </w:rPr>
      </w:pPr>
      <w:r>
        <w:rPr>
          <w:rFonts w:ascii="Liberation Sans" w:hAnsi="Liberation Sans"/>
          <w:lang w:val="et-EE"/>
        </w:rPr>
      </w:r>
    </w:p>
    <w:p>
      <w:pPr>
        <w:pStyle w:val="Heading1"/>
        <w:rPr/>
      </w:pPr>
      <w:bookmarkStart w:id="75" w:name="__RefHeading___Toc9770_2780245557"/>
      <w:bookmarkEnd w:id="75"/>
      <w:r>
        <w:rPr/>
        <w:t>Töötukassa teenused</w:t>
      </w:r>
    </w:p>
    <w:p>
      <w:pPr>
        <w:pStyle w:val="Heading2"/>
        <w:rPr/>
      </w:pPr>
      <w:bookmarkStart w:id="76" w:name="__RefHeading___Toc9772_2780245557"/>
      <w:bookmarkEnd w:id="76"/>
      <w:r>
        <w:rPr/>
        <w:t>Töövõime hindamine</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Puude rasku</w:t>
      </w:r>
      <w:r>
        <w:rPr>
          <w:rFonts w:eastAsia="Arial" w:cs="Arial" w:ascii="Liberation Sans" w:hAnsi="Liberation Sans"/>
          <w:b w:val="false"/>
          <w:bCs w:val="false"/>
          <w:i w:val="false"/>
          <w:iCs w:val="false"/>
          <w:sz w:val="24"/>
          <w:szCs w:val="24"/>
          <w:lang w:val="et-EE"/>
        </w:rPr>
        <w:t>s</w:t>
      </w:r>
      <w:r>
        <w:rPr>
          <w:rFonts w:eastAsia="Arial" w:cs="Arial" w:ascii="Liberation Sans" w:hAnsi="Liberation Sans"/>
          <w:b w:val="false"/>
          <w:bCs w:val="false"/>
          <w:i w:val="false"/>
          <w:iCs w:val="false"/>
          <w:sz w:val="24"/>
          <w:szCs w:val="24"/>
          <w:lang w:val="et-EE"/>
        </w:rPr>
        <w:t>astme hindamise kõrval vajad sa nägemispuudega tööealise isikuna ehk vähemalt 16-aastase isikuna ka töövõime hindamist, et saada töövõime toetust ja tuge tööle saamisel.</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Vähenenud töövõimet hindab töötukassa osaliseks või puuduvaks ning vastavalt sellele maksab välja töövõimetoetust. Töövõime hindamisel võetakse arvesse sinu terviseseisundit ning sellest tulenevaid tegutsemise ja osaluse piiranguid.</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Töövõime hindamiseks tuleb</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sarnaselt</w:t>
      </w:r>
      <w:r>
        <w:rPr>
          <w:rFonts w:eastAsia="Arial" w:cs="Arial" w:ascii="Liberation Sans" w:hAnsi="Liberation Sans"/>
          <w:b w:val="false"/>
          <w:bCs w:val="false"/>
          <w:i w:val="false"/>
          <w:iCs w:val="false"/>
          <w:sz w:val="24"/>
          <w:szCs w:val="24"/>
          <w:lang w:val="et-EE"/>
        </w:rPr>
        <w:t xml:space="preserve"> puude raskusastme </w:t>
      </w:r>
      <w:r>
        <w:rPr>
          <w:rFonts w:eastAsia="Arial" w:cs="Arial" w:ascii="Liberation Sans" w:hAnsi="Liberation Sans"/>
          <w:b w:val="false"/>
          <w:bCs w:val="false"/>
          <w:i w:val="false"/>
          <w:iCs w:val="false"/>
          <w:color w:val="auto"/>
          <w:kern w:val="2"/>
          <w:sz w:val="24"/>
          <w:szCs w:val="24"/>
          <w:lang w:val="et-EE" w:eastAsia="zh-CN" w:bidi="hi-IN"/>
        </w:rPr>
        <w:t>määramisega</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külastada esmalt perearsti ning eriarsti (silmaarsti) ning teavitada neid sellest, et soovid lasta oma töövõimet hinnata. See tagab</w:t>
      </w:r>
      <w:r>
        <w:rPr>
          <w:rFonts w:eastAsia="Arial" w:cs="Arial" w:ascii="Liberation Sans" w:hAnsi="Liberation Sans"/>
          <w:b w:val="false"/>
          <w:bCs w:val="false"/>
          <w:i w:val="false"/>
          <w:iCs w:val="false"/>
          <w:sz w:val="24"/>
          <w:szCs w:val="24"/>
          <w:lang w:val="et-EE"/>
        </w:rPr>
        <w:t>, et sinu terviseandmed</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on</w:t>
      </w:r>
      <w:r>
        <w:rPr>
          <w:rFonts w:eastAsia="Arial" w:cs="Arial" w:ascii="Liberation Sans" w:hAnsi="Liberation Sans"/>
          <w:b w:val="false"/>
          <w:bCs w:val="false"/>
          <w:i w:val="false"/>
          <w:iCs w:val="false"/>
          <w:sz w:val="24"/>
          <w:szCs w:val="24"/>
          <w:lang w:val="et-EE"/>
        </w:rPr>
        <w:t xml:space="preserve"> töövõime hindamiseks </w:t>
      </w:r>
      <w:r>
        <w:rPr>
          <w:rFonts w:eastAsia="Arial" w:cs="Arial" w:ascii="Liberation Sans" w:hAnsi="Liberation Sans"/>
          <w:b w:val="false"/>
          <w:bCs w:val="false"/>
          <w:i w:val="false"/>
          <w:iCs w:val="false"/>
          <w:color w:val="auto"/>
          <w:kern w:val="2"/>
          <w:sz w:val="24"/>
          <w:szCs w:val="24"/>
          <w:lang w:val="et-EE" w:eastAsia="zh-CN" w:bidi="hi-IN"/>
        </w:rPr>
        <w:t>olemas</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 xml:space="preserve">terviseinfosüsteemis </w:t>
      </w:r>
      <w:hyperlink r:id="rId23">
        <w:r>
          <w:rPr>
            <w:rStyle w:val="InternetLink"/>
            <w:rFonts w:eastAsia="Arial" w:cs="Arial" w:ascii="Liberation Sans" w:hAnsi="Liberation Sans"/>
            <w:b w:val="false"/>
            <w:bCs w:val="false"/>
            <w:i w:val="false"/>
            <w:iCs w:val="false"/>
            <w:color w:val="auto"/>
            <w:kern w:val="2"/>
            <w:sz w:val="24"/>
            <w:szCs w:val="24"/>
            <w:lang w:val="et-EE" w:eastAsia="zh-CN" w:bidi="hi-IN"/>
          </w:rPr>
          <w:t>ww.digilugu.ee</w:t>
        </w:r>
      </w:hyperlink>
      <w:r>
        <w:rPr>
          <w:rFonts w:eastAsia="Arial" w:cs="Arial" w:ascii="Liberation Sans" w:hAnsi="Liberation Sans"/>
          <w:b w:val="false"/>
          <w:bCs w:val="false"/>
          <w:i w:val="false"/>
          <w:iCs w:val="false"/>
          <w:sz w:val="24"/>
          <w:szCs w:val="24"/>
          <w:lang w:val="et-EE"/>
        </w:rPr>
        <w:t>.</w:t>
      </w:r>
      <w:r>
        <w:rPr>
          <w:rFonts w:eastAsia="Arial" w:cs="Arial" w:ascii="Liberation Sans" w:hAnsi="Liberation Sans"/>
          <w:b w:val="false"/>
          <w:bCs w:val="false"/>
          <w:i w:val="false"/>
          <w:iCs w:val="false"/>
          <w:color w:val="auto"/>
          <w:kern w:val="2"/>
          <w:sz w:val="24"/>
          <w:szCs w:val="24"/>
          <w:lang w:val="et-EE" w:eastAsia="zh-CN" w:bidi="hi-IN"/>
        </w:rPr>
        <w:t xml:space="preserve"> Seejärel tuleb</w:t>
      </w:r>
      <w:r>
        <w:rPr>
          <w:rFonts w:eastAsia="Arial" w:cs="Arial" w:ascii="Liberation Sans" w:hAnsi="Liberation Sans"/>
          <w:b w:val="false"/>
          <w:bCs w:val="false"/>
          <w:i w:val="false"/>
          <w:iCs w:val="false"/>
          <w:sz w:val="24"/>
          <w:szCs w:val="24"/>
          <w:lang w:val="et-EE"/>
        </w:rPr>
        <w:t xml:space="preserve"> esitada taotlus</w:t>
      </w:r>
      <w:r>
        <w:rPr>
          <w:rFonts w:eastAsia="Arial" w:cs="Arial" w:ascii="Liberation Sans" w:hAnsi="Liberation Sans"/>
          <w:b w:val="false"/>
          <w:bCs w:val="false"/>
          <w:i w:val="false"/>
          <w:iCs w:val="false"/>
          <w:sz w:val="24"/>
          <w:szCs w:val="24"/>
          <w:lang w:val="et-EE"/>
        </w:rPr>
        <w:t xml:space="preserve"> e-töötukassas või esinduses kohapeal. Koos töövõime hindamisega saad lasta määrata ka puude raskusastet, et saada puudega isiku kaart, mis on vajalik erivajadusest tulenevate teenuste ja soodustuste saamiseks (</w:t>
      </w:r>
      <w:r>
        <w:rPr>
          <w:rFonts w:eastAsia="Arial" w:cs="Arial" w:ascii="Liberation Sans" w:hAnsi="Liberation Sans"/>
          <w:b/>
          <w:bCs/>
          <w:i w:val="false"/>
          <w:iCs w:val="false"/>
          <w:sz w:val="24"/>
          <w:szCs w:val="24"/>
          <w:lang w:val="et-EE"/>
        </w:rPr>
        <w:t>loe pikemalt peatükist „Puude raskuastme tuvastamine“</w:t>
      </w:r>
      <w:r>
        <w:rPr>
          <w:rFonts w:eastAsia="Arial" w:cs="Arial" w:ascii="Liberation Sans" w:hAnsi="Liberation Sans"/>
          <w:b w:val="false"/>
          <w:bCs w:val="false"/>
          <w:i w:val="false"/>
          <w:iCs w:val="false"/>
          <w:sz w:val="24"/>
          <w:szCs w:val="24"/>
          <w:lang w:val="et-EE"/>
        </w:rPr>
        <w:t>).</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Töövõimet hindamise taotlemisel tuleb</w:t>
      </w:r>
      <w:r>
        <w:rPr>
          <w:rFonts w:eastAsia="Arial" w:cs="Arial" w:ascii="Liberation Sans" w:hAnsi="Liberation Sans"/>
          <w:b w:val="false"/>
          <w:bCs w:val="false"/>
          <w:i w:val="false"/>
          <w:iCs w:val="false"/>
          <w:sz w:val="24"/>
          <w:szCs w:val="24"/>
          <w:lang w:val="et-EE"/>
        </w:rPr>
        <w:t xml:space="preserve"> täita küsimustik selle kohta, millise</w:t>
      </w:r>
      <w:r>
        <w:rPr>
          <w:rFonts w:eastAsia="Arial" w:cs="Arial" w:ascii="Liberation Sans" w:hAnsi="Liberation Sans"/>
          <w:b w:val="false"/>
          <w:bCs w:val="false"/>
          <w:i w:val="false"/>
          <w:iCs w:val="false"/>
          <w:sz w:val="24"/>
          <w:szCs w:val="24"/>
          <w:lang w:val="et-EE"/>
        </w:rPr>
        <w:t>d</w:t>
      </w:r>
      <w:r>
        <w:rPr>
          <w:rFonts w:eastAsia="Arial" w:cs="Arial" w:ascii="Liberation Sans" w:hAnsi="Liberation Sans"/>
          <w:b w:val="false"/>
          <w:bCs w:val="false"/>
          <w:i w:val="false"/>
          <w:iCs w:val="false"/>
          <w:sz w:val="24"/>
          <w:szCs w:val="24"/>
          <w:lang w:val="et-EE"/>
        </w:rPr>
        <w:t xml:space="preserve"> piirangud sul erinevates tegevustes esine</w:t>
      </w:r>
      <w:r>
        <w:rPr>
          <w:rFonts w:eastAsia="Arial" w:cs="Arial" w:ascii="Liberation Sans" w:hAnsi="Liberation Sans"/>
          <w:b w:val="false"/>
          <w:bCs w:val="false"/>
          <w:i w:val="false"/>
          <w:iCs w:val="false"/>
          <w:sz w:val="24"/>
          <w:szCs w:val="24"/>
          <w:lang w:val="et-EE"/>
        </w:rPr>
        <w:t>vad</w:t>
      </w:r>
      <w:r>
        <w:rPr>
          <w:rFonts w:eastAsia="Arial" w:cs="Arial" w:ascii="Liberation Sans" w:hAnsi="Liberation Sans"/>
          <w:b w:val="false"/>
          <w:bCs w:val="false"/>
          <w:i w:val="false"/>
          <w:iCs w:val="false"/>
          <w:sz w:val="24"/>
          <w:szCs w:val="24"/>
          <w:lang w:val="et-EE"/>
        </w:rPr>
        <w:t>. Küsimused puudutavad nii kehalist kui ka vaimset võimekust. Töövõime hindaja analüüsib nii sinu terviseandmeid, mida on esitanud arst kui ka taotluses sinu enda poolt esitatud andmeid.</w:t>
      </w:r>
      <w:r>
        <w:rPr>
          <w:rFonts w:eastAsia="Arial" w:cs="Arial" w:ascii="Liberation Sans" w:hAnsi="Liberation Sans"/>
          <w:b w:val="false"/>
          <w:bCs w:val="false"/>
          <w:i w:val="false"/>
          <w:iCs w:val="false"/>
          <w:sz w:val="24"/>
          <w:szCs w:val="24"/>
          <w:lang w:val="et-EE"/>
        </w:rPr>
        <w:t xml:space="preserve"> Küsimustikku aitab täita videojuhend: </w:t>
      </w:r>
      <w:hyperlink r:id="rId24">
        <w:r>
          <w:rPr>
            <w:rStyle w:val="InternetLink"/>
            <w:rFonts w:eastAsia="Arial" w:cs="Arial" w:ascii="Liberation Sans" w:hAnsi="Liberation Sans"/>
            <w:b w:val="false"/>
            <w:bCs w:val="false"/>
            <w:i w:val="false"/>
            <w:iCs w:val="false"/>
            <w:sz w:val="24"/>
            <w:szCs w:val="24"/>
            <w:lang w:val="et-EE"/>
          </w:rPr>
          <w:t>https://www.youtube.com/watch?v=046YiQAp19I</w:t>
        </w:r>
      </w:hyperlink>
      <w:r>
        <w:rPr>
          <w:rFonts w:eastAsia="Arial" w:cs="Arial" w:ascii="Liberation Sans" w:hAnsi="Liberation Sans"/>
          <w:b w:val="false"/>
          <w:bCs w:val="false"/>
          <w:i w:val="false"/>
          <w:iCs w:val="false"/>
          <w:sz w:val="24"/>
          <w:szCs w:val="24"/>
          <w:lang w:val="et-EE"/>
        </w:rPr>
        <w:t>.</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 xml:space="preserve">Taotlust töövõime hindamiseks saab esitada iseseisvalt e-töötukassas või koos töötukassa juhtumikorraldajaga töötukassa maakondlikus esinduses või telefoni teel. On hea, kui saaksid küsimustikku täita koos mõne endale lähedase inimese või pereliikmega, kes oskab sinu võimeid ka kõrvalpilguga hinnata. Kuna taotluse täitmine võtab aega (1-1,5 tundi), siis tuleks kohtumise aeg enne kokku leppida. Vaata lisa töötukassa kodulehelt: </w:t>
      </w:r>
      <w:hyperlink r:id="rId25">
        <w:r>
          <w:rPr>
            <w:rStyle w:val="InternetLink"/>
            <w:rFonts w:eastAsia="Arial" w:cs="Arial" w:ascii="Liberation Sans" w:hAnsi="Liberation Sans"/>
            <w:b w:val="false"/>
            <w:bCs w:val="false"/>
            <w:i w:val="false"/>
            <w:iCs w:val="false"/>
            <w:sz w:val="24"/>
            <w:szCs w:val="24"/>
            <w:lang w:val="et-EE"/>
          </w:rPr>
          <w:t>https://www.tootukassa.ee/et/teenused/toovoime-hindamine</w:t>
        </w:r>
      </w:hyperlink>
    </w:p>
    <w:p>
      <w:pPr>
        <w:pStyle w:val="Normal"/>
        <w:bidi w:val="0"/>
        <w:spacing w:lineRule="auto" w:line="360" w:before="240" w:after="0"/>
        <w:jc w:val="both"/>
        <w:rPr>
          <w:rFonts w:ascii="Liberation Sans" w:hAnsi="Liberation Sans" w:eastAsia="Arial" w:cs="Arial"/>
          <w:b/>
          <w:b/>
          <w:bCs/>
          <w:i w:val="false"/>
          <w:i w:val="false"/>
          <w:iCs w:val="false"/>
          <w:sz w:val="24"/>
          <w:szCs w:val="24"/>
          <w:lang w:val="et-EE"/>
        </w:rPr>
      </w:pPr>
      <w:r>
        <w:rPr>
          <w:rFonts w:eastAsia="Arial" w:cs="Arial" w:ascii="Liberation Sans" w:hAnsi="Liberation Sans"/>
          <w:b/>
          <w:bCs/>
          <w:i w:val="false"/>
          <w:iCs w:val="false"/>
          <w:sz w:val="24"/>
          <w:szCs w:val="24"/>
          <w:lang w:val="et-EE"/>
        </w:rPr>
      </w:r>
    </w:p>
    <w:p>
      <w:pPr>
        <w:pStyle w:val="Heading2"/>
        <w:rPr/>
      </w:pPr>
      <w:bookmarkStart w:id="77" w:name="__RefHeading___Toc17278_2984105123"/>
      <w:bookmarkEnd w:id="77"/>
      <w:r>
        <w:rPr/>
        <w:t>Töövõimetoetus</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Töövõimetoetust maksame inimesele, kelle töövõime on osaline või puuduv. Selle eelduseks on töövõime hindamine,</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bCs/>
          <w:i w:val="false"/>
          <w:iCs w:val="false"/>
          <w:sz w:val="24"/>
          <w:szCs w:val="24"/>
          <w:lang w:val="et-EE"/>
        </w:rPr>
        <w:t>Alates 1. aprillist 2022 on töövõimetoetuse päevamäär 16,33 eurot, millest ühe kalendripäeva toetus on:</w:t>
      </w:r>
    </w:p>
    <w:p>
      <w:pPr>
        <w:pStyle w:val="Normal"/>
        <w:numPr>
          <w:ilvl w:val="0"/>
          <w:numId w:val="10"/>
        </w:numPr>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osalise töövõime korral 57% kehtivast päevamäärast (9,3081 eurot päevas, keskmiselt 279,24 eurot kuus);</w:t>
      </w:r>
    </w:p>
    <w:p>
      <w:pPr>
        <w:pStyle w:val="Normal"/>
        <w:numPr>
          <w:ilvl w:val="0"/>
          <w:numId w:val="10"/>
        </w:numPr>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puuduva töövõime korral 100% kehtivast päevamäärast (16,33 eurot päevas, keskmiselt 489,90 eurot kuus).</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Kui sa toetuse saamise ajal töötad ja sinu brutosissetulek töövõimetoetuse arvestamise kuule eelnenud kalendrikuul ületab 90-kordset päevamäära (alates 01.04.2022 1469,70 eurot), arvutatakse toetuse suurus ümber, vähendades toetust töövõimetoetuse maksmise kuu eest summa võrra, mis on pool sinu sissetuleku ja 90-kordse päevamäära vahest.</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 xml:space="preserve">Töövõimetoetust käesoleva kuu eest ei maksta, kui sinu eelneva kuu sissetulek ületab 30 kalendripäeva toetuse korral </w:t>
      </w:r>
      <w:r>
        <w:rPr>
          <w:rFonts w:eastAsia="Arial" w:cs="Arial" w:ascii="Liberation Sans" w:hAnsi="Liberation Sans"/>
          <w:b/>
          <w:bCs/>
          <w:i w:val="false"/>
          <w:iCs w:val="false"/>
          <w:sz w:val="24"/>
          <w:szCs w:val="24"/>
          <w:lang w:val="et-EE"/>
        </w:rPr>
        <w:t>2028,19 eurot osalise töövõime</w:t>
      </w:r>
      <w:r>
        <w:rPr>
          <w:rFonts w:eastAsia="Arial" w:cs="Arial" w:ascii="Liberation Sans" w:hAnsi="Liberation Sans"/>
          <w:b w:val="false"/>
          <w:bCs w:val="false"/>
          <w:i w:val="false"/>
          <w:iCs w:val="false"/>
          <w:sz w:val="24"/>
          <w:szCs w:val="24"/>
          <w:lang w:val="et-EE"/>
        </w:rPr>
        <w:t xml:space="preserve"> ja </w:t>
      </w:r>
      <w:r>
        <w:rPr>
          <w:rFonts w:eastAsia="Arial" w:cs="Arial" w:ascii="Liberation Sans" w:hAnsi="Liberation Sans"/>
          <w:b/>
          <w:bCs/>
          <w:i w:val="false"/>
          <w:iCs w:val="false"/>
          <w:sz w:val="24"/>
          <w:szCs w:val="24"/>
          <w:lang w:val="et-EE"/>
        </w:rPr>
        <w:t>2449,50 eurot puuduva töövõime</w:t>
      </w:r>
      <w:r>
        <w:rPr>
          <w:rFonts w:eastAsia="Arial" w:cs="Arial" w:ascii="Liberation Sans" w:hAnsi="Liberation Sans"/>
          <w:b w:val="false"/>
          <w:bCs w:val="false"/>
          <w:i w:val="false"/>
          <w:iCs w:val="false"/>
          <w:sz w:val="24"/>
          <w:szCs w:val="24"/>
          <w:lang w:val="et-EE"/>
        </w:rPr>
        <w:t xml:space="preserve"> korral.</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Kui järgnevatel kuudel on sissetulek väiksem, jätkatakse töövõimetoetuse maksmist automaatselt. Sissetulekutena lähevad arvesse töötasu, töötuskindlustushüvitis, vanemahüvitis, ajutise töövõimetuse hüvitis, tööandja makstav haigushüvitis ja summa, millelt makstakse maksu ettevõtlustulu lihtsustatud maksustamise seaduse alusel.</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Töövõime või puude rasku</w:t>
      </w:r>
      <w:r>
        <w:rPr>
          <w:rFonts w:eastAsia="Arial" w:cs="Arial" w:ascii="Liberation Sans" w:hAnsi="Liberation Sans"/>
          <w:b w:val="false"/>
          <w:bCs w:val="false"/>
          <w:i w:val="false"/>
          <w:iCs w:val="false"/>
          <w:sz w:val="24"/>
          <w:szCs w:val="24"/>
          <w:lang w:val="et-EE"/>
        </w:rPr>
        <w:t>s</w:t>
      </w:r>
      <w:r>
        <w:rPr>
          <w:rFonts w:eastAsia="Arial" w:cs="Arial" w:ascii="Liberation Sans" w:hAnsi="Liberation Sans"/>
          <w:b w:val="false"/>
          <w:bCs w:val="false"/>
          <w:i w:val="false"/>
          <w:iCs w:val="false"/>
          <w:sz w:val="24"/>
          <w:szCs w:val="24"/>
          <w:lang w:val="et-EE"/>
        </w:rPr>
        <w:t>astme taotlejana saad pöörduda ka nõustamise</w:t>
      </w:r>
      <w:r>
        <w:rPr>
          <w:rFonts w:eastAsia="Arial" w:cs="Arial" w:ascii="Liberation Sans" w:hAnsi="Liberation Sans"/>
          <w:b w:val="false"/>
          <w:bCs w:val="false"/>
          <w:i w:val="false"/>
          <w:iCs w:val="false"/>
          <w:sz w:val="24"/>
          <w:szCs w:val="24"/>
          <w:lang w:val="et-EE"/>
        </w:rPr>
        <w:t>le</w:t>
      </w:r>
      <w:r>
        <w:rPr>
          <w:rFonts w:eastAsia="Arial" w:cs="Arial" w:ascii="Liberation Sans" w:hAnsi="Liberation Sans"/>
          <w:b w:val="false"/>
          <w:bCs w:val="false"/>
          <w:i w:val="false"/>
          <w:iCs w:val="false"/>
          <w:sz w:val="24"/>
          <w:szCs w:val="24"/>
          <w:lang w:val="et-EE"/>
        </w:rPr>
        <w:t xml:space="preserve"> Eesti Puuetega Inimeste Ko</w:t>
      </w:r>
      <w:r>
        <w:rPr>
          <w:rFonts w:eastAsia="Arial" w:cs="Arial" w:ascii="Liberation Sans" w:hAnsi="Liberation Sans"/>
          <w:b w:val="false"/>
          <w:bCs w:val="false"/>
          <w:i w:val="false"/>
          <w:iCs w:val="false"/>
          <w:sz w:val="24"/>
          <w:szCs w:val="24"/>
          <w:lang w:val="et-EE"/>
        </w:rPr>
        <w:t>tta</w:t>
      </w:r>
      <w:r>
        <w:rPr>
          <w:rFonts w:eastAsia="Arial" w:cs="Arial" w:ascii="Liberation Sans" w:hAnsi="Liberation Sans"/>
          <w:b w:val="false"/>
          <w:bCs w:val="false"/>
          <w:i w:val="false"/>
          <w:iCs w:val="false"/>
          <w:color w:val="auto"/>
          <w:kern w:val="2"/>
          <w:sz w:val="24"/>
          <w:szCs w:val="24"/>
          <w:lang w:val="et-EE" w:eastAsia="zh-CN" w:bidi="hi-IN"/>
        </w:rPr>
        <w:t>. V</w:t>
      </w:r>
      <w:r>
        <w:rPr>
          <w:rFonts w:eastAsia="Arial" w:cs="Arial" w:ascii="Liberation Sans" w:hAnsi="Liberation Sans"/>
          <w:b w:val="false"/>
          <w:bCs w:val="false"/>
          <w:i w:val="false"/>
          <w:iCs w:val="false"/>
          <w:sz w:val="24"/>
          <w:szCs w:val="24"/>
          <w:lang w:val="et-EE"/>
        </w:rPr>
        <w:t xml:space="preserve">aata lisa: </w:t>
      </w:r>
      <w:hyperlink r:id="rId26">
        <w:r>
          <w:rPr>
            <w:rStyle w:val="InternetLink"/>
            <w:rFonts w:eastAsia="Arial" w:cs="Arial" w:ascii="Liberation Sans" w:hAnsi="Liberation Sans"/>
            <w:b w:val="false"/>
            <w:bCs w:val="false"/>
            <w:i w:val="false"/>
            <w:iCs w:val="false"/>
            <w:sz w:val="24"/>
            <w:szCs w:val="24"/>
            <w:lang w:val="et-EE"/>
          </w:rPr>
          <w:t>https://www.epikoda.ee/mida-me-teeme/noustamine/noustamine-toovoime-voi-puude-raskusastme-hindamise-taotlejatele</w:t>
        </w:r>
      </w:hyperlink>
    </w:p>
    <w:p>
      <w:pPr>
        <w:pStyle w:val="Heading2"/>
        <w:rPr/>
      </w:pPr>
      <w:bookmarkStart w:id="78" w:name="__RefHeading___Toc10520_2780245557"/>
      <w:bookmarkEnd w:id="78"/>
      <w:r>
        <w:rPr/>
        <w:t>Teenused v</w:t>
      </w:r>
      <w:r>
        <w:rPr/>
        <w:t>ähenenud töövõimega inimesele</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Tööle asumise soovi korral võta end töötukassa juhtumikorraldaja juures töötuna arvele. Registreeritud töötuna on sul õigus taotleda rahalisi toetusi ning töötukassalt toetust uue töö leidmisel. Näiteks karjäärinõustamisel saad tuge, kuidas oma oskused uues suunas tööle panna. Sisenedes e-töötukassasse saad sisestada oma töösoovid ja sulle otsitakse automaatselt sobivaid tööpakkumisi.</w:t>
      </w:r>
      <w:r>
        <w:rPr>
          <w:rFonts w:eastAsia="Arial" w:cs="Arial" w:ascii="Liberation Sans" w:hAnsi="Liberation Sans"/>
          <w:b w:val="false"/>
          <w:bCs w:val="false"/>
          <w:i w:val="false"/>
          <w:iCs w:val="false"/>
          <w:sz w:val="24"/>
          <w:szCs w:val="24"/>
          <w:lang w:val="et-EE"/>
        </w:rPr>
        <w:t xml:space="preserve"> NB! </w:t>
      </w:r>
      <w:r>
        <w:rPr>
          <w:rFonts w:eastAsia="Arial" w:cs="Arial" w:ascii="Liberation Sans" w:hAnsi="Liberation Sans"/>
          <w:b w:val="false"/>
          <w:bCs w:val="false"/>
          <w:i w:val="false"/>
          <w:iCs w:val="false"/>
          <w:color w:val="auto"/>
          <w:kern w:val="2"/>
          <w:sz w:val="24"/>
          <w:szCs w:val="24"/>
          <w:lang w:val="et-EE" w:eastAsia="zh-CN" w:bidi="hi-IN"/>
        </w:rPr>
        <w:t>Pakutavad teenused võivad aja jooksul muutuda. Teenuste ülevaade on koostatud 2022. aastal.</w:t>
      </w:r>
    </w:p>
    <w:p>
      <w:pPr>
        <w:pStyle w:val="Heading3"/>
        <w:numPr>
          <w:ilvl w:val="2"/>
          <w:numId w:val="2"/>
        </w:numPr>
        <w:bidi w:val="0"/>
        <w:jc w:val="left"/>
        <w:rPr/>
      </w:pPr>
      <w:bookmarkStart w:id="79" w:name="__RefHeading___Toc10522_2780245557"/>
      <w:bookmarkEnd w:id="79"/>
      <w:r>
        <w:rPr/>
        <w:t>Tööalane rehabilitatsioon</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Tööalane rehabilitatsioon on mõeldud inimestele, kellel on puude või haiguse tõttu mitmeid takistusi ja kes vajavad seetõttu tööle asumiseks või töötamise jätkamiseks spetsialistide ehk rehabilitatsioonimeeskonna abi.</w:t>
      </w:r>
    </w:p>
    <w:p>
      <w:pPr>
        <w:pStyle w:val="Normal"/>
        <w:bidi w:val="0"/>
        <w:spacing w:lineRule="auto" w:line="360" w:before="240" w:after="0"/>
        <w:jc w:val="both"/>
        <w:rPr>
          <w:rFonts w:ascii="Liberation Sans" w:hAnsi="Liberation Sans" w:eastAsia="Arial" w:cs="Arial"/>
          <w:b/>
          <w:b/>
          <w:bCs/>
          <w:i w:val="false"/>
          <w:i w:val="false"/>
          <w:iCs w:val="false"/>
          <w:sz w:val="24"/>
          <w:szCs w:val="24"/>
          <w:lang w:val="et-EE"/>
        </w:rPr>
      </w:pPr>
      <w:r>
        <w:rPr>
          <w:rFonts w:eastAsia="Arial" w:cs="Arial" w:ascii="Liberation Sans" w:hAnsi="Liberation Sans"/>
          <w:b/>
          <w:bCs/>
          <w:i w:val="false"/>
          <w:iCs w:val="false"/>
          <w:sz w:val="24"/>
          <w:szCs w:val="24"/>
          <w:lang w:val="et-EE"/>
        </w:rPr>
        <w:t>Tööalast rehabilitatsiooni pakutakse inimestele, kellel on täidetud kõik järgmised tingimused:</w:t>
      </w:r>
      <w:r>
        <w:rPr>
          <w:rFonts w:eastAsia="Arial" w:cs="Arial" w:ascii="Liberation Sans" w:hAnsi="Liberation Sans"/>
          <w:b/>
          <w:bCs/>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nad on tööealised (st vanuses 16 kuni vanaduspensioniiga);</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neil on tuvastatud vähenenud töövõime (puue või püsiv töövõimetus või osaline töövõime);</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nad on hõivatud (töötajad, õppijad, ettevõtjad) või otsivad tööd (on registreeritud töötud).</w:t>
      </w:r>
    </w:p>
    <w:p>
      <w:pPr>
        <w:pStyle w:val="Normal"/>
        <w:bidi w:val="0"/>
        <w:spacing w:lineRule="auto" w:line="360" w:before="240" w:after="0"/>
        <w:jc w:val="both"/>
        <w:rPr/>
      </w:pPr>
      <w:r>
        <w:rPr>
          <w:rFonts w:eastAsia="Arial" w:cs="Arial" w:ascii="Liberation Sans" w:hAnsi="Liberation Sans"/>
          <w:b w:val="false"/>
          <w:bCs w:val="false"/>
          <w:i w:val="false"/>
          <w:iCs w:val="false"/>
          <w:color w:val="auto"/>
          <w:kern w:val="2"/>
          <w:sz w:val="24"/>
          <w:szCs w:val="24"/>
          <w:lang w:val="et-EE" w:eastAsia="zh-CN" w:bidi="hi-IN"/>
        </w:rPr>
        <w:t>Kõikidele</w:t>
      </w:r>
      <w:r>
        <w:rPr>
          <w:rFonts w:eastAsia="Arial" w:cs="Arial" w:ascii="Liberation Sans" w:hAnsi="Liberation Sans"/>
          <w:b w:val="false"/>
          <w:bCs w:val="false"/>
          <w:i w:val="false"/>
          <w:iCs w:val="false"/>
          <w:sz w:val="24"/>
          <w:szCs w:val="24"/>
          <w:lang w:val="et-EE"/>
        </w:rPr>
        <w:t xml:space="preserve"> puuduva töövõimega</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 xml:space="preserve">sh töötavatele, õppivatele ja töötuna registreeritutele inimestele osutatakse sotsiaalse rehabilitatsiooni teenust, mida saab taotleda </w:t>
      </w:r>
      <w:r>
        <w:rPr>
          <w:rFonts w:eastAsia="Arial" w:cs="Arial" w:ascii="Liberation Sans" w:hAnsi="Liberation Sans"/>
          <w:b w:val="false"/>
          <w:bCs w:val="false"/>
          <w:i w:val="false"/>
          <w:iCs w:val="false"/>
          <w:sz w:val="24"/>
          <w:szCs w:val="24"/>
          <w:lang w:val="et-EE"/>
        </w:rPr>
        <w:t>s</w:t>
      </w:r>
      <w:r>
        <w:rPr>
          <w:rFonts w:eastAsia="Arial" w:cs="Arial" w:ascii="Liberation Sans" w:hAnsi="Liberation Sans"/>
          <w:b w:val="false"/>
          <w:bCs w:val="false"/>
          <w:i w:val="false"/>
          <w:iCs w:val="false"/>
          <w:sz w:val="24"/>
          <w:szCs w:val="24"/>
          <w:lang w:val="et-EE"/>
        </w:rPr>
        <w:t>otsiaalkindlustusametist</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bCs/>
          <w:i w:val="false"/>
          <w:iCs w:val="false"/>
          <w:sz w:val="24"/>
          <w:szCs w:val="24"/>
          <w:lang w:val="et-EE"/>
        </w:rPr>
        <w:t xml:space="preserve">(loe </w:t>
      </w:r>
      <w:r>
        <w:rPr>
          <w:rFonts w:eastAsia="Arial" w:cs="Arial" w:ascii="Liberation Sans" w:hAnsi="Liberation Sans"/>
          <w:b/>
          <w:bCs/>
          <w:i w:val="false"/>
          <w:iCs w:val="false"/>
          <w:color w:val="auto"/>
          <w:kern w:val="2"/>
          <w:sz w:val="24"/>
          <w:szCs w:val="24"/>
          <w:lang w:val="et-EE" w:eastAsia="zh-CN" w:bidi="hi-IN"/>
        </w:rPr>
        <w:t>täpsemalt</w:t>
      </w:r>
      <w:r>
        <w:rPr>
          <w:rFonts w:eastAsia="Arial" w:cs="Arial" w:ascii="Liberation Sans" w:hAnsi="Liberation Sans"/>
          <w:b/>
          <w:bCs/>
          <w:i w:val="false"/>
          <w:iCs w:val="false"/>
          <w:sz w:val="24"/>
          <w:szCs w:val="24"/>
          <w:lang w:val="et-EE"/>
        </w:rPr>
        <w:t xml:space="preserve"> peatükist </w:t>
      </w:r>
      <w:r>
        <w:rPr>
          <w:rFonts w:eastAsia="Arial" w:cs="Arial" w:ascii="Liberation Sans" w:hAnsi="Liberation Sans"/>
          <w:b/>
          <w:bCs/>
          <w:i w:val="false"/>
          <w:iCs w:val="false"/>
          <w:sz w:val="24"/>
          <w:szCs w:val="24"/>
          <w:lang w:val="et-EE"/>
        </w:rPr>
        <w:t>„Rehabilitatsioon“</w:t>
      </w:r>
      <w:r>
        <w:rPr>
          <w:rFonts w:eastAsia="Arial" w:cs="Arial" w:ascii="Liberation Sans" w:hAnsi="Liberation Sans"/>
          <w:b w:val="false"/>
          <w:bCs w:val="false"/>
          <w:i w:val="false"/>
          <w:iCs w:val="false"/>
          <w:sz w:val="24"/>
          <w:szCs w:val="24"/>
          <w:lang w:val="et-EE"/>
        </w:rPr>
        <w:t xml:space="preserve">). </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Tööalane rehabilitatsioon valmistab ette tööeluks ja toetab sinu tööle asumist või töötamist.</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Tööalast rehabilitatsiooni võid vajada näiteks selleks, et parandada oma liikumis- või kommunikatsioonioskusi, õppida kasutama abivahendeid, lahendada psühholoogilisi probleeme. Samuti võid vajada nõustamist motivatsiooni leidmiseks, enesekindluse suure</w:t>
      </w:r>
      <w:r>
        <w:rPr>
          <w:rFonts w:eastAsia="Arial" w:cs="Arial" w:ascii="Liberation Sans" w:hAnsi="Liberation Sans"/>
          <w:b w:val="false"/>
          <w:bCs w:val="false"/>
          <w:i w:val="false"/>
          <w:iCs w:val="false"/>
          <w:sz w:val="24"/>
          <w:szCs w:val="24"/>
          <w:lang w:val="et-EE"/>
        </w:rPr>
        <w:t>n</w:t>
      </w:r>
      <w:r>
        <w:rPr>
          <w:rFonts w:eastAsia="Arial" w:cs="Arial" w:ascii="Liberation Sans" w:hAnsi="Liberation Sans"/>
          <w:b w:val="false"/>
          <w:bCs w:val="false"/>
          <w:i w:val="false"/>
          <w:iCs w:val="false"/>
          <w:sz w:val="24"/>
          <w:szCs w:val="24"/>
          <w:lang w:val="et-EE"/>
        </w:rPr>
        <w:t xml:space="preserve">damiseks ja puude või haigusega igapäevaselt toime </w:t>
      </w:r>
      <w:r>
        <w:rPr>
          <w:rFonts w:eastAsia="Arial" w:cs="Arial" w:ascii="Liberation Sans" w:hAnsi="Liberation Sans"/>
          <w:b w:val="false"/>
          <w:bCs w:val="false"/>
          <w:i w:val="false"/>
          <w:iCs w:val="false"/>
          <w:color w:val="auto"/>
          <w:kern w:val="2"/>
          <w:sz w:val="24"/>
          <w:szCs w:val="24"/>
          <w:lang w:val="et-EE" w:eastAsia="zh-CN" w:bidi="hi-IN"/>
        </w:rPr>
        <w:t>tulemiseks</w:t>
      </w:r>
      <w:r>
        <w:rPr>
          <w:rFonts w:eastAsia="Arial" w:cs="Arial" w:ascii="Liberation Sans" w:hAnsi="Liberation Sans"/>
          <w:b w:val="false"/>
          <w:bCs w:val="false"/>
          <w:i w:val="false"/>
          <w:iCs w:val="false"/>
          <w:sz w:val="24"/>
          <w:szCs w:val="24"/>
          <w:lang w:val="et-EE"/>
        </w:rPr>
        <w:t>. Vajadusel saab rehabilitatsioonimeeskond aidata välja selgitada sobivat tööd ning tööellu sisse elada</w:t>
      </w:r>
      <w:r>
        <w:rPr>
          <w:rFonts w:eastAsia="Arial" w:cs="Arial" w:ascii="Liberation Sans" w:hAnsi="Liberation Sans"/>
          <w:b w:val="false"/>
          <w:bCs w:val="false"/>
          <w:i w:val="false"/>
          <w:iCs w:val="false"/>
          <w:sz w:val="24"/>
          <w:szCs w:val="24"/>
          <w:lang w:val="et-EE"/>
        </w:rPr>
        <w:t>,</w:t>
      </w:r>
      <w:r>
        <w:rPr>
          <w:rFonts w:eastAsia="Arial" w:cs="Arial" w:ascii="Liberation Sans" w:hAnsi="Liberation Sans"/>
          <w:b w:val="false"/>
          <w:bCs w:val="false"/>
          <w:i w:val="false"/>
          <w:iCs w:val="false"/>
          <w:sz w:val="24"/>
          <w:szCs w:val="24"/>
          <w:lang w:val="et-EE"/>
        </w:rPr>
        <w:t xml:space="preserve"> nõustada tööandjat, kuidas tööd sobivamalt korraldada või töökeskkonda kohandada.</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 xml:space="preserve">Tööalase rehabilitatsiooni raames osutatakse teenuseid lähtuvalt sinu vajadustest kas individuaalselt või rühmas. Ühe suunamisega kestab teenus üldjuhul kuni üks aasta ning suunamiste kordade arv ei ole piiratud. Nägemispuudega inimestele osutavad Töötukassa partnerina tööalase rehabilitatsiooni teenust </w:t>
      </w:r>
      <w:r>
        <w:rPr>
          <w:rFonts w:eastAsia="Arial" w:cs="Arial" w:ascii="Liberation Sans" w:hAnsi="Liberation Sans"/>
          <w:b/>
          <w:bCs/>
          <w:i w:val="false"/>
          <w:iCs w:val="false"/>
          <w:sz w:val="24"/>
          <w:szCs w:val="24"/>
          <w:lang w:val="et-EE"/>
        </w:rPr>
        <w:t>Nägemispuudega Inimeste Rehabiliteerimiskeskus (NIRK)</w:t>
      </w:r>
      <w:r>
        <w:rPr>
          <w:rFonts w:eastAsia="Arial" w:cs="Arial" w:ascii="Liberation Sans" w:hAnsi="Liberation Sans"/>
          <w:b w:val="false"/>
          <w:bCs w:val="false"/>
          <w:i w:val="false"/>
          <w:iCs w:val="false"/>
          <w:sz w:val="24"/>
          <w:szCs w:val="24"/>
          <w:lang w:val="et-EE"/>
        </w:rPr>
        <w:t xml:space="preserve"> </w:t>
      </w:r>
      <w:hyperlink r:id="rId27">
        <w:r>
          <w:rPr>
            <w:rStyle w:val="InternetLink"/>
            <w:rFonts w:eastAsia="Arial" w:cs="Arial" w:ascii="Liberation Sans" w:hAnsi="Liberation Sans"/>
            <w:b w:val="false"/>
            <w:bCs w:val="false"/>
            <w:i w:val="false"/>
            <w:iCs w:val="false"/>
            <w:sz w:val="24"/>
            <w:szCs w:val="24"/>
            <w:lang w:val="et-EE"/>
          </w:rPr>
          <w:t>www.nirkkeskus.ee</w:t>
        </w:r>
      </w:hyperlink>
      <w:r>
        <w:rPr>
          <w:rFonts w:eastAsia="Arial" w:cs="Arial" w:ascii="Liberation Sans" w:hAnsi="Liberation Sans"/>
          <w:b w:val="false"/>
          <w:bCs w:val="false"/>
          <w:i w:val="false"/>
          <w:iCs w:val="false"/>
          <w:sz w:val="24"/>
          <w:szCs w:val="24"/>
          <w:lang w:val="et-EE"/>
        </w:rPr>
        <w:t xml:space="preserve"> ja </w:t>
      </w:r>
      <w:r>
        <w:rPr>
          <w:rFonts w:eastAsia="Arial" w:cs="Arial" w:ascii="Liberation Sans" w:hAnsi="Liberation Sans"/>
          <w:b/>
          <w:bCs/>
          <w:i w:val="false"/>
          <w:iCs w:val="false"/>
          <w:sz w:val="24"/>
          <w:szCs w:val="24"/>
          <w:lang w:val="et-EE"/>
        </w:rPr>
        <w:t xml:space="preserve">Tartu Emajõe </w:t>
      </w:r>
      <w:r>
        <w:rPr>
          <w:rFonts w:eastAsia="Arial" w:cs="Arial" w:ascii="Liberation Sans" w:hAnsi="Liberation Sans"/>
          <w:b/>
          <w:bCs/>
          <w:i w:val="false"/>
          <w:iCs w:val="false"/>
          <w:sz w:val="24"/>
          <w:szCs w:val="24"/>
          <w:lang w:val="et-EE"/>
        </w:rPr>
        <w:t>K</w:t>
      </w:r>
      <w:r>
        <w:rPr>
          <w:rFonts w:eastAsia="Arial" w:cs="Arial" w:ascii="Liberation Sans" w:hAnsi="Liberation Sans"/>
          <w:b/>
          <w:bCs/>
          <w:i w:val="false"/>
          <w:iCs w:val="false"/>
          <w:sz w:val="24"/>
          <w:szCs w:val="24"/>
          <w:lang w:val="et-EE"/>
        </w:rPr>
        <w:t>ool</w:t>
      </w:r>
      <w:r>
        <w:rPr>
          <w:rFonts w:eastAsia="Arial" w:cs="Arial" w:ascii="Liberation Sans" w:hAnsi="Liberation Sans"/>
          <w:b w:val="false"/>
          <w:bCs w:val="false"/>
          <w:i w:val="false"/>
          <w:iCs w:val="false"/>
          <w:sz w:val="24"/>
          <w:szCs w:val="24"/>
          <w:lang w:val="et-EE"/>
        </w:rPr>
        <w:t xml:space="preserve"> </w:t>
      </w:r>
      <w:hyperlink r:id="rId28">
        <w:r>
          <w:rPr>
            <w:rStyle w:val="InternetLink"/>
            <w:rFonts w:eastAsia="Arial" w:cs="Arial" w:ascii="Liberation Sans" w:hAnsi="Liberation Sans"/>
            <w:b w:val="false"/>
            <w:bCs w:val="false"/>
            <w:i w:val="false"/>
            <w:iCs w:val="false"/>
            <w:sz w:val="24"/>
            <w:szCs w:val="24"/>
            <w:lang w:val="et-EE"/>
          </w:rPr>
          <w:t>www.tek.tartu.ee</w:t>
        </w:r>
      </w:hyperlink>
      <w:r>
        <w:rPr>
          <w:rFonts w:eastAsia="Arial" w:cs="Arial" w:ascii="Liberation Sans" w:hAnsi="Liberation Sans"/>
          <w:b w:val="false"/>
          <w:bCs w:val="false"/>
          <w:i w:val="false"/>
          <w:iCs w:val="false"/>
          <w:sz w:val="24"/>
          <w:szCs w:val="24"/>
          <w:lang w:val="et-EE"/>
        </w:rPr>
        <w:t xml:space="preserve">. Teenuse taotlemiseks pöördu </w:t>
      </w:r>
      <w:r>
        <w:rPr>
          <w:rFonts w:eastAsia="Arial" w:cs="Arial" w:ascii="Liberation Sans" w:hAnsi="Liberation Sans"/>
          <w:b w:val="false"/>
          <w:bCs w:val="false"/>
          <w:i w:val="false"/>
          <w:iCs w:val="false"/>
          <w:color w:val="auto"/>
          <w:kern w:val="2"/>
          <w:sz w:val="24"/>
          <w:szCs w:val="24"/>
          <w:lang w:val="et-EE" w:eastAsia="zh-CN" w:bidi="hi-IN"/>
        </w:rPr>
        <w:t>t</w:t>
      </w:r>
      <w:r>
        <w:rPr>
          <w:rFonts w:eastAsia="Arial" w:cs="Arial" w:ascii="Liberation Sans" w:hAnsi="Liberation Sans"/>
          <w:b w:val="false"/>
          <w:bCs w:val="false"/>
          <w:i w:val="false"/>
          <w:iCs w:val="false"/>
          <w:sz w:val="24"/>
          <w:szCs w:val="24"/>
          <w:lang w:val="et-EE"/>
        </w:rPr>
        <w:t>öötukassa piirkondlikku osakonda juhtumikorraldaja vastuvõtule.</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 xml:space="preserve">Vaata lisa: </w:t>
      </w:r>
      <w:hyperlink r:id="rId29">
        <w:r>
          <w:rPr>
            <w:rStyle w:val="InternetLink"/>
            <w:rFonts w:eastAsia="Arial" w:cs="Arial" w:ascii="Liberation Sans" w:hAnsi="Liberation Sans"/>
            <w:b w:val="false"/>
            <w:bCs w:val="false"/>
            <w:i w:val="false"/>
            <w:iCs w:val="false"/>
            <w:sz w:val="24"/>
            <w:szCs w:val="24"/>
            <w:lang w:val="et-EE"/>
          </w:rPr>
          <w:t>https://www.tootukassa.ee/et/teenused/vahenenud-toovoimega-inimestele/tooalane-rehabilitatsioon</w:t>
        </w:r>
      </w:hyperlink>
    </w:p>
    <w:p>
      <w:pPr>
        <w:pStyle w:val="Heading3"/>
        <w:numPr>
          <w:ilvl w:val="2"/>
          <w:numId w:val="2"/>
        </w:numPr>
        <w:bidi w:val="0"/>
        <w:jc w:val="left"/>
        <w:rPr/>
      </w:pPr>
      <w:bookmarkStart w:id="80" w:name="__RefHeading___Toc10524_2780245557"/>
      <w:bookmarkEnd w:id="80"/>
      <w:r>
        <w:rPr/>
        <w:t>Kogemusnõustami</w:t>
      </w:r>
      <w:r>
        <w:rPr/>
        <w:t>ne</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 xml:space="preserve">Kogemusnõustamine on mõeldud inimestele, kes vajavad oma probleemide lahendamiseks teise sarnase puude või tervisehäirega inimese toetust. Nägemispuudega inimestele pakub </w:t>
      </w:r>
      <w:r>
        <w:rPr>
          <w:rFonts w:eastAsia="Arial" w:cs="Arial" w:ascii="Liberation Sans" w:hAnsi="Liberation Sans"/>
          <w:b w:val="false"/>
          <w:bCs w:val="false"/>
          <w:i w:val="false"/>
          <w:iCs w:val="false"/>
          <w:color w:val="auto"/>
          <w:kern w:val="2"/>
          <w:sz w:val="24"/>
          <w:szCs w:val="24"/>
          <w:lang w:val="et-EE" w:eastAsia="zh-CN" w:bidi="hi-IN"/>
        </w:rPr>
        <w:t>töötukassale</w:t>
      </w:r>
      <w:r>
        <w:rPr>
          <w:rFonts w:eastAsia="Arial" w:cs="Arial" w:ascii="Liberation Sans" w:hAnsi="Liberation Sans"/>
          <w:b w:val="false"/>
          <w:bCs w:val="false"/>
          <w:i w:val="false"/>
          <w:iCs w:val="false"/>
          <w:sz w:val="24"/>
          <w:szCs w:val="24"/>
          <w:lang w:val="et-EE"/>
        </w:rPr>
        <w:t xml:space="preserve"> kogemusnõustamise teenust </w:t>
      </w:r>
      <w:r>
        <w:rPr>
          <w:rFonts w:eastAsia="Arial" w:cs="Arial" w:ascii="Liberation Sans" w:hAnsi="Liberation Sans"/>
          <w:b/>
          <w:bCs/>
          <w:i w:val="false"/>
          <w:iCs w:val="false"/>
          <w:sz w:val="24"/>
          <w:szCs w:val="24"/>
          <w:lang w:val="et-EE"/>
        </w:rPr>
        <w:t>Nägemispuudega Inimeste Rehabiliteerimiskeskus</w:t>
      </w:r>
      <w:r>
        <w:rPr>
          <w:rFonts w:eastAsia="Arial" w:cs="Arial" w:ascii="Liberation Sans" w:hAnsi="Liberation Sans"/>
          <w:b w:val="false"/>
          <w:bCs w:val="false"/>
          <w:i w:val="false"/>
          <w:iCs w:val="false"/>
          <w:sz w:val="24"/>
          <w:szCs w:val="24"/>
          <w:lang w:val="et-EE"/>
        </w:rPr>
        <w:t xml:space="preserve"> </w:t>
      </w:r>
      <w:hyperlink r:id="rId30">
        <w:r>
          <w:rPr>
            <w:rStyle w:val="InternetLink"/>
            <w:rFonts w:eastAsia="Arial" w:cs="Arial" w:ascii="Liberation Sans" w:hAnsi="Liberation Sans"/>
            <w:b w:val="false"/>
            <w:bCs w:val="false"/>
            <w:i w:val="false"/>
            <w:iCs w:val="false"/>
            <w:sz w:val="24"/>
            <w:szCs w:val="24"/>
            <w:lang w:val="et-EE"/>
          </w:rPr>
          <w:t>www.nirkkeskus.ee</w:t>
        </w:r>
      </w:hyperlink>
      <w:r>
        <w:rPr>
          <w:rFonts w:eastAsia="Arial" w:cs="Arial" w:ascii="Liberation Sans" w:hAnsi="Liberation Sans"/>
          <w:b w:val="false"/>
          <w:bCs w:val="false"/>
          <w:i w:val="false"/>
          <w:iCs w:val="false"/>
          <w:sz w:val="24"/>
          <w:szCs w:val="24"/>
          <w:lang w:val="et-EE"/>
        </w:rPr>
        <w:t>.</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Loe</w:t>
      </w:r>
      <w:r>
        <w:rPr>
          <w:rFonts w:eastAsia="Arial" w:cs="Arial" w:ascii="Liberation Sans" w:hAnsi="Liberation Sans"/>
          <w:b w:val="false"/>
          <w:bCs w:val="false"/>
          <w:i w:val="false"/>
          <w:iCs w:val="false"/>
          <w:sz w:val="24"/>
          <w:szCs w:val="24"/>
          <w:lang w:val="et-EE"/>
        </w:rPr>
        <w:t xml:space="preserve"> lisa: </w:t>
      </w:r>
      <w:hyperlink r:id="rId31">
        <w:r>
          <w:rPr>
            <w:rStyle w:val="InternetLink"/>
            <w:rFonts w:eastAsia="Arial" w:cs="Arial" w:ascii="Liberation Sans" w:hAnsi="Liberation Sans"/>
            <w:b w:val="false"/>
            <w:bCs w:val="false"/>
            <w:i w:val="false"/>
            <w:iCs w:val="false"/>
            <w:sz w:val="24"/>
            <w:szCs w:val="24"/>
            <w:lang w:val="et-EE"/>
          </w:rPr>
          <w:t>https://www.tootukassa.ee/et/teenused/vahenenud-toovoimega-inimestele/kogemusnoustamine</w:t>
        </w:r>
      </w:hyperlink>
    </w:p>
    <w:p>
      <w:pPr>
        <w:pStyle w:val="Heading3"/>
        <w:numPr>
          <w:ilvl w:val="2"/>
          <w:numId w:val="2"/>
        </w:numPr>
        <w:bidi w:val="0"/>
        <w:jc w:val="left"/>
        <w:rPr/>
      </w:pPr>
      <w:bookmarkStart w:id="81" w:name="__RefHeading___Toc10526_2780245557"/>
      <w:bookmarkEnd w:id="81"/>
      <w:r>
        <w:rPr/>
        <w:t>Töölesõidutoetus</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Vähenenud töövõimega töötavale inimesele, kes kasutab tööle sõitmiseks isiklikku sõiduautot, taksot või eritransporti, hüvitab töötukassa osaliselt töölesõiduga seotud lisakulud töölesõidutoetusega.</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Toetust makstakse avalduse esitamisest kolme aasta jooksul (kuid mitte kauem kui 31.12.2023) kuni 12 kuud. See tähendab, et seda ei pea järjest ära kasutama. Näiteks võid toetust vajada ainult talvekuudel. Toetust makstakse 93 senti kilomeetri kohta, kuid mitte rohkem kui 26 eurot ühe päeva eest ja 300 eurot kuus.</w:t>
      </w:r>
    </w:p>
    <w:p>
      <w:pPr>
        <w:pStyle w:val="Normal"/>
        <w:bidi w:val="0"/>
        <w:spacing w:lineRule="auto" w:line="360" w:before="240" w:after="0"/>
        <w:jc w:val="both"/>
        <w:rPr/>
      </w:pPr>
      <w:r>
        <w:rPr>
          <w:rFonts w:eastAsia="Arial" w:cs="Arial" w:ascii="Liberation Sans" w:hAnsi="Liberation Sans"/>
          <w:b w:val="false"/>
          <w:bCs w:val="false"/>
          <w:i w:val="false"/>
          <w:iCs w:val="false"/>
          <w:color w:val="auto"/>
          <w:kern w:val="2"/>
          <w:sz w:val="24"/>
          <w:szCs w:val="24"/>
          <w:lang w:val="et-EE" w:eastAsia="zh-CN" w:bidi="hi-IN"/>
        </w:rPr>
        <w:t>T</w:t>
      </w:r>
      <w:r>
        <w:rPr>
          <w:rFonts w:eastAsia="Arial" w:cs="Arial" w:ascii="Liberation Sans" w:hAnsi="Liberation Sans"/>
          <w:b w:val="false"/>
          <w:bCs w:val="false"/>
          <w:i w:val="false"/>
          <w:iCs w:val="false"/>
          <w:sz w:val="24"/>
          <w:szCs w:val="24"/>
          <w:lang w:val="et-EE"/>
        </w:rPr>
        <w:t xml:space="preserve">oetuse taotlemiseks esita töötukassale avaldus e-posti </w:t>
      </w:r>
      <w:r>
        <w:rPr>
          <w:rFonts w:eastAsia="Arial" w:cs="Arial" w:ascii="Liberation Sans" w:hAnsi="Liberation Sans"/>
          <w:b w:val="false"/>
          <w:bCs w:val="false"/>
          <w:i w:val="false"/>
          <w:iCs w:val="false"/>
          <w:color w:val="auto"/>
          <w:kern w:val="2"/>
          <w:sz w:val="24"/>
          <w:szCs w:val="24"/>
          <w:lang w:val="et-EE" w:eastAsia="zh-CN" w:bidi="hi-IN"/>
        </w:rPr>
        <w:t xml:space="preserve">teel või </w:t>
      </w:r>
      <w:r>
        <w:rPr>
          <w:rFonts w:eastAsia="Arial" w:cs="Arial" w:ascii="Liberation Sans" w:hAnsi="Liberation Sans"/>
          <w:b w:val="false"/>
          <w:bCs w:val="false"/>
          <w:i w:val="false"/>
          <w:iCs w:val="false"/>
          <w:sz w:val="24"/>
          <w:szCs w:val="24"/>
          <w:lang w:val="et-EE"/>
        </w:rPr>
        <w:t>töötukassa esinduses kohapeal. Avalduses tuleb põhjendada, miks sa ei saa puude või terviseseisundi tõttu kasutada tööl käimiseks ühistransporti. Kui sa juba töötad, tuleb avalduses ka selgitada, kuidas sa seni oled tööl käinud.</w:t>
      </w:r>
      <w:r>
        <w:rPr>
          <w:rFonts w:eastAsia="Arial" w:cs="Arial" w:ascii="Liberation Sans" w:hAnsi="Liberation Sans"/>
          <w:b w:val="false"/>
          <w:bCs w:val="false"/>
          <w:i w:val="false"/>
          <w:iCs w:val="false"/>
          <w:sz w:val="24"/>
          <w:szCs w:val="24"/>
          <w:lang w:val="et-EE"/>
        </w:rPr>
        <w:t xml:space="preserve"> Töölesõidutoetust makstakse vaid teatud tingimustel. </w:t>
      </w:r>
      <w:r>
        <w:rPr>
          <w:rFonts w:eastAsia="Arial" w:cs="Arial" w:ascii="Liberation Sans" w:hAnsi="Liberation Sans"/>
          <w:b w:val="false"/>
          <w:bCs w:val="false"/>
          <w:i w:val="false"/>
          <w:iCs w:val="false"/>
          <w:color w:val="auto"/>
          <w:kern w:val="2"/>
          <w:sz w:val="24"/>
          <w:szCs w:val="24"/>
          <w:lang w:val="et-EE" w:eastAsia="zh-CN" w:bidi="hi-IN"/>
        </w:rPr>
        <w:t>Loe</w:t>
      </w:r>
      <w:r>
        <w:rPr>
          <w:rFonts w:eastAsia="Arial" w:cs="Arial" w:ascii="Liberation Sans" w:hAnsi="Liberation Sans"/>
          <w:b w:val="false"/>
          <w:bCs w:val="false"/>
          <w:i w:val="false"/>
          <w:iCs w:val="false"/>
          <w:sz w:val="24"/>
          <w:szCs w:val="24"/>
          <w:lang w:val="et-EE"/>
        </w:rPr>
        <w:t xml:space="preserve"> tingimuste kohta siit</w:t>
      </w:r>
      <w:r>
        <w:rPr>
          <w:rFonts w:eastAsia="Arial" w:cs="Arial" w:ascii="Liberation Sans" w:hAnsi="Liberation Sans"/>
          <w:b w:val="false"/>
          <w:bCs w:val="false"/>
          <w:i w:val="false"/>
          <w:iCs w:val="false"/>
          <w:sz w:val="24"/>
          <w:szCs w:val="24"/>
          <w:lang w:val="et-EE"/>
        </w:rPr>
        <w:t xml:space="preserve">: </w:t>
      </w:r>
      <w:hyperlink r:id="rId32">
        <w:r>
          <w:rPr>
            <w:rStyle w:val="InternetLink"/>
            <w:rFonts w:eastAsia="Arial" w:cs="Arial" w:ascii="Liberation Sans" w:hAnsi="Liberation Sans"/>
            <w:b w:val="false"/>
            <w:bCs w:val="false"/>
            <w:i w:val="false"/>
            <w:iCs w:val="false"/>
            <w:sz w:val="24"/>
            <w:szCs w:val="24"/>
            <w:lang w:val="et-EE"/>
          </w:rPr>
          <w:t>https://www.tootukassa.ee/et/teenused/vahenenud-toovoimega-inimesele/toolesoidu-toetus</w:t>
        </w:r>
      </w:hyperlink>
    </w:p>
    <w:p>
      <w:pPr>
        <w:pStyle w:val="Heading3"/>
        <w:numPr>
          <w:ilvl w:val="2"/>
          <w:numId w:val="2"/>
        </w:numPr>
        <w:bidi w:val="0"/>
        <w:jc w:val="left"/>
        <w:rPr/>
      </w:pPr>
      <w:bookmarkStart w:id="82" w:name="__RefHeading___Toc10528_2780245557"/>
      <w:bookmarkEnd w:id="82"/>
      <w:r>
        <w:rPr/>
        <w:t>Tugiisikuga töötamine</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Kui vajad tööle asumisel ja töötamisel oma vähenenud töövõime tõttu rohkem abi ja juhendamist, pakub töötukassa tugiisiku abi. Tugiisik juhendab ja abistab sind tööellu sisseelamisel, tööülesannete omandamisel ja täitmisel, töö planeerimisel ja korraldamisel ning töisel suhtlemisel. Teenust taotleb töötukassalt tööandja, kellega koos leitakse sobiv tugiisik. Tugiisikuks võib olla sinu kolleeg või sobiv inimene väljastpoolt töökohta.</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 xml:space="preserve">Tugiisikuga töötamise teenust on võimalik </w:t>
      </w:r>
      <w:r>
        <w:rPr>
          <w:rFonts w:eastAsia="Arial" w:cs="Arial" w:ascii="Liberation Sans" w:hAnsi="Liberation Sans"/>
          <w:b w:val="false"/>
          <w:bCs w:val="false"/>
          <w:i w:val="false"/>
          <w:iCs w:val="false"/>
          <w:color w:val="auto"/>
          <w:kern w:val="2"/>
          <w:sz w:val="24"/>
          <w:szCs w:val="24"/>
          <w:lang w:val="et-EE" w:eastAsia="zh-CN" w:bidi="hi-IN"/>
        </w:rPr>
        <w:t>saada</w:t>
      </w:r>
      <w:r>
        <w:rPr>
          <w:rFonts w:eastAsia="Arial" w:cs="Arial" w:ascii="Liberation Sans" w:hAnsi="Liberation Sans"/>
          <w:b w:val="false"/>
          <w:bCs w:val="false"/>
          <w:i w:val="false"/>
          <w:iCs w:val="false"/>
          <w:sz w:val="24"/>
          <w:szCs w:val="24"/>
          <w:lang w:val="et-EE"/>
        </w:rPr>
        <w:t>, kui oled vähenenud töövõimega töötu või koondamisteate saanud või õppiv tööotsija, kes asub tööle, või juba töötab. Teenust on võimalik osutada kõikide töösuhte liikide korral kuni 12 kuu jooksul.</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Tugiisikuga töötamise teenust ei saa kasutada, kui vajad töötamisel eelkõige füüsilist abi, mitte psühholoogilist tuge või juhendamist. Tugiisik ei täida tööülesandeid sinu eest ega paku erialast väljaõpet või koolitust.</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Töötukassa sõlmib tugiisikuga töötamise teenuse osutajaga lepingu ning maksab talle tasu. Teenuse maht lepitakse kokku lepingus ning see võib olla 50, 75 või 100 protsenti Sinu eeldatavast tööajast. Kui vajad abistamist eeldatavasti vähem kui pool oma tööajast, korraldab vajaliku abi tööandja ning selleks ei osutata tugiisikuga töötamise teenust</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Loe</w:t>
      </w:r>
      <w:r>
        <w:rPr>
          <w:rFonts w:eastAsia="Arial" w:cs="Arial" w:ascii="Liberation Sans" w:hAnsi="Liberation Sans"/>
          <w:b w:val="false"/>
          <w:bCs w:val="false"/>
          <w:i w:val="false"/>
          <w:iCs w:val="false"/>
          <w:sz w:val="24"/>
          <w:szCs w:val="24"/>
          <w:lang w:val="et-EE"/>
        </w:rPr>
        <w:t xml:space="preserve"> lisa: </w:t>
      </w:r>
      <w:hyperlink r:id="rId33">
        <w:r>
          <w:rPr>
            <w:rStyle w:val="InternetLink"/>
            <w:rFonts w:eastAsia="Arial" w:cs="Arial" w:ascii="Liberation Sans" w:hAnsi="Liberation Sans"/>
            <w:b w:val="false"/>
            <w:bCs w:val="false"/>
            <w:i w:val="false"/>
            <w:iCs w:val="false"/>
            <w:sz w:val="24"/>
            <w:szCs w:val="24"/>
            <w:lang w:val="et-EE"/>
          </w:rPr>
          <w:t>https://www.tootukassa.ee/et/teenused/vahenenud-toovoimega-inimesele/tugiisikuga-tootamine</w:t>
        </w:r>
      </w:hyperlink>
    </w:p>
    <w:p>
      <w:pPr>
        <w:pStyle w:val="Heading3"/>
        <w:numPr>
          <w:ilvl w:val="2"/>
          <w:numId w:val="2"/>
        </w:numPr>
        <w:bidi w:val="0"/>
        <w:jc w:val="left"/>
        <w:rPr/>
      </w:pPr>
      <w:bookmarkStart w:id="83" w:name="__RefHeading___Toc10530_2780245557"/>
      <w:bookmarkEnd w:id="83"/>
      <w:r>
        <w:rPr/>
        <w:t>Tööalane abivahend</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Kui tööülesannete täitmine tööandja vahenditega on sinu puude või vähenenud töövõime tõttu takistatud, annab töötukassa sulle töötamiseks vajaliku abivahendi tasuta kasutada. Tööalane abivahend on abivahend, milleta töötajal ei ole oma puude või vähenenud töövõime tõttu võimalik tööülesandeid täita.</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Kui vajad abivahendit igapäevaelu tegevustes ja keskkondades ehk mitte ainult töötamiseks, on tegemist isikliku ehk sotsiaalse abivahendiga ja selle saamiseks tuleb pöörduda sotsiaalkindlustusameti poole</w:t>
      </w:r>
      <w:r>
        <w:rPr>
          <w:rFonts w:eastAsia="Arial" w:cs="Arial" w:ascii="Liberation Sans" w:hAnsi="Liberation Sans"/>
          <w:b w:val="false"/>
          <w:bCs w:val="false"/>
          <w:i w:val="false"/>
          <w:iCs w:val="false"/>
          <w:sz w:val="24"/>
          <w:szCs w:val="24"/>
          <w:lang w:val="et-EE"/>
        </w:rPr>
        <w:t xml:space="preserve"> (loe selle kohta sotsiaalkindlustusameti teenuste alapeatükist „Abivahendid“). </w:t>
      </w:r>
      <w:r>
        <w:rPr>
          <w:rFonts w:eastAsia="Arial" w:cs="Arial" w:ascii="Liberation Sans" w:hAnsi="Liberation Sans"/>
          <w:b w:val="false"/>
          <w:bCs w:val="false"/>
          <w:i w:val="false"/>
          <w:iCs w:val="false"/>
          <w:sz w:val="24"/>
          <w:szCs w:val="24"/>
          <w:lang w:val="et-EE"/>
        </w:rPr>
        <w:t>Kui vajad tööalast abivahendit, hindab töötukassa juhtumikorraldaja abivahendi kasutamise vajadust tööülesannete täitmisel ja selgitab välja sobiva. Tööalane abivahend võib olla näiteks ekraanilugemistarkvara, digitaalne luup jne.</w:t>
      </w:r>
    </w:p>
    <w:p>
      <w:pPr>
        <w:pStyle w:val="Normal"/>
        <w:bidi w:val="0"/>
        <w:spacing w:lineRule="auto" w:line="360" w:before="240" w:after="0"/>
        <w:jc w:val="both"/>
        <w:rPr/>
      </w:pPr>
      <w:r>
        <w:rPr/>
        <w:t>Töötamiseks vajaliku abivahendi saad enda kasutusse kuni töösuhte lõpuni, aga esialgu mitte kauemaks kui kolmeks aastaks. Lepingut saab pikendada, kui abivahend on tööülesannete täitmisel endiselt vajalik. Töötukassa ei hüvita abivahendi maksumust, kui soetad abivahendi ise.</w:t>
      </w:r>
      <w:r>
        <w:rPr/>
        <w:t xml:space="preserve"> </w:t>
      </w:r>
      <w:r>
        <w:rPr>
          <w:rFonts w:eastAsia="Arial" w:cs="Arial" w:ascii="Liberation Sans" w:hAnsi="Liberation Sans"/>
          <w:b w:val="false"/>
          <w:bCs w:val="false"/>
          <w:i w:val="false"/>
          <w:iCs w:val="false"/>
          <w:color w:val="auto"/>
          <w:kern w:val="2"/>
          <w:sz w:val="24"/>
          <w:szCs w:val="24"/>
          <w:lang w:val="et-EE" w:eastAsia="zh-CN" w:bidi="hi-IN"/>
        </w:rPr>
        <w:t>Loe</w:t>
      </w:r>
      <w:r>
        <w:rPr>
          <w:rFonts w:eastAsia="Arial" w:cs="Arial" w:ascii="Liberation Sans" w:hAnsi="Liberation Sans"/>
          <w:b w:val="false"/>
          <w:bCs w:val="false"/>
          <w:i w:val="false"/>
          <w:iCs w:val="false"/>
          <w:sz w:val="24"/>
          <w:szCs w:val="24"/>
          <w:lang w:val="et-EE"/>
        </w:rPr>
        <w:t xml:space="preserve"> lisa: </w:t>
      </w:r>
      <w:hyperlink r:id="rId34">
        <w:r>
          <w:rPr>
            <w:rStyle w:val="InternetLink"/>
            <w:rFonts w:eastAsia="Arial" w:cs="Arial" w:ascii="Liberation Sans" w:hAnsi="Liberation Sans"/>
            <w:b w:val="false"/>
            <w:bCs w:val="false"/>
            <w:i w:val="false"/>
            <w:iCs w:val="false"/>
            <w:sz w:val="24"/>
            <w:szCs w:val="24"/>
            <w:lang w:val="et-EE"/>
          </w:rPr>
          <w:t>https://www.tootukassa.ee/et/teenused/vahenenud-toovoimega-inimesele/tooalane-abivahend</w:t>
        </w:r>
      </w:hyperlink>
    </w:p>
    <w:p>
      <w:pPr>
        <w:pStyle w:val="Heading3"/>
        <w:numPr>
          <w:ilvl w:val="2"/>
          <w:numId w:val="2"/>
        </w:numPr>
        <w:bidi w:val="0"/>
        <w:jc w:val="left"/>
        <w:rPr/>
      </w:pPr>
      <w:bookmarkStart w:id="84" w:name="__RefHeading___Toc10532_2780245557"/>
      <w:bookmarkEnd w:id="84"/>
      <w:r>
        <w:rPr/>
        <w:t>Kaitstud töö</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Kaitstud töö on mõeldud inimesele, kes ei ole kohe valmis tööle asuma, sest puude või terviseseisundi tõttu ei suuda ta töötada tavapärastes töötingimustes ning vajab töö leidmiseks ja tööle asumiseks pidevat juhendamist.</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Teenuse raames hinnatakse sinu töösuutlikkust, õpetatakse ja harjutatakse tööoskusi, vajadusel korraldatakse töötamine kaitstud tingimustes, toetatakse sotsiaalsete probleemide lahendamisel ning aidatakse leida sobiv töö avatud tööturul.</w:t>
      </w:r>
      <w:r>
        <w:rPr>
          <w:rFonts w:eastAsia="Arial" w:cs="Arial" w:ascii="Liberation Sans" w:hAnsi="Liberation Sans"/>
          <w:b w:val="false"/>
          <w:bCs w:val="false"/>
          <w:i w:val="false"/>
          <w:iCs w:val="false"/>
          <w:sz w:val="24"/>
          <w:szCs w:val="24"/>
          <w:lang w:val="et-EE"/>
        </w:rPr>
        <w:t xml:space="preserve"> </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Avatud tööturule tööle asudes toetatakse sind töökeskkonnaga kohanemisel, tööülesannete õppimisel ja probleemide lahendamisel ning nõustatakse tööandjat ja kolleege. Kaitstud töö teenus</w:t>
      </w:r>
      <w:r>
        <w:rPr>
          <w:rFonts w:eastAsia="Arial" w:cs="Arial" w:ascii="Liberation Sans" w:hAnsi="Liberation Sans"/>
          <w:b w:val="false"/>
          <w:bCs w:val="false"/>
          <w:i w:val="false"/>
          <w:iCs w:val="false"/>
          <w:sz w:val="24"/>
          <w:szCs w:val="24"/>
          <w:lang w:val="et-EE"/>
        </w:rPr>
        <w:t xml:space="preserve"> võib kesta</w:t>
      </w:r>
      <w:r>
        <w:rPr>
          <w:rFonts w:eastAsia="Arial" w:cs="Arial" w:ascii="Liberation Sans" w:hAnsi="Liberation Sans"/>
          <w:b w:val="false"/>
          <w:bCs w:val="false"/>
          <w:i w:val="false"/>
          <w:iCs w:val="false"/>
          <w:sz w:val="24"/>
          <w:szCs w:val="24"/>
          <w:lang w:val="et-EE"/>
        </w:rPr>
        <w:t xml:space="preserve"> kuni kaks aastat.</w:t>
      </w:r>
      <w:r>
        <w:rPr>
          <w:rFonts w:eastAsia="Arial" w:cs="Arial" w:ascii="Liberation Sans" w:hAnsi="Liberation Sans"/>
          <w:b w:val="false"/>
          <w:bCs w:val="false"/>
          <w:i w:val="false"/>
          <w:iCs w:val="false"/>
          <w:sz w:val="24"/>
          <w:szCs w:val="24"/>
          <w:lang w:val="et-EE"/>
        </w:rPr>
        <w:t xml:space="preserve"> Loe</w:t>
      </w:r>
      <w:r>
        <w:rPr>
          <w:rFonts w:eastAsia="Arial" w:cs="Arial" w:ascii="Liberation Sans" w:hAnsi="Liberation Sans"/>
          <w:b w:val="false"/>
          <w:bCs w:val="false"/>
          <w:i w:val="false"/>
          <w:iCs w:val="false"/>
          <w:sz w:val="24"/>
          <w:szCs w:val="24"/>
          <w:lang w:val="et-EE"/>
        </w:rPr>
        <w:t xml:space="preserve"> lisa: </w:t>
      </w:r>
      <w:hyperlink r:id="rId35">
        <w:r>
          <w:rPr>
            <w:rStyle w:val="InternetLink"/>
            <w:rFonts w:eastAsia="Arial" w:cs="Arial" w:ascii="Liberation Sans" w:hAnsi="Liberation Sans"/>
            <w:b w:val="false"/>
            <w:bCs w:val="false"/>
            <w:i w:val="false"/>
            <w:iCs w:val="false"/>
            <w:sz w:val="24"/>
            <w:szCs w:val="24"/>
            <w:lang w:val="et-EE"/>
          </w:rPr>
          <w:t>https://www.tootukassa.ee/et/teenused/vahenenud-toovoimega-inimesele/kaitstud-too</w:t>
        </w:r>
      </w:hyperlink>
    </w:p>
    <w:p>
      <w:pPr>
        <w:pStyle w:val="Heading3"/>
        <w:numPr>
          <w:ilvl w:val="2"/>
          <w:numId w:val="2"/>
        </w:numPr>
        <w:bidi w:val="0"/>
        <w:jc w:val="left"/>
        <w:rPr/>
      </w:pPr>
      <w:bookmarkStart w:id="85" w:name="__RefHeading___Toc10534_2780245557"/>
      <w:bookmarkEnd w:id="85"/>
      <w:r>
        <w:rPr/>
        <w:t>Töökoha kohandamine</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Kui sul on puude või vähenenud töövõime tõttu raske pääseda oma tööruumidesse või kasutada ettenähtud töövahendeid, aitab töötukassa tööandjal kohandada töökoha ja -vahendid ligipääsetavaks ja kasutatavaks. Kui töökeskkond ja -vahendid vastavad nõuetele, kuid sulle sobiva töökeskkonna loomine põhjustab tööandjale olulisi lisakulutusi, kaalub töötukassa töökoha kohandamise kulu hüvitamist lähtuvalt kulu mõistlikkusest. Kohandada saab ka kodus asuvat töökohta, kui see on tööandjaga kokkulepitud töökoht.</w:t>
      </w:r>
      <w:r>
        <w:rPr>
          <w:rFonts w:eastAsia="Arial" w:cs="Arial" w:ascii="Liberation Sans" w:hAnsi="Liberation Sans"/>
          <w:b w:val="false"/>
          <w:bCs w:val="false"/>
          <w:i w:val="false"/>
          <w:iCs w:val="false"/>
          <w:sz w:val="24"/>
          <w:szCs w:val="24"/>
          <w:lang w:val="et-EE"/>
        </w:rPr>
        <w:t xml:space="preserve"> Loe</w:t>
      </w:r>
      <w:r>
        <w:rPr>
          <w:rFonts w:eastAsia="Arial" w:cs="Arial" w:ascii="Liberation Sans" w:hAnsi="Liberation Sans"/>
          <w:b w:val="false"/>
          <w:bCs w:val="false"/>
          <w:i w:val="false"/>
          <w:iCs w:val="false"/>
          <w:sz w:val="24"/>
          <w:szCs w:val="24"/>
          <w:lang w:val="et-EE"/>
        </w:rPr>
        <w:t xml:space="preserve"> lisa: </w:t>
      </w:r>
      <w:hyperlink r:id="rId36">
        <w:r>
          <w:rPr>
            <w:rStyle w:val="InternetLink"/>
            <w:rFonts w:eastAsia="Arial" w:cs="Arial" w:ascii="Liberation Sans" w:hAnsi="Liberation Sans"/>
            <w:b w:val="false"/>
            <w:bCs w:val="false"/>
            <w:i w:val="false"/>
            <w:iCs w:val="false"/>
            <w:sz w:val="24"/>
            <w:szCs w:val="24"/>
            <w:lang w:val="et-EE"/>
          </w:rPr>
          <w:t>https://www.tootukassa.ee/et/teenused/vahenenud-toovoimega-inimestele/tookoha-kohandamine</w:t>
        </w:r>
      </w:hyperlink>
    </w:p>
    <w:p>
      <w:pPr>
        <w:pStyle w:val="Heading2"/>
        <w:rPr/>
      </w:pPr>
      <w:bookmarkStart w:id="86" w:name="__RefHeading___Toc6286_2984105123"/>
      <w:bookmarkEnd w:id="86"/>
      <w:r>
        <w:rPr/>
        <w:t>Teenuse</w:t>
      </w:r>
      <w:r>
        <w:rPr/>
        <w:t>i</w:t>
      </w:r>
      <w:r>
        <w:rPr/>
        <w:t>d registreeritud tööotsijale</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Kui soovid töö leidmiseks kasutada täiendavaid teenuseid, pead töötukassas end</w:t>
      </w:r>
      <w:r>
        <w:rPr>
          <w:rFonts w:eastAsia="Arial" w:cs="Arial" w:ascii="Liberation Sans" w:hAnsi="Liberation Sans"/>
          <w:b w:val="false"/>
          <w:bCs w:val="false"/>
          <w:i w:val="false"/>
          <w:iCs w:val="false"/>
          <w:sz w:val="24"/>
          <w:szCs w:val="24"/>
          <w:lang w:val="et-EE"/>
        </w:rPr>
        <w:t xml:space="preserve"> töötuna </w:t>
      </w:r>
      <w:r>
        <w:rPr>
          <w:rFonts w:eastAsia="Arial" w:cs="Arial" w:ascii="Liberation Sans" w:hAnsi="Liberation Sans"/>
          <w:b w:val="false"/>
          <w:bCs w:val="false"/>
          <w:i w:val="false"/>
          <w:iCs w:val="false"/>
          <w:sz w:val="24"/>
          <w:szCs w:val="24"/>
          <w:lang w:val="et-EE"/>
        </w:rPr>
        <w:t xml:space="preserve"> registreerima ning</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seejärel</w:t>
      </w:r>
      <w:r>
        <w:rPr>
          <w:rFonts w:eastAsia="Arial" w:cs="Arial" w:ascii="Liberation Sans" w:hAnsi="Liberation Sans"/>
          <w:b w:val="false"/>
          <w:bCs w:val="false"/>
          <w:i w:val="false"/>
          <w:iCs w:val="false"/>
          <w:sz w:val="24"/>
          <w:szCs w:val="24"/>
          <w:lang w:val="et-EE"/>
        </w:rPr>
        <w:t xml:space="preserve"> registreerima</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 xml:space="preserve">end </w:t>
      </w:r>
      <w:r>
        <w:rPr>
          <w:rFonts w:eastAsia="Arial" w:cs="Arial" w:ascii="Liberation Sans" w:hAnsi="Liberation Sans"/>
          <w:b w:val="false"/>
          <w:bCs w:val="false"/>
          <w:i w:val="false"/>
          <w:iCs w:val="false"/>
          <w:sz w:val="24"/>
          <w:szCs w:val="24"/>
          <w:lang w:val="et-EE"/>
        </w:rPr>
        <w:t>tööotsijaks.</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 xml:space="preserve">Registreeritud töötuna on sul õigus taotleda rahalisi toetusi ning saada abi töö </w:t>
      </w:r>
      <w:r>
        <w:rPr>
          <w:rFonts w:eastAsia="Arial" w:cs="Arial" w:ascii="Liberation Sans" w:hAnsi="Liberation Sans"/>
          <w:b w:val="false"/>
          <w:bCs w:val="false"/>
          <w:i w:val="false"/>
          <w:iCs w:val="false"/>
          <w:color w:val="auto"/>
          <w:kern w:val="2"/>
          <w:sz w:val="24"/>
          <w:szCs w:val="24"/>
          <w:lang w:val="et-EE" w:eastAsia="zh-CN" w:bidi="hi-IN"/>
        </w:rPr>
        <w:t>leidmisel.</w:t>
      </w:r>
    </w:p>
    <w:p>
      <w:pPr>
        <w:pStyle w:val="Normal"/>
        <w:bidi w:val="0"/>
        <w:spacing w:lineRule="auto" w:line="360" w:before="240" w:after="0"/>
        <w:jc w:val="both"/>
        <w:rPr>
          <w:rFonts w:ascii="Liberation Sans" w:hAnsi="Liberation Sans" w:eastAsia="Arial" w:cs="Arial"/>
          <w:b w:val="false"/>
          <w:b w:val="false"/>
          <w:bCs w:val="false"/>
          <w:i w:val="false"/>
          <w:i w:val="false"/>
          <w:iCs w:val="false"/>
          <w:color w:val="auto"/>
          <w:kern w:val="2"/>
          <w:sz w:val="24"/>
          <w:szCs w:val="24"/>
          <w:lang w:val="et-EE" w:eastAsia="zh-CN" w:bidi="hi-IN"/>
        </w:rPr>
      </w:pPr>
      <w:r>
        <w:rPr/>
      </w:r>
    </w:p>
    <w:p>
      <w:pPr>
        <w:pStyle w:val="Heading3"/>
        <w:numPr>
          <w:ilvl w:val="2"/>
          <w:numId w:val="2"/>
        </w:numPr>
        <w:bidi w:val="0"/>
        <w:jc w:val="left"/>
        <w:rPr/>
      </w:pPr>
      <w:bookmarkStart w:id="87" w:name="__RefHeading___Toc10536_2780245557"/>
      <w:bookmarkEnd w:id="87"/>
      <w:r>
        <w:rPr/>
        <w:t>Tööklubid</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Tööklubis</w:t>
      </w:r>
      <w:r>
        <w:rPr>
          <w:rFonts w:eastAsia="Arial" w:cs="Arial" w:ascii="Liberation Sans" w:hAnsi="Liberation Sans"/>
          <w:b w:val="false"/>
          <w:bCs w:val="false"/>
          <w:i w:val="false"/>
          <w:iCs w:val="false"/>
          <w:sz w:val="24"/>
          <w:szCs w:val="24"/>
          <w:lang w:val="et-EE"/>
        </w:rPr>
        <w:t xml:space="preserve">t on </w:t>
      </w:r>
      <w:r>
        <w:rPr>
          <w:rFonts w:eastAsia="Arial" w:cs="Arial" w:ascii="Liberation Sans" w:hAnsi="Liberation Sans"/>
          <w:b w:val="false"/>
          <w:bCs w:val="false"/>
          <w:i w:val="false"/>
          <w:iCs w:val="false"/>
          <w:color w:val="auto"/>
          <w:kern w:val="2"/>
          <w:sz w:val="24"/>
          <w:szCs w:val="24"/>
          <w:lang w:val="et-EE" w:eastAsia="zh-CN" w:bidi="hi-IN"/>
        </w:rPr>
        <w:t>saab</w:t>
      </w:r>
      <w:r>
        <w:rPr>
          <w:rFonts w:eastAsia="Arial" w:cs="Arial" w:ascii="Liberation Sans" w:hAnsi="Liberation Sans"/>
          <w:b w:val="false"/>
          <w:bCs w:val="false"/>
          <w:i w:val="false"/>
          <w:iCs w:val="false"/>
          <w:sz w:val="24"/>
          <w:szCs w:val="24"/>
          <w:lang w:val="et-EE"/>
        </w:rPr>
        <w:t xml:space="preserve"> teadmisi tööturust, kandideerimisprotsessist ning töövaldkonna õigustest ja kohustustest. Kui</w:t>
      </w:r>
      <w:r>
        <w:rPr>
          <w:rFonts w:eastAsia="Arial" w:cs="Arial" w:ascii="Liberation Sans" w:hAnsi="Liberation Sans"/>
          <w:b w:val="false"/>
          <w:bCs w:val="false"/>
          <w:i w:val="false"/>
          <w:iCs w:val="false"/>
          <w:color w:val="auto"/>
          <w:kern w:val="2"/>
          <w:sz w:val="24"/>
          <w:szCs w:val="24"/>
          <w:lang w:val="et-EE" w:eastAsia="zh-CN" w:bidi="hi-IN"/>
        </w:rPr>
        <w:t xml:space="preserve"> </w:t>
      </w:r>
      <w:r>
        <w:rPr>
          <w:rFonts w:eastAsia="Arial" w:cs="Arial" w:ascii="Liberation Sans" w:hAnsi="Liberation Sans"/>
          <w:b w:val="false"/>
          <w:bCs w:val="false"/>
          <w:i w:val="false"/>
          <w:iCs w:val="false"/>
          <w:color w:val="auto"/>
          <w:kern w:val="2"/>
          <w:sz w:val="24"/>
          <w:szCs w:val="24"/>
          <w:lang w:val="et-EE" w:eastAsia="zh-CN" w:bidi="hi-IN"/>
        </w:rPr>
        <w:t>t</w:t>
      </w:r>
      <w:r>
        <w:rPr>
          <w:rFonts w:eastAsia="Arial" w:cs="Arial" w:ascii="Liberation Sans" w:hAnsi="Liberation Sans"/>
          <w:b w:val="false"/>
          <w:bCs w:val="false"/>
          <w:i w:val="false"/>
          <w:iCs w:val="false"/>
          <w:color w:val="auto"/>
          <w:kern w:val="2"/>
          <w:sz w:val="24"/>
          <w:szCs w:val="24"/>
          <w:lang w:val="et-EE" w:eastAsia="zh-CN" w:bidi="hi-IN"/>
        </w:rPr>
        <w:t>unned, et ei mõista praegust tööturgu ning tööandjate ootusi piisavalt, ei tea päris täpselt, kuidas koostada CV</w:t>
      </w:r>
      <w:r>
        <w:rPr>
          <w:rFonts w:eastAsia="Arial" w:cs="Arial" w:ascii="Liberation Sans" w:hAnsi="Liberation Sans"/>
          <w:b w:val="false"/>
          <w:bCs w:val="false"/>
          <w:i w:val="false"/>
          <w:iCs w:val="false"/>
          <w:color w:val="auto"/>
          <w:kern w:val="2"/>
          <w:sz w:val="24"/>
          <w:szCs w:val="24"/>
          <w:lang w:val="et-EE" w:eastAsia="zh-CN" w:bidi="hi-IN"/>
        </w:rPr>
        <w:t>-d</w:t>
      </w:r>
      <w:r>
        <w:rPr>
          <w:rFonts w:eastAsia="Arial" w:cs="Arial" w:ascii="Liberation Sans" w:hAnsi="Liberation Sans"/>
          <w:b w:val="false"/>
          <w:bCs w:val="false"/>
          <w:i w:val="false"/>
          <w:iCs w:val="false"/>
          <w:color w:val="auto"/>
          <w:kern w:val="2"/>
          <w:sz w:val="24"/>
          <w:szCs w:val="24"/>
          <w:lang w:val="et-EE" w:eastAsia="zh-CN" w:bidi="hi-IN"/>
        </w:rPr>
        <w:t xml:space="preserve"> nii, et see tööandjatele silma jääks või </w:t>
      </w:r>
      <w:r>
        <w:rPr>
          <w:rFonts w:eastAsia="Arial" w:cs="Arial" w:ascii="Liberation Sans" w:hAnsi="Liberation Sans"/>
          <w:b w:val="false"/>
          <w:bCs w:val="false"/>
          <w:i w:val="false"/>
          <w:iCs w:val="false"/>
          <w:color w:val="auto"/>
          <w:kern w:val="2"/>
          <w:sz w:val="24"/>
          <w:szCs w:val="24"/>
          <w:lang w:val="et-EE" w:eastAsia="zh-CN" w:bidi="hi-IN"/>
        </w:rPr>
        <w:t>v</w:t>
      </w:r>
      <w:r>
        <w:rPr>
          <w:rFonts w:eastAsia="Arial" w:cs="Arial" w:ascii="Liberation Sans" w:hAnsi="Liberation Sans"/>
          <w:b w:val="false"/>
          <w:bCs w:val="false"/>
          <w:i w:val="false"/>
          <w:iCs w:val="false"/>
          <w:color w:val="auto"/>
          <w:kern w:val="2"/>
          <w:sz w:val="24"/>
          <w:szCs w:val="24"/>
          <w:lang w:val="et-EE" w:eastAsia="zh-CN" w:bidi="hi-IN"/>
        </w:rPr>
        <w:t>ajad nõu motivatsioonikirja koostamisel</w:t>
      </w:r>
      <w:r>
        <w:rPr>
          <w:rFonts w:eastAsia="Arial" w:cs="Arial" w:ascii="Liberation Sans" w:hAnsi="Liberation Sans"/>
          <w:b w:val="false"/>
          <w:bCs w:val="false"/>
          <w:i w:val="false"/>
          <w:iCs w:val="false"/>
          <w:color w:val="auto"/>
          <w:kern w:val="2"/>
          <w:sz w:val="24"/>
          <w:szCs w:val="24"/>
          <w:lang w:val="et-EE" w:eastAsia="zh-CN" w:bidi="hi-IN"/>
        </w:rPr>
        <w:t>;</w:t>
      </w:r>
      <w:r>
        <w:rPr>
          <w:rFonts w:eastAsia="Arial" w:cs="Arial" w:ascii="Liberation Sans" w:hAnsi="Liberation Sans"/>
          <w:b w:val="false"/>
          <w:bCs w:val="false"/>
          <w:i w:val="false"/>
          <w:iCs w:val="false"/>
          <w:sz w:val="24"/>
          <w:szCs w:val="24"/>
          <w:lang w:val="et-EE"/>
        </w:rPr>
        <w:t xml:space="preserve"> võiksid kaaluda tööklubis osalemist</w:t>
      </w:r>
      <w:r>
        <w:rPr>
          <w:rFonts w:eastAsia="Arial" w:cs="Arial" w:ascii="Liberation Sans" w:hAnsi="Liberation Sans"/>
          <w:b w:val="false"/>
          <w:bCs w:val="false"/>
          <w:i w:val="false"/>
          <w:iCs w:val="false"/>
          <w:sz w:val="24"/>
          <w:szCs w:val="24"/>
          <w:lang w:val="et-EE"/>
        </w:rPr>
        <w:t>.</w:t>
      </w:r>
    </w:p>
    <w:p>
      <w:pPr>
        <w:pStyle w:val="Normal"/>
        <w:bidi w:val="0"/>
        <w:spacing w:lineRule="auto" w:line="360" w:before="240" w:after="0"/>
        <w:jc w:val="both"/>
        <w:rPr/>
      </w:pPr>
      <w:r>
        <w:rPr>
          <w:rFonts w:eastAsia="Arial" w:cs="Arial" w:ascii="Liberation Sans" w:hAnsi="Liberation Sans"/>
          <w:b w:val="false"/>
          <w:bCs w:val="false"/>
          <w:i w:val="false"/>
          <w:iCs w:val="false"/>
          <w:color w:val="auto"/>
          <w:kern w:val="2"/>
          <w:sz w:val="24"/>
          <w:szCs w:val="24"/>
          <w:lang w:val="et-EE" w:eastAsia="zh-CN" w:bidi="hi-IN"/>
        </w:rPr>
        <w:t>Tööklubi kestab kolm tundi ning tunnis</w:t>
      </w:r>
      <w:r>
        <w:rPr>
          <w:rFonts w:eastAsia="Arial" w:cs="Arial" w:ascii="Liberation Sans" w:hAnsi="Liberation Sans"/>
          <w:b w:val="false"/>
          <w:bCs w:val="false"/>
          <w:i w:val="false"/>
          <w:iCs w:val="false"/>
          <w:sz w:val="24"/>
          <w:szCs w:val="24"/>
          <w:lang w:val="et-EE"/>
        </w:rPr>
        <w:t xml:space="preserve"> osaleb </w:t>
      </w:r>
      <w:r>
        <w:rPr>
          <w:rFonts w:eastAsia="Arial" w:cs="Arial" w:ascii="Liberation Sans" w:hAnsi="Liberation Sans"/>
          <w:b w:val="false"/>
          <w:bCs w:val="false"/>
          <w:i w:val="false"/>
          <w:iCs w:val="false"/>
          <w:sz w:val="24"/>
          <w:szCs w:val="24"/>
          <w:lang w:val="et-EE"/>
        </w:rPr>
        <w:t xml:space="preserve">korraga </w:t>
      </w:r>
      <w:r>
        <w:rPr>
          <w:rFonts w:eastAsia="Arial" w:cs="Arial" w:ascii="Liberation Sans" w:hAnsi="Liberation Sans"/>
          <w:b w:val="false"/>
          <w:bCs w:val="false"/>
          <w:i w:val="false"/>
          <w:iCs w:val="false"/>
          <w:sz w:val="24"/>
          <w:szCs w:val="24"/>
          <w:lang w:val="et-EE"/>
        </w:rPr>
        <w:t>kuni 14 inimest</w:t>
      </w:r>
      <w:r>
        <w:rPr>
          <w:rFonts w:eastAsia="Arial" w:cs="Arial" w:ascii="Liberation Sans" w:hAnsi="Liberation Sans"/>
          <w:b w:val="false"/>
          <w:bCs w:val="false"/>
          <w:i w:val="false"/>
          <w:iCs w:val="false"/>
          <w:sz w:val="24"/>
          <w:szCs w:val="24"/>
          <w:lang w:val="et-EE"/>
        </w:rPr>
        <w:t>. Tööklubi toimub</w:t>
      </w:r>
      <w:r>
        <w:rPr>
          <w:rFonts w:eastAsia="Arial" w:cs="Arial" w:ascii="Liberation Sans" w:hAnsi="Liberation Sans"/>
          <w:b w:val="false"/>
          <w:bCs w:val="false"/>
          <w:i w:val="false"/>
          <w:iCs w:val="false"/>
          <w:sz w:val="24"/>
          <w:szCs w:val="24"/>
          <w:lang w:val="et-EE"/>
        </w:rPr>
        <w:t xml:space="preserve"> 1–2 korda nädalas, kokku 8–16 korda</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Kohtumised koosnevad loengu</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 xml:space="preserve">poolest, mille käigus </w:t>
      </w:r>
      <w:r>
        <w:rPr>
          <w:rFonts w:eastAsia="Arial" w:cs="Arial" w:ascii="Liberation Sans" w:hAnsi="Liberation Sans"/>
          <w:b w:val="false"/>
          <w:bCs w:val="false"/>
          <w:i w:val="false"/>
          <w:iCs w:val="false"/>
          <w:color w:val="auto"/>
          <w:kern w:val="2"/>
          <w:sz w:val="24"/>
          <w:szCs w:val="24"/>
          <w:lang w:val="et-EE" w:eastAsia="zh-CN" w:bidi="hi-IN"/>
        </w:rPr>
        <w:t>antakse</w:t>
      </w:r>
      <w:r>
        <w:rPr>
          <w:rFonts w:eastAsia="Arial" w:cs="Arial" w:ascii="Liberation Sans" w:hAnsi="Liberation Sans"/>
          <w:b w:val="false"/>
          <w:bCs w:val="false"/>
          <w:i w:val="false"/>
          <w:iCs w:val="false"/>
          <w:sz w:val="24"/>
          <w:szCs w:val="24"/>
          <w:lang w:val="et-EE"/>
        </w:rPr>
        <w:t xml:space="preserve"> ülevaa</w:t>
      </w:r>
      <w:r>
        <w:rPr>
          <w:rFonts w:eastAsia="Arial" w:cs="Arial" w:ascii="Liberation Sans" w:hAnsi="Liberation Sans"/>
          <w:b w:val="false"/>
          <w:bCs w:val="false"/>
          <w:i w:val="false"/>
          <w:iCs w:val="false"/>
          <w:sz w:val="24"/>
          <w:szCs w:val="24"/>
          <w:lang w:val="et-EE"/>
        </w:rPr>
        <w:t>de</w:t>
      </w:r>
      <w:r>
        <w:rPr>
          <w:rFonts w:eastAsia="Arial" w:cs="Arial" w:ascii="Liberation Sans" w:hAnsi="Liberation Sans"/>
          <w:b w:val="false"/>
          <w:bCs w:val="false"/>
          <w:i w:val="false"/>
          <w:iCs w:val="false"/>
          <w:sz w:val="24"/>
          <w:szCs w:val="24"/>
          <w:lang w:val="et-EE"/>
        </w:rPr>
        <w:t xml:space="preserve"> päeva</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teemast, ja klubilisest poolest, kus rühmatööde käigus lahendatakse töötamise ja tööle kandideerimisega seotud ülesandeid.</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Loe lisa</w:t>
      </w:r>
      <w:r>
        <w:rPr>
          <w:rFonts w:eastAsia="Arial" w:cs="Arial" w:ascii="Liberation Sans" w:hAnsi="Liberation Sans"/>
          <w:b w:val="false"/>
          <w:bCs w:val="false"/>
          <w:i w:val="false"/>
          <w:iCs w:val="false"/>
          <w:sz w:val="24"/>
          <w:szCs w:val="24"/>
          <w:lang w:val="et-EE"/>
        </w:rPr>
        <w:t xml:space="preserve">: </w:t>
      </w:r>
      <w:hyperlink r:id="rId37">
        <w:r>
          <w:rPr>
            <w:rStyle w:val="InternetLink"/>
            <w:rFonts w:eastAsia="Arial" w:cs="Arial" w:ascii="Liberation Sans" w:hAnsi="Liberation Sans"/>
            <w:b w:val="false"/>
            <w:bCs w:val="false"/>
            <w:i w:val="false"/>
            <w:iCs w:val="false"/>
            <w:sz w:val="24"/>
            <w:szCs w:val="24"/>
            <w:lang w:val="et-EE"/>
          </w:rPr>
          <w:t>https://www.tootukassa.ee/et/teenused/toootsingud/tooklubi</w:t>
        </w:r>
      </w:hyperlink>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
    </w:p>
    <w:p>
      <w:pPr>
        <w:pStyle w:val="Heading3"/>
        <w:numPr>
          <w:ilvl w:val="2"/>
          <w:numId w:val="2"/>
        </w:numPr>
        <w:bidi w:val="0"/>
        <w:jc w:val="left"/>
        <w:rPr/>
      </w:pPr>
      <w:bookmarkStart w:id="88" w:name="__RefHeading___Toc10538_2780245557"/>
      <w:bookmarkEnd w:id="88"/>
      <w:r>
        <w:rPr/>
        <w:t>Tööharjutus</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Tööharjutusel saavad osaleda töötukassas registreeritud töötud, kes on selle vajaduse oma nõustajaga läbi arutanud.</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 xml:space="preserve">Tööharjutuses </w:t>
      </w:r>
      <w:r>
        <w:rPr>
          <w:rFonts w:eastAsia="Arial" w:cs="Arial" w:ascii="Liberation Sans" w:hAnsi="Liberation Sans"/>
          <w:b w:val="false"/>
          <w:bCs w:val="false"/>
          <w:i w:val="false"/>
          <w:iCs w:val="false"/>
          <w:sz w:val="24"/>
          <w:szCs w:val="24"/>
          <w:lang w:val="et-EE"/>
        </w:rPr>
        <w:t>t</w:t>
      </w:r>
      <w:r>
        <w:rPr>
          <w:rFonts w:eastAsia="Arial" w:cs="Arial" w:ascii="Liberation Sans" w:hAnsi="Liberation Sans"/>
          <w:b w:val="false"/>
          <w:bCs w:val="false"/>
          <w:i w:val="false"/>
          <w:iCs w:val="false"/>
          <w:sz w:val="24"/>
          <w:szCs w:val="24"/>
          <w:lang w:val="et-EE"/>
        </w:rPr>
        <w:t>öötatakse rühmas, kus on kuni 12 inimest</w:t>
      </w:r>
      <w:r>
        <w:rPr>
          <w:rFonts w:eastAsia="Arial" w:cs="Arial" w:ascii="Liberation Sans" w:hAnsi="Liberation Sans"/>
          <w:b w:val="false"/>
          <w:bCs w:val="false"/>
          <w:i w:val="false"/>
          <w:iCs w:val="false"/>
          <w:sz w:val="24"/>
          <w:szCs w:val="24"/>
          <w:lang w:val="et-EE"/>
        </w:rPr>
        <w:t>. T</w:t>
      </w:r>
      <w:r>
        <w:rPr>
          <w:rFonts w:eastAsia="Arial" w:cs="Arial" w:ascii="Liberation Sans" w:hAnsi="Liberation Sans"/>
          <w:b w:val="false"/>
          <w:bCs w:val="false"/>
          <w:i w:val="false"/>
          <w:iCs w:val="false"/>
          <w:sz w:val="24"/>
          <w:szCs w:val="24"/>
          <w:lang w:val="et-EE"/>
        </w:rPr>
        <w:t>ööharjutuse</w:t>
      </w:r>
      <w:r>
        <w:rPr>
          <w:rFonts w:eastAsia="Arial" w:cs="Arial" w:ascii="Liberation Sans" w:hAnsi="Liberation Sans"/>
          <w:b w:val="false"/>
          <w:bCs w:val="false"/>
          <w:i w:val="false"/>
          <w:iCs w:val="false"/>
          <w:color w:val="auto"/>
          <w:kern w:val="2"/>
          <w:sz w:val="24"/>
          <w:szCs w:val="24"/>
          <w:lang w:val="et-EE" w:eastAsia="zh-CN" w:bidi="hi-IN"/>
        </w:rPr>
        <w:t>d toimuvad</w:t>
      </w:r>
      <w:r>
        <w:rPr>
          <w:rFonts w:eastAsia="Arial" w:cs="Arial" w:ascii="Liberation Sans" w:hAnsi="Liberation Sans"/>
          <w:b w:val="false"/>
          <w:bCs w:val="false"/>
          <w:i w:val="false"/>
          <w:iCs w:val="false"/>
          <w:sz w:val="24"/>
          <w:szCs w:val="24"/>
          <w:lang w:val="et-EE"/>
        </w:rPr>
        <w:t xml:space="preserve"> tööpäevadel ning kestavad 5–6 tundi</w:t>
      </w:r>
      <w:r>
        <w:rPr>
          <w:rFonts w:eastAsia="Arial" w:cs="Arial" w:ascii="Liberation Sans" w:hAnsi="Liberation Sans"/>
          <w:b w:val="false"/>
          <w:bCs w:val="false"/>
          <w:i w:val="false"/>
          <w:iCs w:val="false"/>
          <w:sz w:val="24"/>
          <w:szCs w:val="24"/>
          <w:lang w:val="et-EE"/>
        </w:rPr>
        <w:t>. Tööharjutus</w:t>
      </w:r>
      <w:r>
        <w:rPr>
          <w:rFonts w:eastAsia="Arial" w:cs="Arial" w:ascii="Liberation Sans" w:hAnsi="Liberation Sans"/>
          <w:b w:val="false"/>
          <w:bCs w:val="false"/>
          <w:i w:val="false"/>
          <w:iCs w:val="false"/>
          <w:sz w:val="24"/>
          <w:szCs w:val="24"/>
          <w:lang w:val="et-EE"/>
        </w:rPr>
        <w:t xml:space="preserve">e aitab samuti tööturgu paremini tundma õppida ning </w:t>
      </w:r>
      <w:r>
        <w:rPr>
          <w:rFonts w:eastAsia="Arial" w:cs="Arial" w:ascii="Liberation Sans" w:hAnsi="Liberation Sans"/>
          <w:b w:val="false"/>
          <w:bCs w:val="false"/>
          <w:i w:val="false"/>
          <w:iCs w:val="false"/>
          <w:color w:val="auto"/>
          <w:kern w:val="2"/>
          <w:sz w:val="24"/>
          <w:szCs w:val="24"/>
          <w:lang w:val="et-EE" w:eastAsia="zh-CN" w:bidi="hi-IN"/>
        </w:rPr>
        <w:t>arendab</w:t>
      </w:r>
      <w:r>
        <w:rPr>
          <w:rFonts w:eastAsia="Arial" w:cs="Arial" w:ascii="Liberation Sans" w:hAnsi="Liberation Sans"/>
          <w:b w:val="false"/>
          <w:bCs w:val="false"/>
          <w:i w:val="false"/>
          <w:iCs w:val="false"/>
          <w:sz w:val="24"/>
          <w:szCs w:val="24"/>
          <w:lang w:val="et-EE"/>
        </w:rPr>
        <w:t xml:space="preserve"> erinevaid oskusi, näiteks </w:t>
      </w:r>
      <w:r>
        <w:rPr>
          <w:rFonts w:eastAsia="Arial" w:cs="Arial" w:ascii="Liberation Sans" w:hAnsi="Liberation Sans"/>
          <w:b w:val="false"/>
          <w:bCs w:val="false"/>
          <w:i w:val="false"/>
          <w:iCs w:val="false"/>
          <w:color w:val="auto"/>
          <w:kern w:val="2"/>
          <w:sz w:val="24"/>
          <w:szCs w:val="24"/>
          <w:lang w:val="et-EE" w:eastAsia="zh-CN" w:bidi="hi-IN"/>
        </w:rPr>
        <w:t>oskus</w:t>
      </w:r>
      <w:r>
        <w:rPr>
          <w:rFonts w:eastAsia="Arial" w:cs="Arial" w:ascii="Liberation Sans" w:hAnsi="Liberation Sans"/>
          <w:b w:val="false"/>
          <w:bCs w:val="false"/>
          <w:i w:val="false"/>
          <w:iCs w:val="false"/>
          <w:color w:val="auto"/>
          <w:kern w:val="2"/>
          <w:sz w:val="24"/>
          <w:szCs w:val="24"/>
          <w:lang w:val="et-EE" w:eastAsia="zh-CN" w:bidi="hi-IN"/>
        </w:rPr>
        <w:t>t</w:t>
      </w:r>
      <w:r>
        <w:rPr>
          <w:rFonts w:eastAsia="Arial" w:cs="Arial" w:ascii="Liberation Sans" w:hAnsi="Liberation Sans"/>
          <w:b w:val="false"/>
          <w:bCs w:val="false"/>
          <w:i w:val="false"/>
          <w:iCs w:val="false"/>
          <w:color w:val="auto"/>
          <w:kern w:val="2"/>
          <w:sz w:val="24"/>
          <w:szCs w:val="24"/>
          <w:lang w:val="et-EE" w:eastAsia="zh-CN" w:bidi="hi-IN"/>
        </w:rPr>
        <w:t xml:space="preserve"> </w:t>
      </w:r>
      <w:r>
        <w:rPr>
          <w:rFonts w:eastAsia="Arial" w:cs="Arial" w:ascii="Liberation Sans" w:hAnsi="Liberation Sans"/>
          <w:b w:val="false"/>
          <w:bCs w:val="false"/>
          <w:i w:val="false"/>
          <w:iCs w:val="false"/>
          <w:sz w:val="24"/>
          <w:szCs w:val="24"/>
          <w:lang w:val="et-EE"/>
        </w:rPr>
        <w:t xml:space="preserve">hinnata oma tugevusi ja nõrkusi ning tegutsemissuundasid lähtuvalt oma oskustest ja kogemustest, aga ka piirangutest ning tõstab motivatsiooni tööle kandideerimiseks ning erinevate teenuste kasutamiseks. </w:t>
      </w:r>
      <w:r>
        <w:rPr>
          <w:rFonts w:eastAsia="Arial" w:cs="Arial" w:ascii="Liberation Sans" w:hAnsi="Liberation Sans"/>
          <w:b w:val="false"/>
          <w:bCs w:val="false"/>
          <w:i w:val="false"/>
          <w:iCs w:val="false"/>
          <w:sz w:val="24"/>
          <w:szCs w:val="24"/>
          <w:lang w:val="et-EE"/>
        </w:rPr>
        <w:t>P</w:t>
      </w:r>
      <w:r>
        <w:rPr>
          <w:rFonts w:eastAsia="Arial" w:cs="Arial" w:ascii="Liberation Sans" w:hAnsi="Liberation Sans"/>
          <w:b w:val="false"/>
          <w:bCs w:val="false"/>
          <w:i w:val="false"/>
          <w:iCs w:val="false"/>
          <w:sz w:val="24"/>
          <w:szCs w:val="24"/>
          <w:lang w:val="et-EE"/>
        </w:rPr>
        <w:t>äev on sisustatud kaasavate tegevustega, mille käigus lahendatakse töötamise ja tööle kandideerimisega seotud ülesandeid</w:t>
      </w:r>
      <w:r>
        <w:rPr>
          <w:rFonts w:eastAsia="Arial" w:cs="Arial" w:ascii="Liberation Sans" w:hAnsi="Liberation Sans"/>
          <w:b w:val="false"/>
          <w:bCs w:val="false"/>
          <w:i w:val="false"/>
          <w:iCs w:val="false"/>
          <w:sz w:val="24"/>
          <w:szCs w:val="24"/>
          <w:lang w:val="et-EE"/>
        </w:rPr>
        <w:t xml:space="preserve"> ning </w:t>
      </w:r>
      <w:r>
        <w:rPr>
          <w:rFonts w:eastAsia="Arial" w:cs="Arial" w:ascii="Liberation Sans" w:hAnsi="Liberation Sans"/>
          <w:b w:val="false"/>
          <w:bCs w:val="false"/>
          <w:i w:val="false"/>
          <w:iCs w:val="false"/>
          <w:sz w:val="24"/>
          <w:szCs w:val="24"/>
          <w:lang w:val="et-EE"/>
        </w:rPr>
        <w:t>osaleja saab samas süüa lõunat ja turgutada end kohvipausidel.</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Loe</w:t>
      </w:r>
      <w:r>
        <w:rPr>
          <w:rFonts w:eastAsia="Arial" w:cs="Arial" w:ascii="Liberation Sans" w:hAnsi="Liberation Sans"/>
          <w:b w:val="false"/>
          <w:bCs w:val="false"/>
          <w:i w:val="false"/>
          <w:iCs w:val="false"/>
          <w:sz w:val="24"/>
          <w:szCs w:val="24"/>
          <w:lang w:val="et-EE"/>
        </w:rPr>
        <w:t xml:space="preserve"> lisa</w:t>
      </w:r>
      <w:r>
        <w:rPr>
          <w:rFonts w:eastAsia="Arial" w:cs="Arial" w:ascii="Liberation Sans" w:hAnsi="Liberation Sans"/>
          <w:b w:val="false"/>
          <w:bCs w:val="false"/>
          <w:i w:val="false"/>
          <w:iCs w:val="false"/>
          <w:sz w:val="24"/>
          <w:szCs w:val="24"/>
          <w:lang w:val="et-EE"/>
        </w:rPr>
        <w:t xml:space="preserve">: </w:t>
      </w:r>
      <w:hyperlink r:id="rId38">
        <w:r>
          <w:rPr>
            <w:rStyle w:val="InternetLink"/>
            <w:rFonts w:eastAsia="Arial" w:cs="Arial" w:ascii="Liberation Sans" w:hAnsi="Liberation Sans"/>
            <w:b w:val="false"/>
            <w:bCs w:val="false"/>
            <w:i w:val="false"/>
            <w:iCs w:val="false"/>
            <w:sz w:val="24"/>
            <w:szCs w:val="24"/>
            <w:lang w:val="et-EE"/>
          </w:rPr>
          <w:t>https://www.tootukassa.ee/et/teenused/toootsingud/tooharjutus</w:t>
        </w:r>
      </w:hyperlink>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
    </w:p>
    <w:p>
      <w:pPr>
        <w:pStyle w:val="Heading3"/>
        <w:numPr>
          <w:ilvl w:val="2"/>
          <w:numId w:val="2"/>
        </w:numPr>
        <w:bidi w:val="0"/>
        <w:jc w:val="left"/>
        <w:rPr/>
      </w:pPr>
      <w:bookmarkStart w:id="89" w:name="__RefHeading___Toc17291_2984105123"/>
      <w:bookmarkEnd w:id="89"/>
      <w:r>
        <w:rPr>
          <w:rFonts w:eastAsia="Noto Sans CJK SC" w:cs="Lohit Devanagari"/>
          <w:b/>
          <w:bCs/>
          <w:color w:val="auto"/>
          <w:kern w:val="2"/>
          <w:sz w:val="28"/>
          <w:szCs w:val="28"/>
          <w:lang w:val="en-US" w:eastAsia="zh-CN" w:bidi="hi-IN"/>
        </w:rPr>
        <w:t>Psühholoogiline, võla- ja sõltuvusnõustamine</w:t>
      </w:r>
    </w:p>
    <w:p>
      <w:pPr>
        <w:pStyle w:val="Normal"/>
        <w:bidi w:val="0"/>
        <w:spacing w:lineRule="auto" w:line="360" w:before="240" w:after="0"/>
        <w:jc w:val="both"/>
        <w:rPr>
          <w:rFonts w:ascii="Liberation Sans" w:hAnsi="Liberation Sans" w:eastAsia="Arial" w:cs="Arial"/>
          <w:b/>
          <w:b/>
          <w:bCs/>
          <w:i w:val="false"/>
          <w:i w:val="false"/>
          <w:iCs w:val="false"/>
          <w:sz w:val="24"/>
          <w:szCs w:val="24"/>
          <w:lang w:val="et-EE"/>
        </w:rPr>
      </w:pPr>
      <w:r>
        <w:rPr>
          <w:rFonts w:eastAsia="Arial" w:cs="Arial" w:ascii="Liberation Sans" w:hAnsi="Liberation Sans"/>
          <w:b/>
          <w:bCs/>
          <w:i w:val="false"/>
          <w:iCs w:val="false"/>
          <w:sz w:val="24"/>
          <w:szCs w:val="24"/>
          <w:lang w:val="et-EE"/>
        </w:rPr>
        <w:t>Psühholoogiline nõustamine</w:t>
      </w:r>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t>Teenus on mõeldud neile, kes tunnevad, et tööotsinguid ja tööle saamist mõjutab mõni olukord, millele on keeruline iseseisvalt lahendust leida. Olukordi, mil tunned, et vajad ärakuulamist ja asjatundlikku toetust, võib olla palju, näiteks töökoha kaotus</w:t>
      </w:r>
      <w:r>
        <w:rPr>
          <w:rFonts w:eastAsia="Arial" w:cs="Arial" w:ascii="Liberation Sans" w:hAnsi="Liberation Sans"/>
          <w:b w:val="false"/>
          <w:bCs w:val="false"/>
          <w:i w:val="false"/>
          <w:iCs w:val="false"/>
          <w:sz w:val="24"/>
          <w:szCs w:val="24"/>
          <w:lang w:val="et-EE"/>
        </w:rPr>
        <w:t>,</w:t>
      </w:r>
      <w:r>
        <w:rPr>
          <w:rFonts w:eastAsia="Arial" w:cs="Arial" w:ascii="Liberation Sans" w:hAnsi="Liberation Sans"/>
          <w:b w:val="false"/>
          <w:bCs w:val="false"/>
          <w:i w:val="false"/>
          <w:iCs w:val="false"/>
          <w:sz w:val="24"/>
          <w:szCs w:val="24"/>
          <w:lang w:val="et-EE"/>
        </w:rPr>
        <w:t xml:space="preserve"> oma võimetes ja oskustes kahtlemine või kui tööturule sisenemine valmistab ebakindlust ja hirmu. Psühholoog neutraalse isikuna oskab olukorda kõrvalt vaatajana hinnata ja aitab tekkinud küsimusi ja probleeme läbi analüüsida.</w:t>
      </w:r>
    </w:p>
    <w:p>
      <w:pPr>
        <w:pStyle w:val="Normal"/>
        <w:bidi w:val="0"/>
        <w:spacing w:lineRule="auto" w:line="360" w:before="240" w:after="0"/>
        <w:jc w:val="both"/>
        <w:rPr>
          <w:rFonts w:ascii="Liberation Sans" w:hAnsi="Liberation Sans" w:eastAsia="Arial" w:cs="Arial"/>
          <w:b/>
          <w:b/>
          <w:bCs/>
          <w:i w:val="false"/>
          <w:i w:val="false"/>
          <w:iCs w:val="false"/>
          <w:sz w:val="24"/>
          <w:szCs w:val="24"/>
          <w:lang w:val="et-EE"/>
        </w:rPr>
      </w:pPr>
      <w:r>
        <w:rPr>
          <w:rFonts w:eastAsia="Arial" w:cs="Arial" w:ascii="Liberation Sans" w:hAnsi="Liberation Sans"/>
          <w:b/>
          <w:bCs/>
          <w:i w:val="false"/>
          <w:iCs w:val="false"/>
          <w:sz w:val="24"/>
          <w:szCs w:val="24"/>
          <w:lang w:val="et-EE"/>
        </w:rPr>
        <w:t>Võlanõustamine</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Võlanõustaja juurde saavad pöörduda registreeritud töötud ning koondamisteate saanud tööotsijad. Kui soovi</w:t>
      </w:r>
      <w:r>
        <w:rPr>
          <w:rFonts w:eastAsia="Arial" w:cs="Arial" w:ascii="Liberation Sans" w:hAnsi="Liberation Sans"/>
          <w:b w:val="false"/>
          <w:bCs w:val="false"/>
          <w:i w:val="false"/>
          <w:iCs w:val="false"/>
          <w:sz w:val="24"/>
          <w:szCs w:val="24"/>
          <w:lang w:val="et-EE"/>
        </w:rPr>
        <w:t>d</w:t>
      </w:r>
      <w:r>
        <w:rPr>
          <w:rFonts w:eastAsia="Arial" w:cs="Arial" w:ascii="Liberation Sans" w:hAnsi="Liberation Sans"/>
          <w:b w:val="false"/>
          <w:bCs w:val="false"/>
          <w:i w:val="false"/>
          <w:iCs w:val="false"/>
          <w:sz w:val="24"/>
          <w:szCs w:val="24"/>
          <w:lang w:val="et-EE"/>
        </w:rPr>
        <w:t xml:space="preserve"> nõustaja vastuvõtule minna, siis rää</w:t>
      </w:r>
      <w:r>
        <w:rPr>
          <w:rFonts w:eastAsia="Arial" w:cs="Arial" w:ascii="Liberation Sans" w:hAnsi="Liberation Sans"/>
          <w:b w:val="false"/>
          <w:bCs w:val="false"/>
          <w:i w:val="false"/>
          <w:iCs w:val="false"/>
          <w:sz w:val="24"/>
          <w:szCs w:val="24"/>
          <w:lang w:val="et-EE"/>
        </w:rPr>
        <w:t>gi</w:t>
      </w:r>
      <w:r>
        <w:rPr>
          <w:rFonts w:eastAsia="Arial" w:cs="Arial" w:ascii="Liberation Sans" w:hAnsi="Liberation Sans"/>
          <w:b w:val="false"/>
          <w:bCs w:val="false"/>
          <w:i w:val="false"/>
          <w:iCs w:val="false"/>
          <w:sz w:val="24"/>
          <w:szCs w:val="24"/>
          <w:lang w:val="et-EE"/>
        </w:rPr>
        <w:t xml:space="preserve"> sellest oma konsultandile, kes teile teenust täpsemalt tutvustab ning vajadusel teenusele suunab.</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Võlanõustaja poole tuleks pöördud</w:t>
      </w:r>
      <w:r>
        <w:rPr>
          <w:rFonts w:eastAsia="Arial" w:cs="Arial" w:ascii="Liberation Sans" w:hAnsi="Liberation Sans"/>
          <w:b w:val="false"/>
          <w:bCs w:val="false"/>
          <w:i w:val="false"/>
          <w:iCs w:val="false"/>
          <w:sz w:val="24"/>
          <w:szCs w:val="24"/>
          <w:lang w:val="et-EE"/>
        </w:rPr>
        <w:t xml:space="preserve">a näiteks juhul, kui </w:t>
      </w:r>
      <w:r>
        <w:rPr>
          <w:rFonts w:eastAsia="Arial" w:cs="Arial" w:ascii="Liberation Sans" w:hAnsi="Liberation Sans"/>
          <w:b w:val="false"/>
          <w:bCs w:val="false"/>
          <w:i w:val="false"/>
          <w:iCs w:val="false"/>
          <w:sz w:val="24"/>
          <w:szCs w:val="24"/>
          <w:lang w:val="et-EE"/>
        </w:rPr>
        <w:t>s</w:t>
      </w:r>
      <w:r>
        <w:rPr>
          <w:rFonts w:eastAsia="Arial" w:cs="Arial" w:ascii="Liberation Sans" w:hAnsi="Liberation Sans"/>
          <w:b w:val="false"/>
          <w:bCs w:val="false"/>
          <w:i w:val="false"/>
          <w:iCs w:val="false"/>
          <w:sz w:val="24"/>
          <w:szCs w:val="24"/>
          <w:lang w:val="et-EE"/>
        </w:rPr>
        <w:t>a ei tea, kuidas oma sissetulekuga toime tulla</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või</w:t>
      </w:r>
      <w:r>
        <w:rPr>
          <w:rFonts w:eastAsia="Arial" w:cs="Arial" w:ascii="Liberation Sans" w:hAnsi="Liberation Sans"/>
          <w:b w:val="false"/>
          <w:bCs w:val="false"/>
          <w:i w:val="false"/>
          <w:iCs w:val="false"/>
          <w:sz w:val="24"/>
          <w:szCs w:val="24"/>
          <w:lang w:val="et-EE"/>
        </w:rPr>
        <w:t xml:space="preserve"> oled oma laenude tagasimaksmisega hätta </w:t>
      </w:r>
      <w:r>
        <w:rPr>
          <w:rFonts w:eastAsia="Arial" w:cs="Arial" w:ascii="Liberation Sans" w:hAnsi="Liberation Sans"/>
          <w:b w:val="false"/>
          <w:bCs w:val="false"/>
          <w:i w:val="false"/>
          <w:iCs w:val="false"/>
          <w:color w:val="auto"/>
          <w:kern w:val="2"/>
          <w:sz w:val="24"/>
          <w:szCs w:val="24"/>
          <w:lang w:val="et-EE" w:eastAsia="zh-CN" w:bidi="hi-IN"/>
        </w:rPr>
        <w:t>jäänud</w:t>
      </w:r>
      <w:r>
        <w:rPr>
          <w:rFonts w:eastAsia="Arial" w:cs="Arial" w:ascii="Liberation Sans" w:hAnsi="Liberation Sans"/>
          <w:b w:val="false"/>
          <w:bCs w:val="false"/>
          <w:i w:val="false"/>
          <w:iCs w:val="false"/>
          <w:sz w:val="24"/>
          <w:szCs w:val="24"/>
          <w:lang w:val="et-EE"/>
        </w:rPr>
        <w:t>.</w:t>
      </w:r>
    </w:p>
    <w:p>
      <w:pPr>
        <w:pStyle w:val="Normal"/>
        <w:bidi w:val="0"/>
        <w:spacing w:lineRule="auto" w:line="360" w:before="240" w:after="0"/>
        <w:jc w:val="both"/>
        <w:rPr>
          <w:rFonts w:ascii="Liberation Sans" w:hAnsi="Liberation Sans" w:eastAsia="Arial" w:cs="Arial"/>
          <w:b/>
          <w:b/>
          <w:bCs/>
          <w:i w:val="false"/>
          <w:i w:val="false"/>
          <w:iCs w:val="false"/>
          <w:sz w:val="24"/>
          <w:szCs w:val="24"/>
          <w:lang w:val="et-EE"/>
        </w:rPr>
      </w:pPr>
      <w:r>
        <w:rPr>
          <w:rFonts w:eastAsia="Arial" w:cs="Arial" w:ascii="Liberation Sans" w:hAnsi="Liberation Sans"/>
          <w:b/>
          <w:bCs/>
          <w:i w:val="false"/>
          <w:iCs w:val="false"/>
          <w:sz w:val="24"/>
          <w:szCs w:val="24"/>
          <w:lang w:val="et-EE"/>
        </w:rPr>
        <w:t>Sõltuvusnõustamine</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Sõltuvusnõustamine pakub tuge neile, kes soovivad sõltuvusest vabaneda või sõltuvust kontrolli alla saada. Koostöös nõustajaga analüüsi</w:t>
      </w:r>
      <w:r>
        <w:rPr>
          <w:rFonts w:eastAsia="Arial" w:cs="Arial" w:ascii="Liberation Sans" w:hAnsi="Liberation Sans"/>
          <w:b w:val="false"/>
          <w:bCs w:val="false"/>
          <w:i w:val="false"/>
          <w:iCs w:val="false"/>
          <w:sz w:val="24"/>
          <w:szCs w:val="24"/>
          <w:lang w:val="et-EE"/>
        </w:rPr>
        <w:t>d</w:t>
      </w:r>
      <w:r>
        <w:rPr>
          <w:rFonts w:eastAsia="Arial" w:cs="Arial" w:ascii="Liberation Sans" w:hAnsi="Liberation Sans"/>
          <w:b w:val="false"/>
          <w:bCs w:val="false"/>
          <w:i w:val="false"/>
          <w:iCs w:val="false"/>
          <w:sz w:val="24"/>
          <w:szCs w:val="24"/>
          <w:lang w:val="et-EE"/>
        </w:rPr>
        <w:t xml:space="preserve"> põhjusi, mis on viinud probleemse olukorrani ning leiate uusi väljavaateid ja lahendusi tulevikuks. Nõustaja abistab ka ravi- ja muude toetusvõimaluste kaardistamisel.</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 xml:space="preserve">Sõltuvusnõustaja poole tasub pöörduda, kui tunned, et </w:t>
      </w:r>
      <w:r>
        <w:rPr>
          <w:rFonts w:eastAsia="Arial" w:cs="Arial" w:ascii="Liberation Sans" w:hAnsi="Liberation Sans"/>
          <w:b w:val="false"/>
          <w:bCs w:val="false"/>
          <w:i w:val="false"/>
          <w:iCs w:val="false"/>
          <w:color w:val="auto"/>
          <w:kern w:val="2"/>
          <w:sz w:val="24"/>
          <w:szCs w:val="24"/>
          <w:lang w:val="et-EE" w:eastAsia="zh-CN" w:bidi="hi-IN"/>
        </w:rPr>
        <w:t>v</w:t>
      </w:r>
      <w:r>
        <w:rPr>
          <w:rFonts w:eastAsia="Arial" w:cs="Arial" w:ascii="Liberation Sans" w:hAnsi="Liberation Sans"/>
          <w:b w:val="false"/>
          <w:bCs w:val="false"/>
          <w:i w:val="false"/>
          <w:iCs w:val="false"/>
          <w:sz w:val="24"/>
          <w:szCs w:val="24"/>
          <w:lang w:val="et-EE"/>
        </w:rPr>
        <w:t xml:space="preserve">aatamata soovile ei suuda </w:t>
      </w:r>
      <w:r>
        <w:rPr>
          <w:rFonts w:eastAsia="Arial" w:cs="Arial" w:ascii="Liberation Sans" w:hAnsi="Liberation Sans"/>
          <w:b w:val="false"/>
          <w:bCs w:val="false"/>
          <w:i w:val="false"/>
          <w:iCs w:val="false"/>
          <w:sz w:val="24"/>
          <w:szCs w:val="24"/>
          <w:lang w:val="et-EE"/>
        </w:rPr>
        <w:t>s</w:t>
      </w:r>
      <w:r>
        <w:rPr>
          <w:rFonts w:eastAsia="Arial" w:cs="Arial" w:ascii="Liberation Sans" w:hAnsi="Liberation Sans"/>
          <w:b w:val="false"/>
          <w:bCs w:val="false"/>
          <w:i w:val="false"/>
          <w:iCs w:val="false"/>
          <w:sz w:val="24"/>
          <w:szCs w:val="24"/>
          <w:lang w:val="et-EE"/>
        </w:rPr>
        <w:t>a oma käitumist muuta</w:t>
      </w:r>
      <w:r>
        <w:rPr>
          <w:rFonts w:eastAsia="Arial" w:cs="Arial" w:ascii="Liberation Sans" w:hAnsi="Liberation Sans"/>
          <w:b w:val="false"/>
          <w:bCs w:val="false"/>
          <w:i w:val="false"/>
          <w:iCs w:val="false"/>
          <w:sz w:val="24"/>
          <w:szCs w:val="24"/>
          <w:lang w:val="et-EE"/>
        </w:rPr>
        <w:t xml:space="preserve"> või </w:t>
      </w:r>
      <w:r>
        <w:rPr>
          <w:rFonts w:eastAsia="Arial" w:cs="Arial" w:ascii="Liberation Sans" w:hAnsi="Liberation Sans"/>
          <w:b w:val="false"/>
          <w:bCs w:val="false"/>
          <w:i w:val="false"/>
          <w:iCs w:val="false"/>
          <w:sz w:val="24"/>
          <w:szCs w:val="24"/>
          <w:lang w:val="et-EE"/>
        </w:rPr>
        <w:t>püüad sõltuvuskäitumisest loobuda, oled rahutu, ärrituv ning tunned end halvasti;</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Psühholoogili</w:t>
      </w:r>
      <w:r>
        <w:rPr>
          <w:rFonts w:eastAsia="Arial" w:cs="Arial" w:ascii="Liberation Sans" w:hAnsi="Liberation Sans"/>
          <w:b w:val="false"/>
          <w:bCs w:val="false"/>
          <w:i w:val="false"/>
          <w:iCs w:val="false"/>
          <w:sz w:val="24"/>
          <w:szCs w:val="24"/>
          <w:lang w:val="et-EE"/>
        </w:rPr>
        <w:t>s</w:t>
      </w:r>
      <w:r>
        <w:rPr>
          <w:rFonts w:eastAsia="Arial" w:cs="Arial" w:ascii="Liberation Sans" w:hAnsi="Liberation Sans"/>
          <w:b w:val="false"/>
          <w:bCs w:val="false"/>
          <w:i w:val="false"/>
          <w:iCs w:val="false"/>
          <w:sz w:val="24"/>
          <w:szCs w:val="24"/>
          <w:lang w:val="et-EE"/>
        </w:rPr>
        <w:t>e, võla- ja sõltuvusnõustami</w:t>
      </w:r>
      <w:r>
        <w:rPr>
          <w:rFonts w:eastAsia="Arial" w:cs="Arial" w:ascii="Liberation Sans" w:hAnsi="Liberation Sans"/>
          <w:b w:val="false"/>
          <w:bCs w:val="false"/>
          <w:i w:val="false"/>
          <w:iCs w:val="false"/>
          <w:sz w:val="24"/>
          <w:szCs w:val="24"/>
          <w:lang w:val="et-EE"/>
        </w:rPr>
        <w:t>s</w:t>
      </w:r>
      <w:r>
        <w:rPr>
          <w:rFonts w:eastAsia="Arial" w:cs="Arial" w:ascii="Liberation Sans" w:hAnsi="Liberation Sans"/>
          <w:b w:val="false"/>
          <w:bCs w:val="false"/>
          <w:i w:val="false"/>
          <w:iCs w:val="false"/>
          <w:sz w:val="24"/>
          <w:szCs w:val="24"/>
          <w:lang w:val="et-EE"/>
        </w:rPr>
        <w:t>e</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 xml:space="preserve">kohta saad lisa lugeda siit: </w:t>
      </w:r>
      <w:hyperlink r:id="rId39">
        <w:r>
          <w:rPr>
            <w:rStyle w:val="InternetLink"/>
            <w:rFonts w:eastAsia="Arial" w:cs="Arial" w:ascii="Liberation Sans" w:hAnsi="Liberation Sans"/>
            <w:b w:val="false"/>
            <w:bCs w:val="false"/>
            <w:i w:val="false"/>
            <w:iCs w:val="false"/>
            <w:color w:val="auto"/>
            <w:kern w:val="2"/>
            <w:sz w:val="24"/>
            <w:szCs w:val="24"/>
            <w:lang w:val="et-EE" w:eastAsia="zh-CN" w:bidi="hi-IN"/>
          </w:rPr>
          <w:t>https://www.tootukassa.ee/et/teenused/toootsingud/psuhholoogiline-vola-ja-soltuvusnoustamine</w:t>
        </w:r>
      </w:hyperlink>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r>
    </w:p>
    <w:p>
      <w:pPr>
        <w:pStyle w:val="Heading3"/>
        <w:numPr>
          <w:ilvl w:val="2"/>
          <w:numId w:val="2"/>
        </w:numPr>
        <w:bidi w:val="0"/>
        <w:jc w:val="left"/>
        <w:rPr/>
      </w:pPr>
      <w:bookmarkStart w:id="90" w:name="__RefHeading___Toc10540_2780245557"/>
      <w:bookmarkEnd w:id="90"/>
      <w:r>
        <w:rPr/>
        <w:t>Vabatahtlik töö</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Vabatahtlik töö</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on töövalmidust toetav teenus</w:t>
      </w:r>
      <w:r>
        <w:rPr>
          <w:rFonts w:eastAsia="Arial" w:cs="Arial" w:ascii="Liberation Sans" w:hAnsi="Liberation Sans"/>
          <w:b w:val="false"/>
          <w:bCs w:val="false"/>
          <w:i w:val="false"/>
          <w:iCs w:val="false"/>
          <w:sz w:val="24"/>
          <w:szCs w:val="24"/>
          <w:lang w:val="et-EE"/>
        </w:rPr>
        <w:t xml:space="preserve">, mis </w:t>
      </w:r>
      <w:r>
        <w:rPr>
          <w:rFonts w:eastAsia="Arial" w:cs="Arial" w:ascii="Liberation Sans" w:hAnsi="Liberation Sans"/>
          <w:b w:val="false"/>
          <w:bCs w:val="false"/>
          <w:i w:val="false"/>
          <w:iCs w:val="false"/>
          <w:sz w:val="24"/>
          <w:szCs w:val="24"/>
          <w:lang w:val="et-EE"/>
        </w:rPr>
        <w:t>hõlmab erinevaid tegevusi, mida töötukassa koostööpartner (vabatahtliku töö pakkuja) korraldab peamiselt avalikes huvides ja ühiskonna heaks (nt kultuuri, hariduse, sotsiaaltöö, keskkonnakaitse, ühistegevuse või muus avaliku huviga seotud valdkonnas). Vabatahtliku tööna ei või teha tööd, mille tegemiseks kasutab vabatahtliku töö pakkuja palgalist tööjõudu.</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 xml:space="preserve">Vabatahtlik töö aitab muu hulgas </w:t>
      </w:r>
      <w:r>
        <w:rPr>
          <w:rFonts w:eastAsia="Arial" w:cs="Arial" w:ascii="Liberation Sans" w:hAnsi="Liberation Sans"/>
          <w:b w:val="false"/>
          <w:bCs w:val="false"/>
          <w:i w:val="false"/>
          <w:iCs w:val="false"/>
          <w:sz w:val="24"/>
          <w:szCs w:val="24"/>
          <w:lang w:val="et-EE"/>
        </w:rPr>
        <w:t xml:space="preserve">arendada </w:t>
      </w:r>
      <w:r>
        <w:rPr>
          <w:rFonts w:eastAsia="Arial" w:cs="Arial" w:ascii="Liberation Sans" w:hAnsi="Liberation Sans"/>
          <w:b w:val="false"/>
          <w:bCs w:val="false"/>
          <w:i w:val="false"/>
          <w:iCs w:val="false"/>
          <w:color w:val="auto"/>
          <w:kern w:val="2"/>
          <w:sz w:val="24"/>
          <w:szCs w:val="24"/>
          <w:lang w:val="et-EE" w:eastAsia="zh-CN" w:bidi="hi-IN"/>
        </w:rPr>
        <w:t>sinu</w:t>
      </w:r>
      <w:r>
        <w:rPr>
          <w:rFonts w:eastAsia="Arial" w:cs="Arial" w:ascii="Liberation Sans" w:hAnsi="Liberation Sans"/>
          <w:b w:val="false"/>
          <w:bCs w:val="false"/>
          <w:i w:val="false"/>
          <w:iCs w:val="false"/>
          <w:sz w:val="24"/>
          <w:szCs w:val="24"/>
          <w:lang w:val="et-EE"/>
        </w:rPr>
        <w:t xml:space="preserve"> sotsiaalseid oskusi ja suhteid.</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Loe</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lisa</w:t>
      </w:r>
      <w:r>
        <w:rPr>
          <w:rFonts w:eastAsia="Arial" w:cs="Arial" w:ascii="Liberation Sans" w:hAnsi="Liberation Sans"/>
          <w:b w:val="false"/>
          <w:bCs w:val="false"/>
          <w:i w:val="false"/>
          <w:iCs w:val="false"/>
          <w:sz w:val="24"/>
          <w:szCs w:val="24"/>
          <w:lang w:val="et-EE"/>
        </w:rPr>
        <w:t xml:space="preserve">: </w:t>
      </w:r>
      <w:hyperlink r:id="rId40">
        <w:r>
          <w:rPr>
            <w:rStyle w:val="InternetLink"/>
            <w:rFonts w:eastAsia="Arial" w:cs="Arial" w:ascii="Liberation Sans" w:hAnsi="Liberation Sans"/>
            <w:b w:val="false"/>
            <w:bCs w:val="false"/>
            <w:i w:val="false"/>
            <w:iCs w:val="false"/>
            <w:sz w:val="24"/>
            <w:szCs w:val="24"/>
            <w:lang w:val="et-EE"/>
          </w:rPr>
          <w:t>https://www.tootukassa.ee/et/teenused/toootsingud/vabatahtlik-too</w:t>
        </w:r>
      </w:hyperlink>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
    </w:p>
    <w:p>
      <w:pPr>
        <w:pStyle w:val="Heading3"/>
        <w:numPr>
          <w:ilvl w:val="2"/>
          <w:numId w:val="2"/>
        </w:numPr>
        <w:bidi w:val="0"/>
        <w:jc w:val="left"/>
        <w:rPr/>
      </w:pPr>
      <w:bookmarkStart w:id="91" w:name="__RefHeading___Toc10542_2780245557"/>
      <w:bookmarkEnd w:id="91"/>
      <w:r>
        <w:rPr/>
        <w:t>Tööpraktika</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 xml:space="preserve">Tööpraktika eesmärk on anda tööle saamiseks vajalik praktiline töökogemus ning täiendada tööandja juures ametioskusi ja teadmisi. Tööpraktikale suunamisel </w:t>
      </w:r>
      <w:r>
        <w:rPr>
          <w:rFonts w:eastAsia="Arial" w:cs="Arial" w:ascii="Liberation Sans" w:hAnsi="Liberation Sans"/>
          <w:b w:val="false"/>
          <w:bCs w:val="false"/>
          <w:i w:val="false"/>
          <w:iCs w:val="false"/>
          <w:sz w:val="24"/>
          <w:szCs w:val="24"/>
          <w:lang w:val="et-EE"/>
        </w:rPr>
        <w:t>v</w:t>
      </w:r>
      <w:r>
        <w:rPr>
          <w:rFonts w:eastAsia="Arial" w:cs="Arial" w:ascii="Liberation Sans" w:hAnsi="Liberation Sans"/>
          <w:b w:val="false"/>
          <w:bCs w:val="false"/>
          <w:i w:val="false"/>
          <w:iCs w:val="false"/>
          <w:sz w:val="24"/>
          <w:szCs w:val="24"/>
          <w:lang w:val="et-EE"/>
        </w:rPr>
        <w:t xml:space="preserve">õtab </w:t>
      </w:r>
      <w:r>
        <w:rPr>
          <w:rFonts w:eastAsia="Arial" w:cs="Arial" w:ascii="Liberation Sans" w:hAnsi="Liberation Sans"/>
          <w:b w:val="false"/>
          <w:bCs w:val="false"/>
          <w:i w:val="false"/>
          <w:iCs w:val="false"/>
          <w:sz w:val="24"/>
          <w:szCs w:val="24"/>
          <w:lang w:val="et-EE"/>
        </w:rPr>
        <w:t>t</w:t>
      </w:r>
      <w:r>
        <w:rPr>
          <w:rFonts w:eastAsia="Arial" w:cs="Arial" w:ascii="Liberation Sans" w:hAnsi="Liberation Sans"/>
          <w:b w:val="false"/>
          <w:bCs w:val="false"/>
          <w:i w:val="false"/>
          <w:iCs w:val="false"/>
          <w:sz w:val="24"/>
          <w:szCs w:val="24"/>
          <w:lang w:val="et-EE"/>
        </w:rPr>
        <w:t>öötukassa arvesse varasemat töökogemust, oskusi ja teadmisi, tööotsimise tulemusi ning töösoove.</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Praktikakoha sobivust hindab töötukassa. Töötukassal on õigus tutvuda praktika korralduse ja tingimustega ettevõttes kohapeal.</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Tööpraktika kestab nii kaua, kui on tarvis töötamiseks vajalike esmaste praktiliste oskuste omandamiseks, kuid mitte üle nelja kuu. Praktikant võib praktikal osaleda kuni 8 tundi päevas ja 40 tundi nädalas.</w:t>
      </w:r>
      <w:r>
        <w:rPr>
          <w:rFonts w:eastAsia="Arial" w:cs="Arial" w:ascii="Liberation Sans" w:hAnsi="Liberation Sans"/>
          <w:b w:val="false"/>
          <w:bCs w:val="false"/>
          <w:i w:val="false"/>
          <w:iCs w:val="false"/>
          <w:sz w:val="24"/>
          <w:szCs w:val="24"/>
          <w:lang w:val="et-EE"/>
        </w:rPr>
        <w:t xml:space="preserve"> </w:t>
      </w:r>
    </w:p>
    <w:p>
      <w:pPr>
        <w:pStyle w:val="Normal"/>
        <w:bidi w:val="0"/>
        <w:spacing w:lineRule="auto" w:line="360" w:before="240" w:after="0"/>
        <w:jc w:val="both"/>
        <w:rPr/>
      </w:pPr>
      <w:r>
        <w:rPr>
          <w:rFonts w:eastAsia="Arial" w:cs="Arial" w:ascii="Liberation Sans" w:hAnsi="Liberation Sans"/>
          <w:b w:val="false"/>
          <w:bCs w:val="false"/>
          <w:i w:val="false"/>
          <w:iCs w:val="false"/>
          <w:sz w:val="24"/>
          <w:szCs w:val="24"/>
          <w:lang w:val="et-EE"/>
        </w:rPr>
        <w:t>Tööpraktika korraldamiseks sõlmitakse töötukassa ja tööandja vahel haldusleping. Praktika ajal ei tohi sõlmida praktikandiga töölepingut ega maksta talle töötasu, va ajutise töötamise puhul.</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Praktika ajal makstakse tööandjale juhendamistasu esimesel kuul 30,88, teisel kuul 23,16 ning kolmandal ja neljandal kuul 15,44 eurot päevas.</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color w:val="auto"/>
          <w:kern w:val="2"/>
          <w:sz w:val="24"/>
          <w:szCs w:val="24"/>
          <w:lang w:val="et-EE" w:eastAsia="zh-CN" w:bidi="hi-IN"/>
        </w:rPr>
        <w:t>Loe</w:t>
      </w:r>
      <w:r>
        <w:rPr>
          <w:rFonts w:eastAsia="Arial" w:cs="Arial" w:ascii="Liberation Sans" w:hAnsi="Liberation Sans"/>
          <w:b w:val="false"/>
          <w:bCs w:val="false"/>
          <w:i w:val="false"/>
          <w:iCs w:val="false"/>
          <w:sz w:val="24"/>
          <w:szCs w:val="24"/>
          <w:lang w:val="et-EE"/>
        </w:rPr>
        <w:t xml:space="preserve"> lisa</w:t>
      </w:r>
      <w:r>
        <w:rPr>
          <w:rFonts w:eastAsia="Arial" w:cs="Arial" w:ascii="Liberation Sans" w:hAnsi="Liberation Sans"/>
          <w:b w:val="false"/>
          <w:bCs w:val="false"/>
          <w:i w:val="false"/>
          <w:iCs w:val="false"/>
          <w:sz w:val="24"/>
          <w:szCs w:val="24"/>
          <w:lang w:val="et-EE"/>
        </w:rPr>
        <w:t>: h</w:t>
      </w:r>
      <w:hyperlink r:id="rId41">
        <w:r>
          <w:rPr>
            <w:rStyle w:val="InternetLink"/>
            <w:rFonts w:eastAsia="Arial" w:cs="Arial" w:ascii="Liberation Sans" w:hAnsi="Liberation Sans"/>
            <w:b w:val="false"/>
            <w:bCs w:val="false"/>
            <w:i w:val="false"/>
            <w:iCs w:val="false"/>
            <w:sz w:val="24"/>
            <w:szCs w:val="24"/>
            <w:lang w:val="et-EE"/>
          </w:rPr>
          <w:t>ttps://www.tootukassa.ee/et/teenused/toootsingud/toopraktika</w:t>
        </w:r>
      </w:hyperlink>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
    </w:p>
    <w:p>
      <w:pPr>
        <w:pStyle w:val="Heading1"/>
        <w:rPr/>
      </w:pPr>
      <w:bookmarkStart w:id="92" w:name="__RefHeading___Toc17296_2984105123"/>
      <w:bookmarkEnd w:id="92"/>
      <w:r>
        <w:rPr/>
        <w:t>M</w:t>
      </w:r>
      <w:r>
        <w:rPr/>
        <w:t>assööri elukutsest</w:t>
      </w:r>
    </w:p>
    <w:p>
      <w:pPr>
        <w:pStyle w:val="Normal"/>
        <w:bidi w:val="0"/>
        <w:spacing w:lineRule="auto" w:line="360" w:before="240" w:after="0"/>
        <w:jc w:val="both"/>
        <w:rPr/>
      </w:pPr>
      <w:r>
        <w:rPr>
          <w:rFonts w:eastAsia="Noto Serif CJK SC" w:cs="Lohit Devanagari" w:ascii="Liberation Sans" w:hAnsi="Liberation Sans"/>
          <w:b w:val="false"/>
          <w:bCs w:val="false"/>
          <w:i w:val="false"/>
          <w:iCs w:val="false"/>
          <w:color w:val="auto"/>
          <w:kern w:val="2"/>
          <w:sz w:val="24"/>
          <w:szCs w:val="24"/>
          <w:lang w:val="et-EE" w:eastAsia="zh-CN" w:bidi="hi-IN"/>
        </w:rPr>
        <w:t>Eesti pimedate ja vaegnägijate</w:t>
      </w:r>
      <w:r>
        <w:rPr>
          <w:rFonts w:eastAsia="Noto Serif CJK SC" w:cs="Lohit Devanagari" w:ascii="Liberation Sans" w:hAnsi="Liberation Sans"/>
          <w:b w:val="false"/>
          <w:bCs w:val="false"/>
          <w:i w:val="false"/>
          <w:iCs w:val="false"/>
          <w:color w:val="auto"/>
          <w:kern w:val="2"/>
          <w:sz w:val="24"/>
          <w:szCs w:val="24"/>
          <w:lang w:val="et-EE" w:eastAsia="zh-CN" w:bidi="hi-IN"/>
        </w:rPr>
        <w:t xml:space="preserve"> seas üks populaarsemaid ameteid </w:t>
      </w:r>
      <w:r>
        <w:rPr>
          <w:rFonts w:eastAsia="Noto Serif CJK SC" w:cs="Lohit Devanagari" w:ascii="Liberation Sans" w:hAnsi="Liberation Sans"/>
          <w:b w:val="false"/>
          <w:bCs w:val="false"/>
          <w:i w:val="false"/>
          <w:iCs w:val="false"/>
          <w:color w:val="auto"/>
          <w:kern w:val="2"/>
          <w:sz w:val="24"/>
          <w:szCs w:val="24"/>
          <w:lang w:val="et-EE" w:eastAsia="zh-CN" w:bidi="hi-IN"/>
        </w:rPr>
        <w:t xml:space="preserve">on </w:t>
      </w:r>
      <w:r>
        <w:rPr>
          <w:rFonts w:eastAsia="Noto Serif CJK SC" w:cs="Lohit Devanagari" w:ascii="Liberation Sans" w:hAnsi="Liberation Sans"/>
          <w:b w:val="false"/>
          <w:bCs w:val="false"/>
          <w:i w:val="false"/>
          <w:iCs w:val="false"/>
          <w:color w:val="auto"/>
          <w:kern w:val="2"/>
          <w:sz w:val="24"/>
          <w:szCs w:val="24"/>
          <w:lang w:val="et-EE" w:eastAsia="zh-CN" w:bidi="hi-IN"/>
        </w:rPr>
        <w:t xml:space="preserve">massöör. </w:t>
      </w:r>
      <w:r>
        <w:rPr>
          <w:rFonts w:eastAsia="Arial" w:cs="Arial" w:ascii="Liberation Sans" w:hAnsi="Liberation Sans"/>
          <w:b w:val="false"/>
          <w:bCs w:val="false"/>
          <w:i w:val="false"/>
          <w:iCs w:val="false"/>
          <w:sz w:val="24"/>
          <w:szCs w:val="24"/>
          <w:lang w:val="et-EE"/>
        </w:rPr>
        <w:t>Eesti Pimemassööride Ühing</w:t>
      </w:r>
      <w:r>
        <w:rPr>
          <w:rFonts w:eastAsia="Arial" w:cs="Arial" w:ascii="Liberation Sans" w:hAnsi="Liberation Sans"/>
          <w:b w:val="false"/>
          <w:bCs w:val="false"/>
          <w:i w:val="false"/>
          <w:iCs w:val="false"/>
          <w:sz w:val="24"/>
          <w:szCs w:val="24"/>
          <w:lang w:val="et-EE"/>
        </w:rPr>
        <w:t xml:space="preserve"> (EPMÜ)</w:t>
      </w:r>
      <w:r>
        <w:rPr>
          <w:rFonts w:eastAsia="Arial" w:cs="Arial" w:ascii="Liberation Sans" w:hAnsi="Liberation Sans"/>
          <w:b w:val="false"/>
          <w:bCs w:val="false"/>
          <w:i w:val="false"/>
          <w:iCs w:val="false"/>
          <w:sz w:val="24"/>
          <w:szCs w:val="24"/>
          <w:lang w:val="et-EE"/>
        </w:rPr>
        <w:t xml:space="preserve"> on loonud nägemispuudega inimestele võimalused omandada massööri eriala ning EPMÜ Keskuses</w:t>
      </w:r>
      <w:r>
        <w:rPr>
          <w:rFonts w:eastAsia="Arial" w:cs="Arial" w:ascii="Liberation Sans" w:hAnsi="Liberation Sans"/>
          <w:b w:val="false"/>
          <w:bCs w:val="false"/>
          <w:i w:val="false"/>
          <w:iCs w:val="false"/>
          <w:sz w:val="24"/>
          <w:szCs w:val="24"/>
          <w:lang w:val="et-EE"/>
        </w:rPr>
        <w:t xml:space="preserve"> end</w:t>
      </w:r>
      <w:r>
        <w:rPr>
          <w:rFonts w:eastAsia="Arial" w:cs="Arial" w:ascii="Liberation Sans" w:hAnsi="Liberation Sans"/>
          <w:b w:val="false"/>
          <w:bCs w:val="false"/>
          <w:i w:val="false"/>
          <w:iCs w:val="false"/>
          <w:sz w:val="24"/>
          <w:szCs w:val="24"/>
          <w:lang w:val="et-EE"/>
        </w:rPr>
        <w:t xml:space="preserve"> ka</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tööle rakend</w:t>
      </w:r>
      <w:r>
        <w:rPr>
          <w:rFonts w:eastAsia="Arial" w:cs="Arial" w:ascii="Liberation Sans" w:hAnsi="Liberation Sans"/>
          <w:b w:val="false"/>
          <w:bCs w:val="false"/>
          <w:i w:val="false"/>
          <w:iCs w:val="false"/>
          <w:sz w:val="24"/>
          <w:szCs w:val="24"/>
          <w:lang w:val="et-EE"/>
        </w:rPr>
        <w:t>a</w:t>
      </w:r>
      <w:r>
        <w:rPr>
          <w:rFonts w:eastAsia="Arial" w:cs="Arial" w:ascii="Liberation Sans" w:hAnsi="Liberation Sans"/>
          <w:b w:val="false"/>
          <w:bCs w:val="false"/>
          <w:i w:val="false"/>
          <w:iCs w:val="false"/>
          <w:sz w:val="24"/>
          <w:szCs w:val="24"/>
          <w:lang w:val="et-EE"/>
        </w:rPr>
        <w:t xml:space="preserve">da. Peale massööri kutse saamist saad astuda EPMÜ liikmeks </w:t>
      </w:r>
      <w:r>
        <w:rPr>
          <w:rFonts w:eastAsia="Noto Serif CJK SC" w:cs="Lohit Devanagari" w:ascii="Liberation Sans" w:hAnsi="Liberation Sans"/>
          <w:b w:val="false"/>
          <w:bCs w:val="false"/>
          <w:i w:val="false"/>
          <w:iCs w:val="false"/>
          <w:color w:val="auto"/>
          <w:kern w:val="2"/>
          <w:sz w:val="24"/>
          <w:szCs w:val="24"/>
          <w:lang w:val="et-EE" w:eastAsia="zh-CN" w:bidi="hi-IN"/>
        </w:rPr>
        <w:t>ja</w:t>
      </w:r>
      <w:r>
        <w:rPr>
          <w:rFonts w:eastAsia="Arial" w:cs="Arial" w:ascii="Liberation Sans" w:hAnsi="Liberation Sans"/>
          <w:b w:val="false"/>
          <w:bCs w:val="false"/>
          <w:i w:val="false"/>
          <w:iCs w:val="false"/>
          <w:sz w:val="24"/>
          <w:szCs w:val="24"/>
          <w:lang w:val="et-EE"/>
        </w:rPr>
        <w:t xml:space="preserve"> osaleda täiendkoolitustel ning ühisüritustel.</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EPMÜ Koolitus- ja Massaažikeskus asub Tallinnas aadressil Tondi 8a (Põhja-Eesti Pimedate Ühingu majas).</w:t>
      </w:r>
      <w:r>
        <w:rPr>
          <w:rFonts w:eastAsia="Arial" w:cs="Arial" w:ascii="Liberation Sans" w:hAnsi="Liberation Sans"/>
          <w:b w:val="false"/>
          <w:bCs w:val="false"/>
          <w:i w:val="false"/>
          <w:iCs w:val="false"/>
          <w:sz w:val="24"/>
          <w:szCs w:val="24"/>
          <w:lang w:val="et-EE"/>
        </w:rPr>
        <w:t xml:space="preserve"> </w:t>
      </w:r>
      <w:r>
        <w:rPr>
          <w:rFonts w:eastAsia="Arial" w:cs="Arial" w:ascii="Liberation Sans" w:hAnsi="Liberation Sans"/>
          <w:b w:val="false"/>
          <w:bCs w:val="false"/>
          <w:i w:val="false"/>
          <w:iCs w:val="false"/>
          <w:sz w:val="24"/>
          <w:szCs w:val="24"/>
          <w:lang w:val="et-EE"/>
        </w:rPr>
        <w:t>Rohkem infot massööri eriala omandamise kohta saad kirjutades aadressile info@pimemassoorid.ee</w:t>
      </w:r>
      <w:r>
        <w:rPr>
          <w:rFonts w:eastAsia="Arial" w:cs="Arial" w:ascii="Liberation Sans" w:hAnsi="Liberation Sans"/>
          <w:b w:val="false"/>
          <w:bCs w:val="false"/>
          <w:i w:val="false"/>
          <w:iCs w:val="false"/>
          <w:sz w:val="24"/>
          <w:szCs w:val="24"/>
          <w:lang w:val="et-EE"/>
        </w:rPr>
        <w:t>,</w:t>
      </w:r>
      <w:r>
        <w:rPr>
          <w:rFonts w:eastAsia="Arial" w:cs="Arial" w:ascii="Liberation Sans" w:hAnsi="Liberation Sans"/>
          <w:b w:val="false"/>
          <w:bCs w:val="false"/>
          <w:i w:val="false"/>
          <w:iCs w:val="false"/>
          <w:sz w:val="24"/>
          <w:szCs w:val="24"/>
          <w:lang w:val="et-EE"/>
        </w:rPr>
        <w:t xml:space="preserve"> helistades telefonile 55 75 310 või kodulehelt </w:t>
      </w:r>
      <w:hyperlink r:id="rId42">
        <w:r>
          <w:rPr>
            <w:rStyle w:val="InternetLink"/>
            <w:rFonts w:eastAsia="Arial" w:cs="Arial" w:ascii="Liberation Sans" w:hAnsi="Liberation Sans"/>
            <w:b w:val="false"/>
            <w:bCs w:val="false"/>
            <w:i w:val="false"/>
            <w:iCs w:val="false"/>
            <w:sz w:val="24"/>
            <w:szCs w:val="24"/>
            <w:lang w:val="et-EE"/>
          </w:rPr>
          <w:t>www.pimemassoorid.ee</w:t>
        </w:r>
      </w:hyperlink>
      <w:r>
        <w:rPr>
          <w:rFonts w:eastAsia="Arial" w:cs="Arial" w:ascii="Liberation Sans" w:hAnsi="Liberation Sans"/>
          <w:b w:val="false"/>
          <w:bCs w:val="false"/>
          <w:i w:val="false"/>
          <w:iCs w:val="false"/>
          <w:sz w:val="24"/>
          <w:szCs w:val="24"/>
          <w:lang w:val="et-EE"/>
        </w:rPr>
        <w:t>.</w:t>
      </w:r>
    </w:p>
    <w:p>
      <w:pPr>
        <w:pStyle w:val="Normal"/>
        <w:bidi w:val="0"/>
        <w:spacing w:lineRule="auto" w:line="360" w:before="240" w:after="0"/>
        <w:jc w:val="both"/>
        <w:rPr>
          <w:rFonts w:ascii="Liberation Sans" w:hAnsi="Liberation Sans" w:eastAsia="Noto Sans CJK SC" w:cs="Lohit Devanagari"/>
          <w:b/>
          <w:b/>
          <w:bCs/>
          <w:color w:val="auto"/>
          <w:kern w:val="2"/>
          <w:sz w:val="28"/>
          <w:szCs w:val="28"/>
          <w:lang w:val="en-US" w:eastAsia="zh-CN" w:bidi="hi-IN"/>
        </w:rPr>
      </w:pPr>
      <w:r>
        <w:rPr>
          <w:rFonts w:eastAsia="Arial" w:cs="Arial" w:ascii="Liberation Sans" w:hAnsi="Liberation Sans"/>
          <w:b w:val="false"/>
          <w:bCs w:val="false"/>
          <w:i w:val="false"/>
          <w:iCs w:val="false"/>
          <w:sz w:val="24"/>
          <w:szCs w:val="24"/>
          <w:lang w:val="et-EE"/>
        </w:rPr>
      </w:r>
    </w:p>
    <w:p>
      <w:pPr>
        <w:pStyle w:val="Heading1"/>
        <w:numPr>
          <w:ilvl w:val="0"/>
          <w:numId w:val="2"/>
        </w:numPr>
        <w:bidi w:val="0"/>
        <w:jc w:val="left"/>
        <w:rPr/>
      </w:pPr>
      <w:bookmarkStart w:id="93" w:name="__RefHeading___Toc17293_2984105123"/>
      <w:bookmarkEnd w:id="93"/>
      <w:r>
        <w:rPr>
          <w:rFonts w:eastAsia="Noto Sans CJK SC" w:cs="Lohit Devanagari"/>
          <w:b/>
          <w:bCs/>
          <w:color w:val="auto"/>
          <w:kern w:val="2"/>
          <w:sz w:val="36"/>
          <w:szCs w:val="36"/>
          <w:lang w:val="et-EE" w:eastAsia="zh-CN" w:bidi="hi-IN"/>
        </w:rPr>
        <w:t>5 nõuannet</w:t>
      </w:r>
      <w:r>
        <w:rPr>
          <w:lang w:val="et-EE"/>
        </w:rPr>
        <w:t xml:space="preserve"> töö otsijale</w:t>
      </w:r>
    </w:p>
    <w:p>
      <w:pPr>
        <w:pStyle w:val="Normal"/>
        <w:numPr>
          <w:ilvl w:val="0"/>
          <w:numId w:val="29"/>
        </w:numPr>
        <w:bidi w:val="0"/>
        <w:spacing w:lineRule="auto" w:line="360"/>
        <w:jc w:val="both"/>
        <w:rPr/>
      </w:pPr>
      <w:r>
        <w:rPr>
          <w:rFonts w:ascii="Liberation Sans" w:hAnsi="Liberation Sans"/>
          <w:lang w:val="et-EE"/>
        </w:rPr>
        <w:t xml:space="preserve">Kaardista </w:t>
      </w:r>
      <w:r>
        <w:rPr>
          <w:rFonts w:eastAsia="Noto Serif CJK SC" w:cs="Lohit Devanagari" w:ascii="Liberation Sans" w:hAnsi="Liberation Sans"/>
          <w:color w:val="auto"/>
          <w:kern w:val="2"/>
          <w:sz w:val="24"/>
          <w:szCs w:val="24"/>
          <w:lang w:val="et-EE" w:eastAsia="zh-CN" w:bidi="hi-IN"/>
        </w:rPr>
        <w:t>oma</w:t>
      </w:r>
      <w:r>
        <w:rPr>
          <w:rFonts w:ascii="Liberation Sans" w:hAnsi="Liberation Sans"/>
          <w:lang w:val="et-EE"/>
        </w:rPr>
        <w:t xml:space="preserve"> ootused tööle, samuti enda </w:t>
      </w:r>
      <w:r>
        <w:rPr>
          <w:rFonts w:ascii="Liberation Sans" w:hAnsi="Liberation Sans"/>
          <w:lang w:val="et-EE"/>
        </w:rPr>
        <w:t xml:space="preserve">oskused, </w:t>
      </w:r>
      <w:r>
        <w:rPr>
          <w:rFonts w:ascii="Liberation Sans" w:hAnsi="Liberation Sans"/>
          <w:lang w:val="et-EE"/>
        </w:rPr>
        <w:t>tugevused ja nõrkused. Kui vajad abi oma oskuste kaardistamisel ning arendamisel, osale rehabiliteerimistegevustes (</w:t>
      </w:r>
      <w:r>
        <w:rPr>
          <w:rFonts w:ascii="Liberation Sans" w:hAnsi="Liberation Sans"/>
          <w:b/>
          <w:bCs/>
          <w:lang w:val="et-EE"/>
        </w:rPr>
        <w:t>loe lisa peatükist „Rehabilitatsioon“</w:t>
      </w:r>
      <w:r>
        <w:rPr>
          <w:rFonts w:ascii="Liberation Sans" w:hAnsi="Liberation Sans"/>
          <w:lang w:val="et-EE"/>
        </w:rPr>
        <w:t>).</w:t>
      </w:r>
    </w:p>
    <w:p>
      <w:pPr>
        <w:pStyle w:val="Normal"/>
        <w:numPr>
          <w:ilvl w:val="0"/>
          <w:numId w:val="29"/>
        </w:numPr>
        <w:bidi w:val="0"/>
        <w:spacing w:lineRule="auto" w:line="360"/>
        <w:jc w:val="both"/>
        <w:rPr/>
      </w:pPr>
      <w:r>
        <w:rPr>
          <w:rFonts w:ascii="Liberation Sans" w:hAnsi="Liberation Sans"/>
          <w:lang w:val="et-EE"/>
        </w:rPr>
        <w:t>Uuri erinevaid tööportaale.</w:t>
      </w:r>
    </w:p>
    <w:p>
      <w:pPr>
        <w:pStyle w:val="Normal"/>
        <w:numPr>
          <w:ilvl w:val="0"/>
          <w:numId w:val="29"/>
        </w:numPr>
        <w:bidi w:val="0"/>
        <w:spacing w:lineRule="auto" w:line="360"/>
        <w:jc w:val="both"/>
        <w:rPr>
          <w:rFonts w:ascii="Liberation Sans" w:hAnsi="Liberation Sans"/>
          <w:lang w:val="et-EE"/>
        </w:rPr>
      </w:pPr>
      <w:r>
        <w:rPr>
          <w:rFonts w:ascii="Liberation Sans" w:hAnsi="Liberation Sans"/>
          <w:lang w:val="et-EE"/>
        </w:rPr>
        <w:t>Kaardista ettevõtted, kus sa tahaksid töötada ja hakka neid sotsiaalmeedias jälgima.</w:t>
      </w:r>
      <w:r>
        <w:rPr>
          <w:rFonts w:ascii="Liberation Sans" w:hAnsi="Liberation Sans"/>
          <w:lang w:val="et-EE"/>
        </w:rPr>
        <w:t xml:space="preserve"> Ära karda end ise tööle pakkuda.</w:t>
      </w:r>
    </w:p>
    <w:p>
      <w:pPr>
        <w:pStyle w:val="Normal"/>
        <w:numPr>
          <w:ilvl w:val="0"/>
          <w:numId w:val="29"/>
        </w:numPr>
        <w:bidi w:val="0"/>
        <w:spacing w:lineRule="auto" w:line="360"/>
        <w:jc w:val="both"/>
        <w:rPr/>
      </w:pPr>
      <w:r>
        <w:rPr>
          <w:rFonts w:ascii="Liberation Sans" w:hAnsi="Liberation Sans"/>
          <w:lang w:val="et-EE"/>
        </w:rPr>
        <w:t>Osale koolitustel ja loo kontakte.</w:t>
      </w:r>
      <w:r>
        <w:rPr>
          <w:rFonts w:eastAsia="Noto Serif CJK SC" w:cs="Lohit Devanagari" w:ascii="Liberation Sans" w:hAnsi="Liberation Sans"/>
          <w:color w:val="auto"/>
          <w:kern w:val="2"/>
          <w:sz w:val="24"/>
          <w:szCs w:val="24"/>
          <w:lang w:val="et-EE" w:eastAsia="zh-CN" w:bidi="hi-IN"/>
        </w:rPr>
        <w:t xml:space="preserve"> See aitab tugivõrgustikku luua.</w:t>
      </w:r>
    </w:p>
    <w:p>
      <w:pPr>
        <w:pStyle w:val="Normal"/>
        <w:numPr>
          <w:ilvl w:val="0"/>
          <w:numId w:val="29"/>
        </w:numPr>
        <w:bidi w:val="0"/>
        <w:spacing w:lineRule="auto" w:line="360"/>
        <w:jc w:val="both"/>
        <w:rPr/>
      </w:pPr>
      <w:r>
        <w:rPr>
          <w:rFonts w:ascii="Liberation Sans" w:hAnsi="Liberation Sans"/>
          <w:lang w:val="et-EE"/>
        </w:rPr>
        <w:t xml:space="preserve">Uuri </w:t>
      </w:r>
      <w:r>
        <w:rPr>
          <w:rFonts w:eastAsia="Noto Serif CJK SC" w:cs="Lohit Devanagari" w:ascii="Liberation Sans" w:hAnsi="Liberation Sans"/>
          <w:color w:val="auto"/>
          <w:kern w:val="2"/>
          <w:sz w:val="24"/>
          <w:szCs w:val="24"/>
          <w:lang w:val="et-EE" w:eastAsia="zh-CN" w:bidi="hi-IN"/>
        </w:rPr>
        <w:t>karjääri ja iseseisva elu planeerimise</w:t>
      </w:r>
      <w:r>
        <w:rPr>
          <w:rFonts w:ascii="Liberation Sans" w:hAnsi="Liberation Sans"/>
          <w:lang w:val="et-EE"/>
        </w:rPr>
        <w:t xml:space="preserve"> kohta, näiteks siit: </w:t>
      </w:r>
      <w:hyperlink r:id="rId43">
        <w:r>
          <w:rPr>
            <w:rStyle w:val="InternetLink"/>
            <w:rFonts w:ascii="Liberation Sans" w:hAnsi="Liberation Sans"/>
            <w:lang w:val="et-EE"/>
          </w:rPr>
          <w:t>https://www.minukarjaar.ee/ ja https://www.teeviit.ee/</w:t>
        </w:r>
      </w:hyperlink>
    </w:p>
    <w:p>
      <w:pPr>
        <w:pStyle w:val="Normal"/>
        <w:bidi w:val="0"/>
        <w:spacing w:lineRule="auto" w:line="360" w:before="240" w:after="0"/>
        <w:jc w:val="both"/>
        <w:rPr>
          <w:rFonts w:ascii="Liberation Sans" w:hAnsi="Liberation Sans" w:eastAsia="Arial" w:cs="Arial"/>
          <w:b w:val="false"/>
          <w:b w:val="false"/>
          <w:bCs w:val="false"/>
          <w:i w:val="false"/>
          <w:i w:val="false"/>
          <w:iCs w:val="false"/>
          <w:sz w:val="24"/>
          <w:szCs w:val="24"/>
          <w:lang w:val="et-EE"/>
        </w:rPr>
      </w:pPr>
      <w:r>
        <w:rPr>
          <w:rFonts w:eastAsia="Arial" w:cs="Arial" w:ascii="Liberation Sans" w:hAnsi="Liberation Sans"/>
          <w:b w:val="false"/>
          <w:bCs w:val="false"/>
          <w:i w:val="false"/>
          <w:iCs w:val="false"/>
          <w:sz w:val="24"/>
          <w:szCs w:val="24"/>
          <w:lang w:val="et-EE"/>
        </w:rPr>
      </w:r>
    </w:p>
    <w:p>
      <w:pPr>
        <w:pStyle w:val="Heading1"/>
        <w:numPr>
          <w:ilvl w:val="0"/>
          <w:numId w:val="2"/>
        </w:numPr>
        <w:bidi w:val="0"/>
        <w:jc w:val="left"/>
        <w:rPr>
          <w:lang w:val="et-EE"/>
        </w:rPr>
      </w:pPr>
      <w:bookmarkStart w:id="94" w:name="__RefHeading___Toc17238_2984105123"/>
      <w:bookmarkEnd w:id="94"/>
      <w:r>
        <w:rPr>
          <w:lang w:val="et-EE"/>
        </w:rPr>
        <w:t xml:space="preserve">Maarja-Liisi lugu: </w:t>
      </w:r>
      <w:r>
        <w:rPr>
          <w:lang w:val="et-EE"/>
        </w:rPr>
        <w:t xml:space="preserve">karjääri kujundamine ja </w:t>
      </w:r>
      <w:r>
        <w:rPr>
          <w:lang w:val="et-EE"/>
        </w:rPr>
        <w:t>iseseis</w:t>
      </w:r>
      <w:r>
        <w:rPr>
          <w:lang w:val="et-EE"/>
        </w:rPr>
        <w:t>ev</w:t>
      </w:r>
      <w:r>
        <w:rPr>
          <w:lang w:val="et-EE"/>
        </w:rPr>
        <w:t xml:space="preserve"> elu võõras linnas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i/>
          <w:iCs/>
          <w:lang w:val="et-EE"/>
        </w:rPr>
        <w:t xml:space="preserve">Praegu ajakirjanikuna töötav </w:t>
      </w:r>
      <w:r>
        <w:rPr>
          <w:rFonts w:ascii="Liberation Sans" w:hAnsi="Liberation Sans"/>
          <w:b/>
          <w:bCs/>
          <w:i/>
          <w:iCs/>
          <w:lang w:val="et-EE"/>
        </w:rPr>
        <w:t>Maarja-Liis Orgmets (26) on pärit väikelinnast Rakverest. Oma koolieas ei saanud ta</w:t>
      </w:r>
      <w:r>
        <w:rPr>
          <w:rFonts w:ascii="Liberation Sans" w:hAnsi="Liberation Sans"/>
          <w:b/>
          <w:bCs/>
          <w:i/>
          <w:iCs/>
          <w:lang w:val="et-EE"/>
        </w:rPr>
        <w:t xml:space="preserve"> </w:t>
      </w:r>
      <w:r>
        <w:rPr>
          <w:rFonts w:ascii="Liberation Sans" w:hAnsi="Liberation Sans"/>
          <w:b/>
          <w:bCs/>
          <w:i/>
          <w:iCs/>
          <w:lang w:val="et-EE"/>
        </w:rPr>
        <w:t>nägemispuudega inimesele vajalikku nõustamist ja tal ei olnud teadmisi tugivõrgustikust. Nii tuli</w:t>
      </w:r>
      <w:r>
        <w:rPr>
          <w:rFonts w:ascii="Liberation Sans" w:hAnsi="Liberation Sans"/>
          <w:b/>
          <w:bCs/>
          <w:i/>
          <w:iCs/>
          <w:lang w:val="et-EE"/>
        </w:rPr>
        <w:t xml:space="preserve"> </w:t>
      </w:r>
      <w:r>
        <w:rPr>
          <w:rFonts w:ascii="Liberation Sans" w:hAnsi="Liberation Sans"/>
          <w:b/>
          <w:bCs/>
          <w:i/>
          <w:iCs/>
          <w:lang w:val="et-EE"/>
        </w:rPr>
        <w:t xml:space="preserve">õppetöö tavakoolis korraldada iseseisvalt ja vanemate toel. Maarja-Liis sai sellega aga edukalt hakkama ning peale </w:t>
      </w:r>
      <w:r>
        <w:rPr>
          <w:rFonts w:eastAsia="Noto Serif CJK SC" w:cs="Lohit Devanagari" w:ascii="Liberation Sans" w:hAnsi="Liberation Sans"/>
          <w:b/>
          <w:bCs/>
          <w:i/>
          <w:iCs/>
          <w:color w:val="auto"/>
          <w:kern w:val="2"/>
          <w:sz w:val="24"/>
          <w:szCs w:val="24"/>
          <w:lang w:val="et-EE" w:eastAsia="zh-CN" w:bidi="hi-IN"/>
        </w:rPr>
        <w:t>Rakvere Gümnaasiumi</w:t>
      </w:r>
      <w:r>
        <w:rPr>
          <w:rFonts w:ascii="Liberation Sans" w:hAnsi="Liberation Sans"/>
          <w:b/>
          <w:bCs/>
          <w:i/>
          <w:iCs/>
          <w:lang w:val="et-EE"/>
        </w:rPr>
        <w:t xml:space="preserve"> lõpetamist läks ta Tartu Ülikooli ajakirjandust õppima. Peale Tartu Ülikooli lõpetamist kolis juba Tallinna ning omandas magistrikraadi Tallinna Ülikoolis hoopis teisel erialal. Esimesed kokkupuuted teiste nägemispuudega inimestega tekkisid tal alles Tallinna</w:t>
      </w:r>
      <w:r>
        <w:rPr>
          <w:rFonts w:ascii="Liberation Sans" w:hAnsi="Liberation Sans"/>
          <w:b/>
          <w:bCs/>
          <w:i/>
          <w:iCs/>
          <w:lang w:val="et-EE"/>
        </w:rPr>
        <w:t>sse kolides</w:t>
      </w:r>
      <w:r>
        <w:rPr>
          <w:rFonts w:ascii="Liberation Sans" w:hAnsi="Liberation Sans"/>
          <w:b/>
          <w:bCs/>
          <w:i/>
          <w:iCs/>
          <w:lang w:val="et-EE"/>
        </w:rPr>
        <w:t>.</w:t>
      </w:r>
    </w:p>
    <w:p>
      <w:pPr>
        <w:pStyle w:val="Normal"/>
        <w:bidi w:val="0"/>
        <w:spacing w:lineRule="auto" w:line="360"/>
        <w:jc w:val="both"/>
        <w:rPr>
          <w:rFonts w:ascii="Liberation Sans" w:hAnsi="Liberation Sans"/>
          <w:b/>
          <w:b/>
          <w:bCs/>
          <w:i/>
          <w:i/>
          <w:iCs/>
          <w:lang w:val="et-EE"/>
        </w:rPr>
      </w:pPr>
      <w:r>
        <w:rPr/>
      </w:r>
    </w:p>
    <w:p>
      <w:pPr>
        <w:pStyle w:val="Normal"/>
        <w:bidi w:val="0"/>
        <w:spacing w:lineRule="auto" w:line="360"/>
        <w:jc w:val="both"/>
        <w:rPr/>
      </w:pPr>
      <w:r>
        <w:rPr>
          <w:rFonts w:ascii="Liberation Sans" w:hAnsi="Liberation Sans"/>
          <w:b/>
          <w:bCs/>
          <w:i/>
          <w:iCs/>
          <w:lang w:val="et-EE"/>
        </w:rPr>
        <w:t>Maarja-Liis ise kirjutab oma kogemusest nii.</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Nägemispuue on saatnud mind terve elu, olen sünnist saati</w:t>
      </w:r>
      <w:r>
        <w:rPr>
          <w:rFonts w:ascii="Liberation Sans" w:hAnsi="Liberation Sans"/>
          <w:lang w:val="et-EE"/>
        </w:rPr>
        <w:t xml:space="preserve"> näinud väga halvasti</w:t>
      </w:r>
      <w:r>
        <w:rPr>
          <w:rFonts w:ascii="Liberation Sans" w:hAnsi="Liberation Sans"/>
          <w:lang w:val="et-EE"/>
        </w:rPr>
        <w:t xml:space="preserve">. Kasvasin üles väikeses perekonnas ning kuigi olen nüüdseks elanud mitmes Eesti linnas, pean oma kodulinnaks Lääne-Virumaal asuvat Rakveret, kus elasin terve selle aja, kui koolis käisin ehk siis </w:t>
      </w:r>
      <w:r>
        <w:rPr>
          <w:rFonts w:ascii="Liberation Sans" w:hAnsi="Liberation Sans"/>
          <w:lang w:val="et-EE"/>
        </w:rPr>
        <w:t>kaksteist</w:t>
      </w:r>
      <w:r>
        <w:rPr>
          <w:rFonts w:ascii="Liberation Sans" w:hAnsi="Liberation Sans"/>
          <w:lang w:val="et-EE"/>
        </w:rPr>
        <w:t xml:space="preserve"> aastat.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Väiksena meeldis mulle nagu kõikidele teistele</w:t>
      </w:r>
      <w:r>
        <w:rPr>
          <w:rFonts w:ascii="Liberation Sans" w:hAnsi="Liberation Sans"/>
          <w:lang w:val="et-EE"/>
        </w:rPr>
        <w:t>gi</w:t>
      </w:r>
      <w:r>
        <w:rPr>
          <w:rFonts w:ascii="Liberation Sans" w:hAnsi="Liberation Sans"/>
          <w:lang w:val="et-EE"/>
        </w:rPr>
        <w:t xml:space="preserve"> lastele põnevates kohtades seigelda, joonistada ja meisterdada ning ma ei mõelnud kordagi sellele, et nägemispuue võiks  mulle milleski takistuseks olla. Käisin tavalasteaia</w:t>
      </w:r>
      <w:r>
        <w:rPr>
          <w:rFonts w:ascii="Liberation Sans" w:hAnsi="Liberation Sans"/>
          <w:lang w:val="et-EE"/>
        </w:rPr>
        <w:t>s</w:t>
      </w:r>
      <w:r>
        <w:rPr>
          <w:rFonts w:ascii="Liberation Sans" w:hAnsi="Liberation Sans"/>
          <w:lang w:val="et-EE"/>
        </w:rPr>
        <w:t xml:space="preserve"> ja tegelesin hobidega, osalesin lauluringis. Kooli läksin aga aasta hiljem ehk 8-aastaselt, et saaksin selleks paremini ette valmistuda. Sellegi poolest asusin õppima tavakoolis Rakvere Eragümnaasiumis, kus olid veidi väiksemad klassid kui linna teistes koolides ning tänu sellele veidi individuaalsem lähenemine. Mind pandi istuma esimesse ritta ja vanemad arutasid klassiõpetajaga läbi, kuidas minu õppetööd kõige paremini toetada. Eraldi tugispetsialisti ega abiõpetajat mul </w:t>
      </w:r>
      <w:r>
        <w:rPr>
          <w:rFonts w:ascii="Liberation Sans" w:hAnsi="Liberation Sans"/>
          <w:lang w:val="et-EE"/>
        </w:rPr>
        <w:t>p</w:t>
      </w:r>
      <w:r>
        <w:rPr>
          <w:rFonts w:ascii="Liberation Sans" w:hAnsi="Liberation Sans"/>
          <w:lang w:val="et-EE"/>
        </w:rPr>
        <w:t>olnud ja koolil polnud mulle teadaolevalt ka varasemat kogemust nägemispuudega õpilastega.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Koolis läks mul õppetöö edukalt, olin väga püüdlik ja tahtsin teistega sammu pidada. Kõige keerulisem õppeaine oli minu jaoks matemaatika, sest seal kirjutas õpetaja palju tahvlile ja seda ma ei näinud. Kui sattusin hätta, küsisin abi oma pinginaabrilt või jalutasin ise tahvli ette õpetaja kõrvale, et </w:t>
      </w:r>
      <w:r>
        <w:rPr>
          <w:rFonts w:ascii="Liberation Sans" w:hAnsi="Liberation Sans"/>
          <w:lang w:val="et-EE"/>
        </w:rPr>
        <w:t xml:space="preserve">hästi lähedalt </w:t>
      </w:r>
      <w:r>
        <w:rPr>
          <w:rFonts w:ascii="Liberation Sans" w:hAnsi="Liberation Sans"/>
          <w:lang w:val="et-EE"/>
        </w:rPr>
        <w:t>näha.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7. klassis otsustasin koos kahe sõbrannaga kooli vahetada ja minna Rakvere Gümnaasiumisse, kuna tundsin, et saaksin seal hakkama ja et seal on minu jaoks rohkem arenguvõimalusi. Nüüd aga tuli mul juba täiesti iseseisvalt õpetajatele selgitada, kuidas nad mind toetada saaksid, ning see oli päris keeruline, kuna mul oli end raske nägijatega võrrelda ja kuna mul ei olnud ühtegi nägemispuudega sõpra, siis ei osanud ma kelleltki ka nõu küsida. Samas õpetas see koolivahetamise kogemus mulle palju ja usun, et tuli mulle hiljem kasuks ülikooli astumisel, kus pidin taas iseseisvalt hakkama saama ning sattusin jälle keskkonda, mis oli mulle võõras ja kus töötajatel ei olnud varasemat kokkupuudet nägemispuudega õpilastega. Õnneks oli ülikoolis erivajadusega üliõpilaste nõustaja, kelle poole oma muredega pöördu</w:t>
      </w:r>
      <w:r>
        <w:rPr>
          <w:rFonts w:ascii="Liberation Sans" w:hAnsi="Liberation Sans"/>
          <w:lang w:val="et-EE"/>
        </w:rPr>
        <w:t>da sain</w:t>
      </w:r>
      <w:r>
        <w:rPr>
          <w:rFonts w:ascii="Liberation Sans" w:hAnsi="Liberation Sans"/>
          <w:lang w:val="et-EE"/>
        </w:rPr>
        <w:t xml:space="preserve">. </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Asjaolu, et pidin ülikooli õppima asudes kolima täiesti võõrasse linna, tundus mulle siis hoopis hirmutavam kui koolis õppimine</w:t>
      </w:r>
      <w:r>
        <w:rPr>
          <w:rFonts w:ascii="Liberation Sans" w:hAnsi="Liberation Sans"/>
          <w:lang w:val="et-EE"/>
        </w:rPr>
        <w:t xml:space="preserve"> ise</w:t>
      </w:r>
      <w:r>
        <w:rPr>
          <w:rFonts w:ascii="Liberation Sans" w:hAnsi="Liberation Sans"/>
          <w:lang w:val="et-EE"/>
        </w:rPr>
        <w:t>, kuid õnneks oli mu</w:t>
      </w:r>
      <w:r>
        <w:rPr>
          <w:rFonts w:ascii="Liberation Sans" w:hAnsi="Liberation Sans"/>
          <w:lang w:val="et-EE"/>
        </w:rPr>
        <w:t>l</w:t>
      </w:r>
      <w:r>
        <w:rPr>
          <w:rFonts w:ascii="Liberation Sans" w:hAnsi="Liberation Sans"/>
          <w:lang w:val="et-EE"/>
        </w:rPr>
        <w:t>l</w:t>
      </w:r>
      <w:r>
        <w:rPr>
          <w:rFonts w:ascii="Liberation Sans" w:hAnsi="Liberation Sans"/>
          <w:lang w:val="et-EE"/>
        </w:rPr>
        <w:t>e</w:t>
      </w:r>
      <w:r>
        <w:rPr>
          <w:rFonts w:ascii="Liberation Sans" w:hAnsi="Liberation Sans"/>
          <w:lang w:val="et-EE"/>
        </w:rPr>
        <w:t xml:space="preserve"> toeks sõbranna, kellega koos korteri üürisime ja kes </w:t>
      </w:r>
      <w:r>
        <w:rPr>
          <w:rFonts w:eastAsia="Noto Serif CJK SC" w:cs="Lohit Devanagari" w:ascii="Liberation Sans" w:hAnsi="Liberation Sans"/>
          <w:color w:val="auto"/>
          <w:kern w:val="2"/>
          <w:sz w:val="24"/>
          <w:szCs w:val="24"/>
          <w:lang w:val="et-EE" w:eastAsia="zh-CN" w:bidi="hi-IN"/>
        </w:rPr>
        <w:t>sai</w:t>
      </w:r>
      <w:r>
        <w:rPr>
          <w:rFonts w:ascii="Liberation Sans" w:hAnsi="Liberation Sans"/>
          <w:lang w:val="et-EE"/>
        </w:rPr>
        <w:t xml:space="preserve"> vajadusel mulle saatjaks</w:t>
      </w:r>
      <w:r>
        <w:rPr>
          <w:rFonts w:ascii="Liberation Sans" w:hAnsi="Liberation Sans"/>
          <w:lang w:val="et-EE"/>
        </w:rPr>
        <w:t xml:space="preserve"> olla</w:t>
      </w:r>
      <w:r>
        <w:rPr>
          <w:rFonts w:ascii="Liberation Sans" w:hAnsi="Liberation Sans"/>
          <w:lang w:val="et-EE"/>
        </w:rPr>
        <w:t>. Kõige keerulisem osa uude linna kolimise juures oli orienteerumine,</w:t>
      </w:r>
      <w:r>
        <w:rPr>
          <w:rFonts w:ascii="Liberation Sans" w:hAnsi="Liberation Sans"/>
          <w:lang w:val="et-EE"/>
        </w:rPr>
        <w:t xml:space="preserve"> sest ma ei saa üksinda võõrastes kohtades liikuda. Tihti juhtus,</w:t>
      </w:r>
      <w:r>
        <w:rPr>
          <w:rFonts w:ascii="Liberation Sans" w:hAnsi="Liberation Sans"/>
          <w:lang w:val="et-EE"/>
        </w:rPr>
        <w:t xml:space="preserve"> et eksisin ära ja pidin võõrastelt inimestelt teed küsima.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Ütleksin, et nägemispuudega inimesena ülikoolis õppimine nõuab parajat pingutust ja ülimalt head enese motiveerimise ja aja planeerimise oskust, et kõikide asjadega õigeks ajaks valmis jõuda, sest vaegnägijana pean arvestama kõikide tegevuste jaoks minu korda rohkem aega kui nägijad. Ei saa jätta asju viimasele minutile, kuigi eks vahel tuli seda ette.   Kui esialgu kartsin, et jään hätta eelkõige mahuka lugemismaterjali läbitöötamisel, siis tegelikult oli vaja kõige rohkem arvuti kasutamise oskust, võimet orienteeruda erinevates infoallikates ja infot otsida. Tehnoloogilised abivahendid aitasid mind palju. Kõige keerulisem oli lõputöö kirjutamine, aga tänu toetavale uurimismeeskonnale sain sellega hakkama ja lõpetasin õpingud nominaalajaga.</w:t>
      </w:r>
      <w:r>
        <w:rPr>
          <w:rFonts w:ascii="Liberation Sans" w:hAnsi="Liberation Sans"/>
          <w:lang w:val="et-EE"/>
        </w:rPr>
        <w:t xml:space="preserve"> Olin enda üle uhke.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Pärast seda tekkiski mõte, et kui juba nii suur</w:t>
      </w:r>
      <w:r>
        <w:rPr>
          <w:rFonts w:ascii="Liberation Sans" w:hAnsi="Liberation Sans"/>
          <w:lang w:val="et-EE"/>
        </w:rPr>
        <w:t>e</w:t>
      </w:r>
      <w:r>
        <w:rPr>
          <w:rFonts w:ascii="Liberation Sans" w:hAnsi="Liberation Sans"/>
          <w:lang w:val="et-EE"/>
        </w:rPr>
        <w:t xml:space="preserve"> asjaga hakkama sain, võiksin magistri ka ära teha, kuid kuna elu viis mind siis juba veelgi suuremasse linna, Tallinnasse elama, otsustasin, et võiksin magistris õppida hoopis mingit muud eriala. Valisin kirjaliku tõlke eriala, sest inglise keel oli juba kooli ajal üks mu lemmikuid õppeaineid. Arvan, et sain selle selgeks telekast filme vaadates, sest subtiitreid ma lugeda ei näinud. Samuti tundus see valdkond, kus mul tulevikus oleks lihtsam tööd leida ja et see on töö, mida saan teha arvuti tagant lahkumata. Siiski on ka ajakirjandus </w:t>
      </w:r>
      <w:r>
        <w:rPr>
          <w:rFonts w:ascii="Liberation Sans" w:hAnsi="Liberation Sans"/>
          <w:lang w:val="et-EE"/>
        </w:rPr>
        <w:t xml:space="preserve">alati </w:t>
      </w:r>
      <w:r>
        <w:rPr>
          <w:rFonts w:ascii="Liberation Sans" w:hAnsi="Liberation Sans"/>
          <w:lang w:val="et-EE"/>
        </w:rPr>
        <w:t>mulle tohutult huvi pakkunud ning töötasin juba keskkooli ajal kohalikus maakonnalehes Virumaa Teataja</w:t>
      </w:r>
      <w:r>
        <w:rPr>
          <w:rFonts w:ascii="Liberation Sans" w:hAnsi="Liberation Sans"/>
          <w:lang w:val="et-EE"/>
        </w:rPr>
        <w:t xml:space="preserve"> suvereporterina</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Olles pärit väikelinnast, tundub mulle, et suurtes linnades nagu Tallinnas ja Tartus on vaegnägijana palju lihtsam toime tulla, sest võimalusi on rohkem: näiteks saab toidu hõlpsasti koju tellida, ühistranspordi liiklus on tihe ning seal tegutsevad aktiivselt ka nägemispuudega inimes</w:t>
      </w:r>
      <w:r>
        <w:rPr>
          <w:rFonts w:ascii="Liberation Sans" w:hAnsi="Liberation Sans"/>
          <w:lang w:val="et-EE"/>
        </w:rPr>
        <w:t>te</w:t>
      </w:r>
      <w:r>
        <w:rPr>
          <w:rFonts w:ascii="Liberation Sans" w:hAnsi="Liberation Sans"/>
          <w:lang w:val="et-EE"/>
        </w:rPr>
        <w:t xml:space="preserve"> ühingud, kust</w:t>
      </w:r>
      <w:r>
        <w:rPr>
          <w:rFonts w:ascii="Liberation Sans" w:hAnsi="Liberation Sans"/>
          <w:lang w:val="et-EE"/>
        </w:rPr>
        <w:t xml:space="preserve"> saab</w:t>
      </w:r>
      <w:r>
        <w:rPr>
          <w:rFonts w:ascii="Liberation Sans" w:hAnsi="Liberation Sans"/>
          <w:lang w:val="et-EE"/>
        </w:rPr>
        <w:t xml:space="preserve"> leida uusi tutvusi ja abi. Mina leidsin ühingusse tee alles 24-aastaselt pärast ülikooli lõpetamist. Põhja-Eesti Pimedate Ühingus osalen ma nüüdseks mitmes huviringis ning olen sealt leidnud endale mitmeid nägemispuudega sõpru, kellest igaüks on aidanud mul ennast</w:t>
      </w:r>
      <w:r>
        <w:rPr>
          <w:rFonts w:ascii="Liberation Sans" w:hAnsi="Liberation Sans"/>
          <w:lang w:val="et-EE"/>
        </w:rPr>
        <w:t>ki veidi</w:t>
      </w:r>
      <w:r>
        <w:rPr>
          <w:rFonts w:ascii="Liberation Sans" w:hAnsi="Liberation Sans"/>
          <w:lang w:val="et-EE"/>
        </w:rPr>
        <w:t xml:space="preserve"> paremini tundma õppida.</w:t>
      </w:r>
      <w:r>
        <w:rPr>
          <w:rFonts w:ascii="Liberation Sans" w:hAnsi="Liberation Sans"/>
          <w:lang w:val="et-EE"/>
        </w:rPr>
        <w:t xml:space="preserve"> Selline kogemuste jagamine nägemispuudega inimeste vahel on suur väärtus.</w:t>
      </w:r>
      <w:r>
        <w:rPr>
          <w:rFonts w:ascii="Liberation Sans" w:hAnsi="Liberation Sans"/>
          <w:lang w:val="et-EE"/>
        </w:rPr>
        <w:t xml:space="preserve"> Ühingutegevused on toonud mu ellu tohutult palju põnevaid võimalusi ja projekte ning hea on teada, et ma ei ole oma muredega üksi. Praeguseks olen leidnud ka tööd nendes valdkondades, mida ma ülikoolis õppisin, seega usun, et õpingud ülikoolis on mulle igati kasuks tulnud.</w:t>
      </w:r>
    </w:p>
    <w:p>
      <w:pPr>
        <w:pStyle w:val="Normal"/>
        <w:bidi w:val="0"/>
        <w:spacing w:lineRule="auto" w:line="360" w:before="240" w:after="0"/>
        <w:jc w:val="both"/>
        <w:rPr>
          <w:rFonts w:ascii="Liberation Sans" w:hAnsi="Liberation Sans"/>
          <w:lang w:val="et-EE"/>
        </w:rPr>
      </w:pPr>
      <w:r>
        <w:rPr>
          <w:rFonts w:eastAsia="Arial" w:cs="Arial" w:ascii="Liberation Sans" w:hAnsi="Liberation Sans"/>
          <w:b w:val="false"/>
          <w:bCs w:val="false"/>
          <w:i w:val="false"/>
          <w:iCs w:val="false"/>
          <w:sz w:val="24"/>
          <w:szCs w:val="24"/>
          <w:lang w:val="et-EE"/>
        </w:rPr>
      </w:r>
    </w:p>
    <w:p>
      <w:pPr>
        <w:pStyle w:val="Heading1"/>
        <w:rPr/>
      </w:pPr>
      <w:bookmarkStart w:id="95" w:name="__RefHeading___Toc4274_2780245557"/>
      <w:bookmarkEnd w:id="95"/>
      <w:r>
        <w:rPr/>
        <w:t>Kohaliku omavalitsuse teenused</w:t>
      </w:r>
    </w:p>
    <w:p>
      <w:pPr>
        <w:pStyle w:val="TextBody"/>
        <w:bidi w:val="0"/>
        <w:spacing w:lineRule="auto" w:line="360"/>
        <w:jc w:val="both"/>
        <w:rPr>
          <w:rFonts w:ascii="Liberation Sans" w:hAnsi="Liberation Sans"/>
          <w:b w:val="false"/>
          <w:b w:val="false"/>
          <w:bCs w:val="false"/>
          <w:lang w:val="et-EE"/>
        </w:rPr>
      </w:pPr>
      <w:r>
        <w:rPr/>
      </w:r>
    </w:p>
    <w:p>
      <w:pPr>
        <w:pStyle w:val="TextBody"/>
        <w:bidi w:val="0"/>
        <w:spacing w:lineRule="auto" w:line="360"/>
        <w:jc w:val="both"/>
        <w:rPr/>
      </w:pPr>
      <w:r>
        <w:rPr>
          <w:rFonts w:ascii="Liberation Sans" w:hAnsi="Liberation Sans"/>
          <w:b w:val="false"/>
          <w:bCs w:val="false"/>
          <w:lang w:val="et-EE"/>
        </w:rPr>
        <w:t>Teenused, mida tuleb küsida kohalikust omavalitsusest: valla- või linna(osa)valitsusest. K</w:t>
      </w:r>
      <w:r>
        <w:rPr>
          <w:rFonts w:ascii="Liberation Sans" w:hAnsi="Liberation Sans"/>
          <w:b w:val="false"/>
          <w:bCs w:val="false"/>
          <w:lang w:val="et-EE"/>
        </w:rPr>
        <w:t>una ko</w:t>
      </w:r>
      <w:r>
        <w:rPr>
          <w:rFonts w:ascii="Liberation Sans" w:hAnsi="Liberation Sans"/>
          <w:b w:val="false"/>
          <w:bCs w:val="false"/>
          <w:lang w:val="et-EE"/>
        </w:rPr>
        <w:t>ohalike omavalitsuste võimekus teenuseid pakkuda varieerub ning nõuded selle kohta, kuidas neid saada, on igas omavalitsuses erinevad</w:t>
      </w:r>
      <w:r>
        <w:rPr>
          <w:rFonts w:ascii="Liberation Sans" w:hAnsi="Liberation Sans"/>
          <w:b w:val="false"/>
          <w:bCs w:val="false"/>
          <w:lang w:val="et-EE"/>
        </w:rPr>
        <w:t>, siis tasub</w:t>
      </w:r>
      <w:r>
        <w:rPr>
          <w:rFonts w:ascii="Liberation Sans" w:hAnsi="Liberation Sans"/>
          <w:b w:val="false"/>
          <w:bCs w:val="false"/>
          <w:lang w:val="et-EE"/>
        </w:rPr>
        <w:t xml:space="preserve"> nendega</w:t>
      </w:r>
      <w:r>
        <w:rPr>
          <w:rFonts w:ascii="Liberation Sans" w:hAnsi="Liberation Sans"/>
          <w:b w:val="false"/>
          <w:bCs w:val="false"/>
          <w:lang w:val="et-EE"/>
        </w:rPr>
        <w:t xml:space="preserve"> tutvuda</w:t>
      </w:r>
      <w:r>
        <w:rPr>
          <w:rFonts w:ascii="Liberation Sans" w:hAnsi="Liberation Sans"/>
          <w:b w:val="false"/>
          <w:bCs w:val="false"/>
          <w:lang w:val="et-EE"/>
        </w:rPr>
        <w:t xml:space="preserve"> oma valla või linna kodulehel</w:t>
      </w:r>
      <w:r>
        <w:rPr>
          <w:rFonts w:eastAsia="Noto Serif CJK SC" w:cs="Lohit Devanagari" w:ascii="Liberation Sans" w:hAnsi="Liberation Sans"/>
          <w:b w:val="false"/>
          <w:bCs w:val="false"/>
          <w:color w:val="auto"/>
          <w:kern w:val="2"/>
          <w:sz w:val="24"/>
          <w:szCs w:val="24"/>
          <w:lang w:val="et-EE" w:eastAsia="zh-CN" w:bidi="hi-IN"/>
        </w:rPr>
        <w:t>, kust</w:t>
      </w:r>
      <w:r>
        <w:rPr>
          <w:rFonts w:ascii="Liberation Sans" w:hAnsi="Liberation Sans"/>
          <w:b w:val="false"/>
          <w:bCs w:val="false"/>
          <w:lang w:val="et-EE"/>
        </w:rPr>
        <w:t xml:space="preserve"> leiad ka kontaktandmed edasiseks asjaajamiseks. Võid pöörduda ka otse valla või linna sotsiaalosakonda.</w:t>
      </w:r>
    </w:p>
    <w:p>
      <w:pPr>
        <w:pStyle w:val="TextBody"/>
        <w:bidi w:val="0"/>
        <w:spacing w:lineRule="auto" w:line="360"/>
        <w:jc w:val="both"/>
        <w:rPr/>
      </w:pPr>
      <w:r>
        <w:rPr>
          <w:rFonts w:ascii="Liberation Sans" w:hAnsi="Liberation Sans"/>
          <w:b w:val="false"/>
          <w:bCs w:val="false"/>
          <w:lang w:val="et-EE"/>
        </w:rPr>
        <w:t xml:space="preserve">Sotsiaalhoolekande seaduse alusel on </w:t>
      </w:r>
      <w:r>
        <w:rPr>
          <w:rFonts w:eastAsia="Noto Serif CJK SC" w:cs="Lohit Devanagari" w:ascii="Liberation Sans" w:hAnsi="Liberation Sans"/>
          <w:b w:val="false"/>
          <w:bCs w:val="false"/>
          <w:color w:val="auto"/>
          <w:kern w:val="2"/>
          <w:sz w:val="24"/>
          <w:szCs w:val="24"/>
          <w:lang w:val="et-EE" w:eastAsia="zh-CN" w:bidi="hi-IN"/>
        </w:rPr>
        <w:t>kohalik omavalitsus</w:t>
      </w:r>
      <w:r>
        <w:rPr>
          <w:rFonts w:ascii="Liberation Sans" w:hAnsi="Liberation Sans"/>
          <w:b w:val="false"/>
          <w:bCs w:val="false"/>
          <w:lang w:val="et-EE"/>
        </w:rPr>
        <w:t xml:space="preserve"> kohustatud osutama 13 sotsiaalteenust</w:t>
      </w:r>
      <w:r>
        <w:rPr>
          <w:rFonts w:ascii="Liberation Sans" w:hAnsi="Liberation Sans"/>
          <w:b w:val="false"/>
          <w:bCs w:val="false"/>
          <w:lang w:val="et-EE"/>
        </w:rPr>
        <w:t xml:space="preserve">. </w:t>
      </w:r>
      <w:r>
        <w:rPr>
          <w:rFonts w:eastAsia="Noto Serif CJK SC" w:cs="Lohit Devanagari" w:ascii="Liberation Sans" w:hAnsi="Liberation Sans"/>
          <w:b w:val="false"/>
          <w:bCs w:val="false"/>
          <w:color w:val="auto"/>
          <w:kern w:val="2"/>
          <w:sz w:val="24"/>
          <w:szCs w:val="24"/>
          <w:lang w:val="et-EE" w:eastAsia="zh-CN" w:bidi="hi-IN"/>
        </w:rPr>
        <w:t>O</w:t>
      </w:r>
      <w:r>
        <w:rPr>
          <w:rFonts w:ascii="Liberation Sans" w:hAnsi="Liberation Sans"/>
          <w:b w:val="false"/>
          <w:bCs w:val="false"/>
          <w:lang w:val="et-EE"/>
        </w:rPr>
        <w:t>mavalitsuse poole pöördudes on</w:t>
      </w:r>
      <w:r>
        <w:rPr>
          <w:rFonts w:ascii="Liberation Sans" w:hAnsi="Liberation Sans"/>
          <w:b w:val="false"/>
          <w:bCs w:val="false"/>
          <w:lang w:val="et-EE"/>
        </w:rPr>
        <w:t xml:space="preserve"> aga</w:t>
      </w:r>
      <w:r>
        <w:rPr>
          <w:rFonts w:ascii="Liberation Sans" w:hAnsi="Liberation Sans"/>
          <w:b w:val="false"/>
          <w:bCs w:val="false"/>
          <w:lang w:val="et-EE"/>
        </w:rPr>
        <w:t xml:space="preserve"> oluline teada, et abi küsides ei pea </w:t>
      </w:r>
      <w:r>
        <w:rPr>
          <w:rFonts w:ascii="Liberation Sans" w:hAnsi="Liberation Sans"/>
          <w:b w:val="false"/>
          <w:bCs w:val="false"/>
          <w:lang w:val="et-EE"/>
        </w:rPr>
        <w:t xml:space="preserve">sa </w:t>
      </w:r>
      <w:r>
        <w:rPr>
          <w:rFonts w:ascii="Liberation Sans" w:hAnsi="Liberation Sans"/>
          <w:b w:val="false"/>
          <w:bCs w:val="false"/>
          <w:lang w:val="et-EE"/>
        </w:rPr>
        <w:t xml:space="preserve">taotlema konkreetset teenust, vaid vajadusele vastavat abi. Seejärel </w:t>
      </w:r>
      <w:r>
        <w:rPr>
          <w:rFonts w:eastAsia="Noto Serif CJK SC" w:cs="Lohit Devanagari" w:ascii="Liberation Sans" w:hAnsi="Liberation Sans"/>
          <w:b w:val="false"/>
          <w:bCs w:val="false"/>
          <w:color w:val="auto"/>
          <w:kern w:val="2"/>
          <w:sz w:val="24"/>
          <w:szCs w:val="24"/>
          <w:lang w:val="et-EE" w:eastAsia="zh-CN" w:bidi="hi-IN"/>
        </w:rPr>
        <w:t>hindab kohalik omavalitsus sinu</w:t>
      </w:r>
      <w:r>
        <w:rPr>
          <w:rFonts w:ascii="Liberation Sans" w:hAnsi="Liberation Sans"/>
          <w:b w:val="false"/>
          <w:bCs w:val="false"/>
          <w:lang w:val="et-EE"/>
        </w:rPr>
        <w:t xml:space="preserve"> abivajadust. Abivajadust hin</w:t>
      </w:r>
      <w:r>
        <w:rPr>
          <w:rFonts w:ascii="Liberation Sans" w:hAnsi="Liberation Sans"/>
          <w:b w:val="false"/>
          <w:bCs w:val="false"/>
          <w:lang w:val="et-EE"/>
        </w:rPr>
        <w:t>natakse</w:t>
      </w:r>
      <w:r>
        <w:rPr>
          <w:rFonts w:ascii="Liberation Sans" w:hAnsi="Liberation Sans"/>
          <w:b w:val="false"/>
          <w:bCs w:val="false"/>
          <w:lang w:val="et-EE"/>
        </w:rPr>
        <w:t xml:space="preserve"> koostöös inimesega, terviklikult ja objektiivselt, näiteks võib kohalik omavalitsus abivajaduse hindamise</w:t>
      </w:r>
      <w:r>
        <w:rPr>
          <w:rFonts w:ascii="Liberation Sans" w:hAnsi="Liberation Sans"/>
          <w:b w:val="false"/>
          <w:bCs w:val="false"/>
          <w:lang w:val="et-EE"/>
        </w:rPr>
        <w:t>ks</w:t>
      </w:r>
      <w:r>
        <w:rPr>
          <w:rFonts w:ascii="Liberation Sans" w:hAnsi="Liberation Sans"/>
          <w:b w:val="false"/>
          <w:bCs w:val="false"/>
          <w:lang w:val="et-EE"/>
        </w:rPr>
        <w:t xml:space="preserve"> teha </w:t>
      </w:r>
      <w:r>
        <w:rPr>
          <w:rFonts w:ascii="Liberation Sans" w:hAnsi="Liberation Sans"/>
          <w:b w:val="false"/>
          <w:bCs w:val="false"/>
          <w:lang w:val="et-EE"/>
        </w:rPr>
        <w:t xml:space="preserve">sulle </w:t>
      </w:r>
      <w:r>
        <w:rPr>
          <w:rFonts w:ascii="Liberation Sans" w:hAnsi="Liberation Sans"/>
          <w:b w:val="false"/>
          <w:bCs w:val="false"/>
          <w:lang w:val="et-EE"/>
        </w:rPr>
        <w:t>kodukülastuse, et saada ülevaade sinu toimetulekust, elukeskkonnast ja sotsiaalsest võrgustikust, aga ka tahtest, soovidest, motivatsioonist jne.</w:t>
      </w:r>
      <w:r>
        <w:rPr>
          <w:rFonts w:ascii="Liberation Sans" w:hAnsi="Liberation Sans"/>
          <w:b w:val="false"/>
          <w:bCs w:val="false"/>
          <w:lang w:val="et-EE"/>
        </w:rPr>
        <w:t xml:space="preserve"> </w:t>
      </w:r>
      <w:r>
        <w:rPr>
          <w:rFonts w:ascii="Liberation Sans" w:hAnsi="Liberation Sans"/>
          <w:b w:val="false"/>
          <w:bCs w:val="false"/>
          <w:lang w:val="et-EE"/>
        </w:rPr>
        <w:t xml:space="preserve">Vaata lisa: </w:t>
      </w:r>
      <w:hyperlink r:id="rId44">
        <w:r>
          <w:rPr>
            <w:rStyle w:val="InternetLink"/>
            <w:rFonts w:ascii="Liberation Sans" w:hAnsi="Liberation Sans"/>
            <w:b w:val="false"/>
            <w:bCs w:val="false"/>
            <w:lang w:val="et-EE"/>
          </w:rPr>
          <w:t>https://www.sm.ee/et/kohaliku-omavalitsuse-korraldatavad-sotsiaalteenused</w:t>
        </w:r>
      </w:hyperlink>
    </w:p>
    <w:p>
      <w:pPr>
        <w:pStyle w:val="TextBody"/>
        <w:bidi w:val="0"/>
        <w:spacing w:lineRule="auto" w:line="360"/>
        <w:jc w:val="both"/>
        <w:rPr/>
      </w:pPr>
      <w:r>
        <w:rPr>
          <w:rFonts w:ascii="Liberation Sans" w:hAnsi="Liberation Sans"/>
          <w:b w:val="false"/>
          <w:bCs w:val="false"/>
          <w:lang w:val="et-EE"/>
        </w:rPr>
        <w:t>Toome siin</w:t>
      </w:r>
      <w:r>
        <w:rPr>
          <w:rFonts w:ascii="Liberation Sans" w:hAnsi="Liberation Sans"/>
          <w:b w:val="false"/>
          <w:bCs w:val="false"/>
          <w:lang w:val="et-EE"/>
        </w:rPr>
        <w:t>kohal</w:t>
      </w:r>
      <w:r>
        <w:rPr>
          <w:rFonts w:ascii="Liberation Sans" w:hAnsi="Liberation Sans"/>
          <w:b w:val="false"/>
          <w:bCs w:val="false"/>
          <w:lang w:val="et-EE"/>
        </w:rPr>
        <w:t xml:space="preserve"> välja olulisemad teenused, mis</w:t>
      </w:r>
      <w:r>
        <w:rPr>
          <w:rFonts w:ascii="Liberation Sans" w:hAnsi="Liberation Sans"/>
          <w:b/>
          <w:bCs/>
          <w:lang w:val="et-EE"/>
        </w:rPr>
        <w:t xml:space="preserve"> </w:t>
      </w:r>
      <w:r>
        <w:rPr>
          <w:rFonts w:ascii="Liberation Sans" w:hAnsi="Liberation Sans"/>
          <w:b w:val="false"/>
          <w:bCs w:val="false"/>
          <w:lang w:val="et-EE"/>
        </w:rPr>
        <w:t xml:space="preserve">on </w:t>
      </w:r>
      <w:r>
        <w:rPr>
          <w:rFonts w:eastAsia="Noto Serif CJK SC" w:cs="Lohit Devanagari" w:ascii="Liberation Sans" w:hAnsi="Liberation Sans"/>
          <w:b w:val="false"/>
          <w:bCs w:val="false"/>
          <w:color w:val="auto"/>
          <w:kern w:val="2"/>
          <w:sz w:val="24"/>
          <w:szCs w:val="24"/>
          <w:lang w:val="et-EE" w:eastAsia="zh-CN" w:bidi="hi-IN"/>
        </w:rPr>
        <w:t>suureks abiks</w:t>
      </w:r>
      <w:r>
        <w:rPr>
          <w:rFonts w:ascii="Liberation Sans" w:hAnsi="Liberation Sans"/>
          <w:b w:val="false"/>
          <w:bCs w:val="false"/>
          <w:lang w:val="et-EE"/>
        </w:rPr>
        <w:t xml:space="preserve"> </w:t>
      </w:r>
      <w:r>
        <w:rPr>
          <w:rFonts w:ascii="Liberation Sans" w:hAnsi="Liberation Sans"/>
          <w:b w:val="false"/>
          <w:bCs w:val="false"/>
          <w:lang w:val="et-EE"/>
        </w:rPr>
        <w:t xml:space="preserve">eelkõige </w:t>
      </w:r>
      <w:r>
        <w:rPr>
          <w:rFonts w:ascii="Liberation Sans" w:hAnsi="Liberation Sans"/>
          <w:b w:val="false"/>
          <w:bCs w:val="false"/>
          <w:lang w:val="et-EE"/>
        </w:rPr>
        <w:t>nägemispuudega inimestele.</w:t>
      </w:r>
    </w:p>
    <w:p>
      <w:pPr>
        <w:pStyle w:val="TextBody"/>
        <w:bidi w:val="0"/>
        <w:spacing w:lineRule="auto" w:line="360"/>
        <w:jc w:val="both"/>
        <w:rPr>
          <w:rFonts w:ascii="Liberation Sans" w:hAnsi="Liberation Sans"/>
          <w:b w:val="false"/>
          <w:b w:val="false"/>
          <w:bCs w:val="false"/>
          <w:lang w:val="et-EE"/>
        </w:rPr>
      </w:pPr>
      <w:r>
        <w:rPr/>
      </w:r>
    </w:p>
    <w:p>
      <w:pPr>
        <w:pStyle w:val="Heading2"/>
        <w:rPr/>
      </w:pPr>
      <w:bookmarkStart w:id="96" w:name="__RefHeading___Toc4330_2780245557"/>
      <w:bookmarkEnd w:id="96"/>
      <w:r>
        <w:rPr/>
        <w:t>Sotsiaaltransporditeenus</w:t>
      </w:r>
    </w:p>
    <w:p>
      <w:pPr>
        <w:pStyle w:val="TextBody"/>
        <w:bidi w:val="0"/>
        <w:spacing w:lineRule="auto" w:line="360"/>
        <w:jc w:val="both"/>
        <w:rPr>
          <w:rFonts w:ascii="Liberation Sans" w:hAnsi="Liberation Sans"/>
          <w:lang w:val="et-EE"/>
        </w:rPr>
      </w:pPr>
      <w:r>
        <w:rPr>
          <w:rFonts w:ascii="Liberation Sans" w:hAnsi="Liberation Sans"/>
          <w:lang w:val="et-EE"/>
        </w:rPr>
      </w:r>
    </w:p>
    <w:p>
      <w:pPr>
        <w:pStyle w:val="TextBody"/>
        <w:bidi w:val="0"/>
        <w:spacing w:lineRule="auto" w:line="360"/>
        <w:jc w:val="both"/>
        <w:rPr>
          <w:rFonts w:ascii="Liberation Sans" w:hAnsi="Liberation Sans"/>
          <w:lang w:val="et-EE"/>
        </w:rPr>
      </w:pPr>
      <w:r>
        <w:rPr>
          <w:rFonts w:ascii="Liberation Sans" w:hAnsi="Liberation Sans"/>
          <w:lang w:val="et-EE"/>
        </w:rPr>
        <w:t xml:space="preserve">Mõeldud inimesele, kes vajab töötamiseks, õppimiseks või avalike teenuste kasutamiseks transporti, kuid kelle erivajadus takistab isikliku või ühissõiduki kasutamist. </w:t>
      </w:r>
    </w:p>
    <w:p>
      <w:pPr>
        <w:pStyle w:val="TextBody"/>
        <w:bidi w:val="0"/>
        <w:spacing w:lineRule="auto" w:line="360"/>
        <w:jc w:val="both"/>
        <w:rPr/>
      </w:pPr>
      <w:r>
        <w:rPr>
          <w:rFonts w:ascii="Liberation Sans" w:hAnsi="Liberation Sans"/>
          <w:lang w:val="et-EE"/>
        </w:rPr>
        <w:t xml:space="preserve">Näiteks Tallinnas pakutakse juhu-, liini- ja taksoveoteenust. </w:t>
      </w:r>
      <w:r>
        <w:rPr>
          <w:rFonts w:ascii="Liberation Sans" w:hAnsi="Liberation Sans"/>
          <w:b/>
          <w:bCs/>
          <w:lang w:val="et-EE"/>
        </w:rPr>
        <w:t>Taksoveoteenust</w:t>
      </w:r>
      <w:r>
        <w:rPr>
          <w:rFonts w:ascii="Liberation Sans" w:hAnsi="Liberation Sans"/>
          <w:lang w:val="et-EE"/>
        </w:rPr>
        <w:t xml:space="preserve"> on õigus kasutada inimesel, kellel on </w:t>
      </w:r>
      <w:r>
        <w:rPr>
          <w:rFonts w:eastAsia="Noto Serif CJK SC" w:cs="Lohit Devanagari" w:ascii="Liberation Sans" w:hAnsi="Liberation Sans"/>
          <w:color w:val="auto"/>
          <w:kern w:val="2"/>
          <w:sz w:val="24"/>
          <w:szCs w:val="24"/>
          <w:lang w:val="et-EE" w:eastAsia="zh-CN" w:bidi="hi-IN"/>
        </w:rPr>
        <w:t>tuvastatud</w:t>
      </w:r>
      <w:r>
        <w:rPr>
          <w:rFonts w:ascii="Liberation Sans" w:hAnsi="Liberation Sans"/>
          <w:lang w:val="et-EE"/>
        </w:rPr>
        <w:t xml:space="preserve"> puue</w:t>
      </w:r>
      <w:r>
        <w:rPr>
          <w:rFonts w:eastAsia="Noto Serif CJK SC" w:cs="Lohit Devanagari" w:ascii="Liberation Sans" w:hAnsi="Liberation Sans"/>
          <w:color w:val="auto"/>
          <w:kern w:val="2"/>
          <w:sz w:val="24"/>
          <w:szCs w:val="24"/>
          <w:lang w:val="et-EE" w:eastAsia="zh-CN" w:bidi="hi-IN"/>
        </w:rPr>
        <w:t>, mis</w:t>
      </w:r>
      <w:r>
        <w:rPr>
          <w:rFonts w:ascii="Liberation Sans" w:hAnsi="Liberation Sans"/>
          <w:lang w:val="et-EE"/>
        </w:rPr>
        <w:t xml:space="preserve"> takistab ühissõiduki või isikliku sõiduauto kasutamist ja kes nägemisfunktsiooni täieliku puudumise või liikumisfunktsiooni kõrvalekalde tõttu ei saa kasutada liini- ja juhuveoteenust iseseisvalt. 2022. aastal on teenuse maksumus 190 euro</w:t>
      </w:r>
      <w:r>
        <w:rPr>
          <w:rFonts w:ascii="Liberation Sans" w:hAnsi="Liberation Sans"/>
          <w:lang w:val="et-EE"/>
        </w:rPr>
        <w:t>t</w:t>
      </w:r>
      <w:r>
        <w:rPr>
          <w:rFonts w:ascii="Liberation Sans" w:hAnsi="Liberation Sans"/>
          <w:lang w:val="et-EE"/>
        </w:rPr>
        <w:t xml:space="preserve"> kasutaja kohta kalendrikuus, millest omaosalustasu on 25%. </w:t>
      </w:r>
      <w:r>
        <w:rPr>
          <w:rFonts w:eastAsia="Noto Serif CJK SC" w:cs="Lohit Devanagari" w:ascii="Liberation Sans" w:hAnsi="Liberation Sans"/>
          <w:color w:val="auto"/>
          <w:kern w:val="2"/>
          <w:sz w:val="24"/>
          <w:szCs w:val="24"/>
          <w:lang w:val="et-EE" w:eastAsia="zh-CN" w:bidi="hi-IN"/>
        </w:rPr>
        <w:t>Loe lisa</w:t>
      </w:r>
      <w:r>
        <w:rPr>
          <w:rFonts w:ascii="Liberation Sans" w:hAnsi="Liberation Sans"/>
          <w:lang w:val="et-EE"/>
        </w:rPr>
        <w:t xml:space="preserve">: </w:t>
      </w:r>
      <w:hyperlink r:id="rId45">
        <w:r>
          <w:rPr>
            <w:rStyle w:val="InternetLink"/>
            <w:rFonts w:ascii="Liberation Sans" w:hAnsi="Liberation Sans"/>
            <w:lang w:val="et-EE"/>
          </w:rPr>
          <w:t xml:space="preserve">https://www.tallinn.ee/est/Puuetega-inimeste-sotsiaaltransporditeenus-2022 </w:t>
        </w:r>
      </w:hyperlink>
    </w:p>
    <w:p>
      <w:pPr>
        <w:pStyle w:val="TextBody"/>
        <w:bidi w:val="0"/>
        <w:spacing w:lineRule="auto" w:line="360"/>
        <w:jc w:val="both"/>
        <w:rPr>
          <w:rFonts w:ascii="Liberation Sans" w:hAnsi="Liberation Sans"/>
          <w:lang w:val="et-EE"/>
        </w:rPr>
      </w:pPr>
      <w:r>
        <w:rPr>
          <w:rFonts w:ascii="Liberation Sans" w:hAnsi="Liberation Sans"/>
          <w:lang w:val="et-EE"/>
        </w:rPr>
        <w:t xml:space="preserve">Tartu linna sotsiaaltransporditeenuse kvartali piirmäär on 50 eurot. Isiku enda osaluse suurus on 1/3 sõidu maksumusest. Täpsema info leiad siit: </w:t>
      </w:r>
      <w:hyperlink r:id="rId46">
        <w:r>
          <w:rPr>
            <w:rStyle w:val="InternetLink"/>
            <w:rFonts w:ascii="Liberation Sans" w:hAnsi="Liberation Sans"/>
            <w:lang w:val="et-EE"/>
          </w:rPr>
          <w:t>https://www.tartu.ee/et/sotsiaaltransporditeenus-taisealistele</w:t>
        </w:r>
      </w:hyperlink>
    </w:p>
    <w:p>
      <w:pPr>
        <w:pStyle w:val="Heading2"/>
        <w:rPr/>
      </w:pPr>
      <w:bookmarkStart w:id="97" w:name="__RefHeading___Toc17303_2984105123"/>
      <w:bookmarkEnd w:id="97"/>
      <w:r>
        <w:rPr/>
        <w:t>Isikliku abistaja teenus</w:t>
      </w:r>
    </w:p>
    <w:p>
      <w:pPr>
        <w:pStyle w:val="TextBody"/>
        <w:bidi w:val="0"/>
        <w:spacing w:lineRule="auto" w:line="360"/>
        <w:jc w:val="both"/>
        <w:rPr>
          <w:rFonts w:ascii="Liberation Sans" w:hAnsi="Liberation Sans"/>
          <w:lang w:val="et-EE"/>
        </w:rPr>
      </w:pPr>
      <w:r>
        <w:rPr>
          <w:rFonts w:ascii="Liberation Sans" w:hAnsi="Liberation Sans"/>
          <w:lang w:val="et-EE"/>
        </w:rPr>
        <w:t>Mõeldud täisealisele inimesele, kes oma puude tõttu vajab füüsilist kõrvalabi iseseisvaks toimetulekuks.</w:t>
      </w:r>
      <w:r>
        <w:rPr>
          <w:rFonts w:ascii="Liberation Sans" w:hAnsi="Liberation Sans"/>
          <w:lang w:val="et-EE"/>
        </w:rPr>
        <w:t xml:space="preserve"> Loe lisa kohaliku omavalitsuse kodulehelt.</w:t>
      </w:r>
    </w:p>
    <w:p>
      <w:pPr>
        <w:pStyle w:val="Heading2"/>
        <w:rPr/>
      </w:pPr>
      <w:bookmarkStart w:id="98" w:name="__RefHeading___Toc4332_2780245557"/>
      <w:bookmarkEnd w:id="98"/>
      <w:r>
        <w:rPr/>
        <w:t>P</w:t>
      </w:r>
      <w:r>
        <w:rPr/>
        <w:t xml:space="preserve">uudega isiku </w:t>
      </w:r>
      <w:r>
        <w:rPr/>
        <w:t xml:space="preserve">sõiduki </w:t>
      </w:r>
      <w:r>
        <w:rPr/>
        <w:t>p</w:t>
      </w:r>
      <w:r>
        <w:rPr/>
        <w:t xml:space="preserve">arkimiskaart </w:t>
      </w:r>
    </w:p>
    <w:p>
      <w:pPr>
        <w:pStyle w:val="TextBody"/>
        <w:bidi w:val="0"/>
        <w:spacing w:lineRule="auto" w:line="360"/>
        <w:jc w:val="both"/>
        <w:rPr/>
      </w:pPr>
      <w:r>
        <w:rPr>
          <w:rFonts w:ascii="Liberation Sans" w:hAnsi="Liberation Sans"/>
          <w:lang w:val="et-EE"/>
        </w:rPr>
        <w:t xml:space="preserve">Mõeldud liikumispuudega või pimedat inimest teenindavale sõidukile. Kaardi väljastab kohalik omavalitsus. </w:t>
      </w:r>
      <w:r>
        <w:rPr>
          <w:rFonts w:ascii="Liberation Sans" w:hAnsi="Liberation Sans"/>
          <w:lang w:val="et-EE"/>
        </w:rPr>
        <w:t>Parkimiskaart lihtsustab puudega inimes</w:t>
      </w:r>
      <w:r>
        <w:rPr>
          <w:rFonts w:ascii="Liberation Sans" w:hAnsi="Liberation Sans"/>
          <w:lang w:val="et-EE"/>
        </w:rPr>
        <w:t>e</w:t>
      </w:r>
      <w:r>
        <w:rPr>
          <w:rFonts w:ascii="Liberation Sans" w:hAnsi="Liberation Sans"/>
          <w:lang w:val="et-EE"/>
        </w:rPr>
        <w:t xml:space="preserve">l või </w:t>
      </w:r>
      <w:r>
        <w:rPr>
          <w:rFonts w:eastAsia="Noto Serif CJK SC" w:cs="Lohit Devanagari" w:ascii="Liberation Sans" w:hAnsi="Liberation Sans"/>
          <w:color w:val="auto"/>
          <w:kern w:val="2"/>
          <w:sz w:val="24"/>
          <w:szCs w:val="24"/>
          <w:lang w:val="et-EE" w:eastAsia="zh-CN" w:bidi="hi-IN"/>
        </w:rPr>
        <w:t>tema</w:t>
      </w:r>
      <w:r>
        <w:rPr>
          <w:rFonts w:ascii="Liberation Sans" w:hAnsi="Liberation Sans"/>
          <w:lang w:val="et-EE"/>
        </w:rPr>
        <w:t xml:space="preserve"> saatjal sõiduki parkimist. </w:t>
      </w:r>
      <w:r>
        <w:rPr>
          <w:rFonts w:ascii="Liberation Sans" w:hAnsi="Liberation Sans"/>
          <w:lang w:val="et-EE"/>
        </w:rPr>
        <w:t>Kaardi omanikul on võimalik linna(osa)valitsuselt taotleda ka tähistatud parkimiskohta elukoha juurde, kui seda seal ei ole.</w:t>
      </w:r>
      <w:r>
        <w:rPr>
          <w:rFonts w:ascii="Liberation Sans" w:hAnsi="Liberation Sans"/>
          <w:lang w:val="et-EE"/>
        </w:rPr>
        <w:t xml:space="preserve"> </w:t>
      </w:r>
      <w:r>
        <w:rPr>
          <w:rFonts w:ascii="Liberation Sans" w:hAnsi="Liberation Sans"/>
          <w:lang w:val="et-EE"/>
        </w:rPr>
        <w:t xml:space="preserve">Vaata lisa: </w:t>
      </w:r>
      <w:hyperlink r:id="rId47">
        <w:r>
          <w:rPr>
            <w:rStyle w:val="InternetLink"/>
            <w:rFonts w:ascii="Liberation Sans" w:hAnsi="Liberation Sans"/>
            <w:lang w:val="et-EE"/>
          </w:rPr>
          <w:t>http://www.epifond.ee/fondist/parkimiskaardid/</w:t>
        </w:r>
      </w:hyperlink>
    </w:p>
    <w:p>
      <w:pPr>
        <w:pStyle w:val="Heading2"/>
        <w:rPr/>
      </w:pPr>
      <w:bookmarkStart w:id="99" w:name="__RefHeading___Toc4334_2780245557"/>
      <w:bookmarkEnd w:id="99"/>
      <w:r>
        <w:rPr/>
        <w:t>Eluruumi kohandami</w:t>
      </w:r>
      <w:r>
        <w:rPr/>
        <w:t>ne</w:t>
      </w:r>
    </w:p>
    <w:p>
      <w:pPr>
        <w:pStyle w:val="TextBody"/>
        <w:bidi w:val="0"/>
        <w:spacing w:lineRule="auto" w:line="360"/>
        <w:jc w:val="both"/>
        <w:rPr>
          <w:rFonts w:ascii="Liberation Sans" w:hAnsi="Liberation Sans"/>
          <w:lang w:val="et-EE"/>
        </w:rPr>
      </w:pPr>
      <w:r>
        <w:rPr>
          <w:rFonts w:ascii="Liberation Sans" w:hAnsi="Liberation Sans"/>
          <w:lang w:val="et-EE"/>
        </w:rPr>
        <w:t>Võimalik on taotleda rahalist toetust eluruumi kohandamiseks puudele vastavaks, näiteks vannitoa kohandamine.</w:t>
      </w:r>
      <w:r>
        <w:rPr>
          <w:rFonts w:ascii="Liberation Sans" w:hAnsi="Liberation Sans"/>
          <w:lang w:val="et-EE"/>
        </w:rPr>
        <w:t xml:space="preserve"> Loe lisa kohaliku omavalitsuse kodulehelt.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numPr>
          <w:ilvl w:val="0"/>
          <w:numId w:val="2"/>
        </w:numPr>
        <w:bidi w:val="0"/>
        <w:jc w:val="left"/>
        <w:rPr/>
      </w:pPr>
      <w:bookmarkStart w:id="100" w:name="__RefHeading___Toc9615_2780245557"/>
      <w:bookmarkEnd w:id="100"/>
      <w:r>
        <w:rPr>
          <w:rFonts w:eastAsia="Noto Sans CJK SC" w:cs="Lohit Devanagari"/>
          <w:b/>
          <w:bCs/>
          <w:sz w:val="36"/>
          <w:szCs w:val="36"/>
          <w:lang w:val="et-EE"/>
        </w:rPr>
        <w:t>Vahekokkuvõte: k</w:t>
      </w:r>
      <w:r>
        <w:rPr>
          <w:rFonts w:eastAsia="Noto Sans CJK SC" w:cs="Lohit Devanagari"/>
          <w:b/>
          <w:bCs/>
          <w:sz w:val="36"/>
          <w:szCs w:val="36"/>
        </w:rPr>
        <w:t>uidas oma unistused ellu viia?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eastAsia="Noto Serif CJK SC" w:cs="Lohit Devanagari" w:ascii="Liberation Sans" w:hAnsi="Liberation Sans"/>
          <w:color w:val="auto"/>
          <w:kern w:val="2"/>
          <w:sz w:val="24"/>
          <w:szCs w:val="24"/>
          <w:lang w:val="et-EE" w:eastAsia="zh-CN" w:bidi="hi-IN"/>
        </w:rPr>
        <w:t>Projektis kaasa löönud mentorite intervjuudest saime ülevaate,</w:t>
      </w:r>
      <w:r>
        <w:rPr>
          <w:rFonts w:ascii="Liberation Sans" w:hAnsi="Liberation Sans"/>
          <w:lang w:val="et-EE"/>
        </w:rPr>
        <w:t xml:space="preserve"> milliste takistustega nägemispuudega inimesel iseseisva elu alustamisel tuleb silmitsi seista.</w:t>
      </w:r>
      <w:r>
        <w:rPr>
          <w:rFonts w:ascii="Liberation Sans" w:hAnsi="Liberation Sans"/>
          <w:lang w:val="et-EE"/>
        </w:rPr>
        <w:t xml:space="preserve"> Selles alapeatükis toome välja konkreetsed nõuanded, mida teha, et nendest takistustest võitu saada.</w:t>
      </w:r>
    </w:p>
    <w:p>
      <w:pPr>
        <w:pStyle w:val="Normal"/>
        <w:bidi w:val="0"/>
        <w:spacing w:lineRule="auto" w:line="360"/>
        <w:jc w:val="both"/>
        <w:rPr/>
      </w:pPr>
      <w:r>
        <w:rPr/>
      </w:r>
    </w:p>
    <w:p>
      <w:pPr>
        <w:pStyle w:val="Heading2"/>
        <w:numPr>
          <w:ilvl w:val="1"/>
          <w:numId w:val="2"/>
        </w:numPr>
        <w:bidi w:val="0"/>
        <w:jc w:val="left"/>
        <w:rPr>
          <w:b/>
          <w:b/>
          <w:bCs/>
          <w:lang w:val="et-EE"/>
        </w:rPr>
      </w:pPr>
      <w:bookmarkStart w:id="101" w:name="__RefHeading___Toc9617_2780245557"/>
      <w:bookmarkEnd w:id="101"/>
      <w:r>
        <w:rPr>
          <w:b/>
          <w:bCs/>
          <w:lang w:val="et-EE"/>
        </w:rPr>
        <w:t>Vajalikud oskused ja teadmised iseseisva elu alustamiseks</w:t>
      </w:r>
    </w:p>
    <w:p>
      <w:pPr>
        <w:pStyle w:val="TextBody"/>
        <w:bidi w:val="0"/>
        <w:jc w:val="left"/>
        <w:rPr>
          <w:rFonts w:ascii="Liberation Sans" w:hAnsi="Liberation Sans"/>
          <w:b/>
          <w:b/>
          <w:bCs/>
          <w:lang w:val="et-EE"/>
        </w:rPr>
      </w:pPr>
      <w:r>
        <w:rPr>
          <w:rFonts w:ascii="Liberation Sans" w:hAnsi="Liberation Sans"/>
          <w:b/>
          <w:bCs/>
          <w:lang w:val="et-EE"/>
        </w:rPr>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A</w:t>
      </w:r>
      <w:r>
        <w:rPr>
          <w:rFonts w:ascii="Liberation Sans" w:hAnsi="Liberation Sans"/>
          <w:lang w:val="et-EE"/>
        </w:rPr>
        <w:t>vatud suhtlemise oskus;</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iseseisva eluga toimetuleku oskused;</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oskus ja tahe enda eest seista;</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julgus rääkida oma erivajadusest;</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info otsimise ja süstematiseerimise oskus;</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julgus ja tahe mugavustsoonist välja tulla;</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uudishimulikkus;</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julgus riskida;</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head sotsiaalsed suhted;</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toetav pere ja kool;</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iseseisva liikumise oskused;</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keelteoskus;</w:t>
      </w:r>
    </w:p>
    <w:p>
      <w:pPr>
        <w:pStyle w:val="TextBody"/>
        <w:numPr>
          <w:ilvl w:val="0"/>
          <w:numId w:val="9"/>
        </w:numPr>
        <w:bidi w:val="0"/>
        <w:spacing w:lineRule="auto" w:line="240"/>
        <w:jc w:val="both"/>
        <w:rPr>
          <w:rFonts w:ascii="Liberation Sans" w:hAnsi="Liberation Sans"/>
          <w:lang w:val="et-EE"/>
        </w:rPr>
      </w:pPr>
      <w:r>
        <w:rPr>
          <w:rFonts w:ascii="Liberation Sans" w:hAnsi="Liberation Sans"/>
          <w:lang w:val="et-EE"/>
        </w:rPr>
        <w:t>oskus ja suutlikkus abi küsida.</w:t>
      </w:r>
    </w:p>
    <w:p>
      <w:pPr>
        <w:pStyle w:val="TextBody"/>
        <w:bidi w:val="0"/>
        <w:spacing w:lineRule="auto" w:line="360"/>
        <w:jc w:val="both"/>
        <w:rPr>
          <w:rFonts w:ascii="Liberation Sans" w:hAnsi="Liberation Sans"/>
          <w:lang w:val="et-EE"/>
        </w:rPr>
      </w:pPr>
      <w:r>
        <w:rPr>
          <w:rFonts w:ascii="Liberation Sans" w:hAnsi="Liberation Sans"/>
          <w:lang w:val="et-EE"/>
        </w:rPr>
      </w:r>
    </w:p>
    <w:p>
      <w:pPr>
        <w:pStyle w:val="Heading2"/>
        <w:numPr>
          <w:ilvl w:val="1"/>
          <w:numId w:val="2"/>
        </w:numPr>
        <w:bidi w:val="0"/>
        <w:jc w:val="left"/>
        <w:rPr/>
      </w:pPr>
      <w:bookmarkStart w:id="102" w:name="__RefHeading___Toc9619_2780245557"/>
      <w:bookmarkEnd w:id="102"/>
      <w:r>
        <w:rPr/>
        <w:t>Takistused ja kuidas neid ületada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color w:val="C9211E"/>
          <w:lang w:val="et-EE"/>
        </w:rPr>
        <w:t>Takistus</w:t>
      </w:r>
      <w:r>
        <w:rPr>
          <w:rFonts w:ascii="Liberation Sans" w:hAnsi="Liberation Sans"/>
          <w:lang w:val="et-EE"/>
        </w:rPr>
        <w:t>: hirm elumuutuste ees.</w:t>
      </w:r>
    </w:p>
    <w:p>
      <w:pPr>
        <w:pStyle w:val="Normal"/>
        <w:bidi w:val="0"/>
        <w:spacing w:lineRule="auto" w:line="360"/>
        <w:jc w:val="both"/>
        <w:rPr/>
      </w:pPr>
      <w:r>
        <w:rPr>
          <w:rFonts w:ascii="Liberation Sans" w:hAnsi="Liberation Sans"/>
          <w:color w:val="00A933"/>
          <w:lang w:val="et-EE"/>
        </w:rPr>
        <w:t>Lahendus</w:t>
      </w:r>
      <w:r>
        <w:rPr>
          <w:rFonts w:ascii="Liberation Sans" w:hAnsi="Liberation Sans"/>
          <w:lang w:val="et-EE"/>
        </w:rPr>
        <w:t>: võta eeskujuks teiste positiivsed näited, kaardista olukorra plussid ja miinused, analüüsi pikka perspektiivi, hinda võimalikke riske ja takistusi, räägi oma usaldusisiku või pereliikmega või küsi abi spetsialistilt.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color w:val="C9211E"/>
          <w:lang w:val="et-EE"/>
        </w:rPr>
        <w:t>Takistus</w:t>
      </w:r>
      <w:r>
        <w:rPr>
          <w:rFonts w:ascii="Liberation Sans" w:hAnsi="Liberation Sans"/>
          <w:lang w:val="et-EE"/>
        </w:rPr>
        <w:t>: hirm rääkida enda erivajadustest.</w:t>
      </w:r>
    </w:p>
    <w:p>
      <w:pPr>
        <w:pStyle w:val="Normal"/>
        <w:bidi w:val="0"/>
        <w:spacing w:lineRule="auto" w:line="360"/>
        <w:jc w:val="both"/>
        <w:rPr/>
      </w:pPr>
      <w:r>
        <w:rPr>
          <w:rFonts w:ascii="Liberation Sans" w:hAnsi="Liberation Sans"/>
          <w:color w:val="00A933"/>
          <w:lang w:val="et-EE"/>
        </w:rPr>
        <w:t>Lahendus</w:t>
      </w:r>
      <w:r>
        <w:rPr>
          <w:rFonts w:ascii="Liberation Sans" w:hAnsi="Liberation Sans"/>
          <w:lang w:val="et-EE"/>
        </w:rPr>
        <w:t>: oma vajaduste teadvustamine, nende omaksvõtmine ja normaalseks pidamine.</w:t>
      </w:r>
    </w:p>
    <w:p>
      <w:pPr>
        <w:pStyle w:val="Normal"/>
        <w:bidi w:val="0"/>
        <w:spacing w:lineRule="auto" w:line="360"/>
        <w:jc w:val="both"/>
        <w:rPr>
          <w:rFonts w:ascii="Liberation Sans" w:hAnsi="Liberation Sans"/>
          <w:lang w:val="et-EE"/>
        </w:rPr>
      </w:pPr>
      <w:r>
        <w:rPr>
          <w:rFonts w:ascii="Liberation Sans" w:hAnsi="Liberation Sans"/>
          <w:lang w:val="et-EE"/>
        </w:rPr>
        <w:t>Sõnasta enda erivajadus, räägi sellest kogemusnõustaja ja/või psühholoogiga.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color w:val="C9211E"/>
          <w:lang w:val="et-EE"/>
        </w:rPr>
        <w:t>Takistus</w:t>
      </w:r>
      <w:r>
        <w:rPr>
          <w:rFonts w:ascii="Liberation Sans" w:hAnsi="Liberation Sans"/>
          <w:lang w:val="et-EE"/>
        </w:rPr>
        <w:t>: raskused info kättesaamisel ja vähesed asjaajamise oskused.</w:t>
      </w:r>
    </w:p>
    <w:p>
      <w:pPr>
        <w:pStyle w:val="Normal"/>
        <w:bidi w:val="0"/>
        <w:spacing w:lineRule="auto" w:line="360"/>
        <w:jc w:val="both"/>
        <w:rPr/>
      </w:pPr>
      <w:r>
        <w:rPr>
          <w:rFonts w:ascii="Liberation Sans" w:hAnsi="Liberation Sans"/>
          <w:color w:val="00A933"/>
          <w:lang w:val="et-EE"/>
        </w:rPr>
        <w:t>Lahendus</w:t>
      </w:r>
      <w:r>
        <w:rPr>
          <w:rFonts w:ascii="Liberation Sans" w:hAnsi="Liberation Sans"/>
          <w:lang w:val="et-EE"/>
        </w:rPr>
        <w:t>: küsi abi, otsi infoallikaid ja õpi neid kasutama.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color w:val="C9211E"/>
          <w:lang w:val="et-EE"/>
        </w:rPr>
        <w:t>Takistus</w:t>
      </w:r>
      <w:r>
        <w:rPr>
          <w:rFonts w:ascii="Liberation Sans" w:hAnsi="Liberation Sans"/>
          <w:lang w:val="et-EE"/>
        </w:rPr>
        <w:t>: vähesed sotsiaalsed</w:t>
      </w:r>
      <w:r>
        <w:rPr>
          <w:rFonts w:ascii="Liberation Sans" w:hAnsi="Liberation Sans"/>
          <w:lang w:val="et-EE"/>
        </w:rPr>
        <w:t xml:space="preserve"> </w:t>
      </w:r>
      <w:r>
        <w:rPr>
          <w:rFonts w:ascii="Liberation Sans" w:hAnsi="Liberation Sans"/>
          <w:lang w:val="et-EE"/>
        </w:rPr>
        <w:t>oskused</w:t>
      </w:r>
      <w:r>
        <w:rPr>
          <w:rFonts w:ascii="Liberation Sans" w:hAnsi="Liberation Sans"/>
          <w:lang w:val="et-EE"/>
        </w:rPr>
        <w:t xml:space="preserve"> ning vähene</w:t>
      </w:r>
      <w:r>
        <w:rPr>
          <w:rFonts w:ascii="Liberation Sans" w:hAnsi="Liberation Sans"/>
          <w:lang w:val="et-EE"/>
        </w:rPr>
        <w:t xml:space="preserve"> algatus-, aktiivsus- ja vastutustunne sotsiaalsete suhete säilitamisel.</w:t>
      </w:r>
    </w:p>
    <w:p>
      <w:pPr>
        <w:pStyle w:val="Normal"/>
        <w:bidi w:val="0"/>
        <w:spacing w:lineRule="auto" w:line="360"/>
        <w:jc w:val="both"/>
        <w:rPr/>
      </w:pPr>
      <w:r>
        <w:rPr>
          <w:rFonts w:ascii="Liberation Sans" w:hAnsi="Liberation Sans"/>
          <w:color w:val="00A933"/>
          <w:lang w:val="et-EE"/>
        </w:rPr>
        <w:t>Lahendus</w:t>
      </w:r>
      <w:r>
        <w:rPr>
          <w:rFonts w:ascii="Liberation Sans" w:hAnsi="Liberation Sans"/>
          <w:lang w:val="et-EE"/>
        </w:rPr>
        <w:t>: võta endale eesmärgiks lahendada ära mõni konkreetne ülesanne või täita mõni kohustus, alusta väiksematest ja liigu edasi suuremate eesmärkideni.</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color w:val="C9211E"/>
          <w:lang w:val="et-EE"/>
        </w:rPr>
        <w:t>Takistus</w:t>
      </w:r>
      <w:r>
        <w:rPr>
          <w:rFonts w:ascii="Liberation Sans" w:hAnsi="Liberation Sans"/>
          <w:lang w:val="et-EE"/>
        </w:rPr>
        <w:t>: abivahendite puudumine ja nende vähene kasutamise oskus, vähesed orienteerumise ja liikumise oskused.</w:t>
      </w:r>
    </w:p>
    <w:p>
      <w:pPr>
        <w:pStyle w:val="Normal"/>
        <w:bidi w:val="0"/>
        <w:spacing w:lineRule="auto" w:line="360"/>
        <w:jc w:val="both"/>
        <w:rPr/>
      </w:pPr>
      <w:r>
        <w:rPr>
          <w:rFonts w:ascii="Liberation Sans" w:hAnsi="Liberation Sans"/>
          <w:color w:val="00A933"/>
          <w:lang w:val="et-EE"/>
        </w:rPr>
        <w:t>Lahendus</w:t>
      </w:r>
      <w:r>
        <w:rPr>
          <w:rFonts w:ascii="Liberation Sans" w:hAnsi="Liberation Sans"/>
          <w:lang w:val="et-EE"/>
        </w:rPr>
        <w:t>: nägemispuudega inimeste spetsialiseerinud rehabilitatsiooniasutuste poole pöördumine, abivahendikeskuse poole pöördumine, harjutamine.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color w:val="C9211E"/>
          <w:lang w:val="et-EE"/>
        </w:rPr>
        <w:t>Takistus</w:t>
      </w:r>
      <w:r>
        <w:rPr>
          <w:rFonts w:ascii="Liberation Sans" w:hAnsi="Liberation Sans"/>
          <w:lang w:val="et-EE"/>
        </w:rPr>
        <w:t>: vähesed iseseisva elu oskused: kodu haldamine, rahaasjade korrashoid.</w:t>
      </w:r>
    </w:p>
    <w:p>
      <w:pPr>
        <w:pStyle w:val="Normal"/>
        <w:bidi w:val="0"/>
        <w:spacing w:lineRule="auto" w:line="360"/>
        <w:jc w:val="both"/>
        <w:rPr/>
      </w:pPr>
      <w:r>
        <w:rPr>
          <w:rFonts w:ascii="Liberation Sans" w:hAnsi="Liberation Sans"/>
          <w:color w:val="00A933"/>
          <w:lang w:val="et-EE"/>
        </w:rPr>
        <w:t>Lahendus</w:t>
      </w:r>
      <w:r>
        <w:rPr>
          <w:rFonts w:ascii="Liberation Sans" w:hAnsi="Liberation Sans"/>
          <w:lang w:val="et-EE"/>
        </w:rPr>
        <w:t xml:space="preserve">: eelarve koostamine ja </w:t>
      </w:r>
      <w:r>
        <w:rPr>
          <w:rFonts w:ascii="Liberation Sans" w:hAnsi="Liberation Sans"/>
          <w:lang w:val="et-EE"/>
        </w:rPr>
        <w:t xml:space="preserve">selle </w:t>
      </w:r>
      <w:r>
        <w:rPr>
          <w:rFonts w:ascii="Liberation Sans" w:hAnsi="Liberation Sans"/>
          <w:lang w:val="et-EE"/>
        </w:rPr>
        <w:t>jä</w:t>
      </w:r>
      <w:r>
        <w:rPr>
          <w:rFonts w:ascii="Liberation Sans" w:hAnsi="Liberation Sans"/>
          <w:lang w:val="et-EE"/>
        </w:rPr>
        <w:t>r</w:t>
      </w:r>
      <w:r>
        <w:rPr>
          <w:rFonts w:ascii="Liberation Sans" w:hAnsi="Liberation Sans"/>
          <w:lang w:val="et-EE"/>
        </w:rPr>
        <w:t xml:space="preserve">gimine, pangateenuste oskuse arendamine, raha kogumine, stipendiumite ja toetusvõimalustega tutvumine ja nende taotlemine, sularaha </w:t>
      </w:r>
      <w:r>
        <w:rPr>
          <w:rFonts w:eastAsia="Noto Serif CJK SC" w:cs="Lohit Devanagari" w:ascii="Liberation Sans" w:hAnsi="Liberation Sans"/>
          <w:color w:val="auto"/>
          <w:kern w:val="2"/>
          <w:sz w:val="24"/>
          <w:szCs w:val="24"/>
          <w:lang w:val="et-EE" w:eastAsia="zh-CN" w:bidi="hi-IN"/>
        </w:rPr>
        <w:t>kasutamise oskus</w:t>
      </w:r>
      <w:r>
        <w:rPr>
          <w:rFonts w:ascii="Liberation Sans" w:hAnsi="Liberation Sans"/>
          <w:lang w:val="et-EE"/>
        </w:rPr>
        <w:t>, info küsimine ja abi otsimine, nägemispuudega inimeste</w:t>
      </w:r>
      <w:r>
        <w:rPr>
          <w:rFonts w:ascii="Liberation Sans" w:hAnsi="Liberation Sans"/>
          <w:lang w:val="et-EE"/>
        </w:rPr>
        <w:t>le</w:t>
      </w:r>
      <w:r>
        <w:rPr>
          <w:rFonts w:ascii="Liberation Sans" w:hAnsi="Liberation Sans"/>
          <w:lang w:val="et-EE"/>
        </w:rPr>
        <w:t xml:space="preserve"> spetsialiseerinud rehabilitatsiooniasutuste poole pöördumine, majapidamisoskuste (toidu hankimine ja valmistamine, riiete hooldus, koristamine) omandamine ja harjutamine, abivahendite kasutamise harjutamine, kodukeskkonna kohandamine</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color w:val="C9211E"/>
          <w:lang w:val="et-EE"/>
        </w:rPr>
        <w:t>Takistus</w:t>
      </w:r>
      <w:r>
        <w:rPr>
          <w:rFonts w:ascii="Liberation Sans" w:hAnsi="Liberation Sans"/>
          <w:lang w:val="et-EE"/>
        </w:rPr>
        <w:t>: kehv ligipääsetavus.</w:t>
      </w:r>
    </w:p>
    <w:p>
      <w:pPr>
        <w:pStyle w:val="Normal"/>
        <w:bidi w:val="0"/>
        <w:spacing w:lineRule="auto" w:line="360"/>
        <w:jc w:val="both"/>
        <w:rPr/>
      </w:pPr>
      <w:r>
        <w:rPr>
          <w:rFonts w:ascii="Liberation Sans" w:hAnsi="Liberation Sans"/>
          <w:color w:val="00A933"/>
          <w:lang w:val="et-EE"/>
        </w:rPr>
        <w:t>Lahendus</w:t>
      </w:r>
      <w:r>
        <w:rPr>
          <w:rFonts w:ascii="Liberation Sans" w:hAnsi="Liberation Sans"/>
          <w:lang w:val="et-EE"/>
        </w:rPr>
        <w:t>: oskus oma vajadusi väljendada, abi küsida ja infot otsida.</w:t>
      </w:r>
    </w:p>
    <w:p>
      <w:pPr>
        <w:pStyle w:val="Normal"/>
        <w:bidi w:val="0"/>
        <w:spacing w:lineRule="auto" w:line="360"/>
        <w:jc w:val="both"/>
        <w:rPr>
          <w:rFonts w:ascii="Liberation Sans" w:hAnsi="Liberation Sans"/>
          <w:lang w:val="et-EE"/>
        </w:rPr>
      </w:pPr>
      <w:r>
        <w:rPr/>
      </w:r>
    </w:p>
    <w:p>
      <w:pPr>
        <w:pStyle w:val="Heading1"/>
        <w:rPr/>
      </w:pPr>
      <w:bookmarkStart w:id="103" w:name="__RefHeading___Toc12231_2984105123"/>
      <w:bookmarkEnd w:id="103"/>
      <w:r>
        <w:rPr/>
        <w:t>Nägemispuudega inimesi esindavad organisatsioonid</w:t>
      </w:r>
    </w:p>
    <w:p>
      <w:pPr>
        <w:pStyle w:val="Normal"/>
        <w:bidi w:val="0"/>
        <w:spacing w:lineRule="auto" w:line="360"/>
        <w:jc w:val="both"/>
        <w:rPr>
          <w:rFonts w:ascii="Liberation Sans" w:hAnsi="Liberation Sans"/>
          <w:lang w:val="et-EE"/>
        </w:rPr>
      </w:pPr>
      <w:r>
        <w:rPr/>
      </w:r>
    </w:p>
    <w:p>
      <w:pPr>
        <w:pStyle w:val="Normal"/>
        <w:bidi w:val="0"/>
        <w:spacing w:lineRule="auto" w:line="360"/>
        <w:jc w:val="both"/>
        <w:rPr/>
      </w:pPr>
      <w:r>
        <w:rPr>
          <w:rFonts w:ascii="Liberation Sans" w:hAnsi="Liberation Sans"/>
          <w:lang w:val="et-EE"/>
        </w:rPr>
        <w:t xml:space="preserve">Eestis esindab </w:t>
      </w:r>
      <w:r>
        <w:rPr>
          <w:rFonts w:eastAsia="Noto Serif CJK SC" w:cs="Lohit Devanagari" w:ascii="Liberation Sans" w:hAnsi="Liberation Sans"/>
          <w:color w:val="auto"/>
          <w:kern w:val="2"/>
          <w:sz w:val="24"/>
          <w:szCs w:val="24"/>
          <w:lang w:val="et-EE" w:eastAsia="zh-CN" w:bidi="hi-IN"/>
        </w:rPr>
        <w:t>pimedate ja vaegnägevate inimeste</w:t>
      </w:r>
      <w:r>
        <w:rPr>
          <w:rFonts w:ascii="Liberation Sans" w:hAnsi="Liberation Sans"/>
          <w:lang w:val="et-EE"/>
        </w:rPr>
        <w:t xml:space="preserve"> huve nii </w:t>
      </w:r>
      <w:r>
        <w:rPr>
          <w:rFonts w:eastAsia="Noto Serif CJK SC" w:cs="Lohit Devanagari" w:ascii="Liberation Sans" w:hAnsi="Liberation Sans"/>
          <w:color w:val="auto"/>
          <w:kern w:val="2"/>
          <w:sz w:val="24"/>
          <w:szCs w:val="24"/>
          <w:lang w:val="et-EE" w:eastAsia="zh-CN" w:bidi="hi-IN"/>
        </w:rPr>
        <w:t xml:space="preserve">riiklikul kui ka rahvusvahelisel tasandil </w:t>
      </w:r>
      <w:r>
        <w:rPr>
          <w:rFonts w:ascii="Liberation Sans" w:hAnsi="Liberation Sans"/>
          <w:lang w:val="et-EE"/>
        </w:rPr>
        <w:t>Eesti Pimedate Liit (EPL)</w:t>
      </w:r>
      <w:r>
        <w:rPr>
          <w:rFonts w:eastAsia="Noto Serif CJK SC" w:cs="Lohit Devanagari" w:ascii="Liberation Sans" w:hAnsi="Liberation Sans"/>
          <w:color w:val="auto"/>
          <w:kern w:val="2"/>
          <w:sz w:val="24"/>
          <w:szCs w:val="24"/>
          <w:lang w:val="et-EE" w:eastAsia="zh-CN" w:bidi="hi-IN"/>
        </w:rPr>
        <w:t xml:space="preserve">. Eesti Pimedate Liidu eesmärk on seista selle eest, et nägemispuudega inimesed saaksid ülejäänud ühiskonnaga võrdse ligipääsu kõikidele Eesti ühiskonnas eksisteerivatele teenustele, toetustele ja muudele õigustele. Eesti Pimedate Liidu liikmeteks on nägemispuudega inimesi esindavad regionaalsed või üleriigilised organisatsioonid. Ühingute kontaktid leiad Eesti Pimedate Liidu kodulehelt </w:t>
      </w:r>
      <w:hyperlink r:id="rId48">
        <w:r>
          <w:rPr>
            <w:rStyle w:val="InternetLink"/>
            <w:rFonts w:eastAsia="Noto Serif CJK SC" w:cs="Lohit Devanagari" w:ascii="Liberation Sans" w:hAnsi="Liberation Sans"/>
            <w:color w:val="auto"/>
            <w:kern w:val="2"/>
            <w:sz w:val="24"/>
            <w:szCs w:val="24"/>
            <w:lang w:val="et-EE" w:eastAsia="zh-CN" w:bidi="hi-IN"/>
          </w:rPr>
          <w:t>https://pimedateliit.ee/liikmesuhingud/</w:t>
        </w:r>
      </w:hyperlink>
      <w:r>
        <w:rPr>
          <w:rFonts w:eastAsia="Noto Serif CJK SC" w:cs="Lohit Devanagari" w:ascii="Liberation Sans" w:hAnsi="Liberation Sans"/>
          <w:color w:val="auto"/>
          <w:kern w:val="2"/>
          <w:sz w:val="24"/>
          <w:szCs w:val="24"/>
          <w:lang w:val="et-EE" w:eastAsia="zh-CN" w:bidi="hi-IN"/>
        </w:rPr>
        <w:t xml:space="preserve">. </w:t>
      </w:r>
      <w:r>
        <w:rPr>
          <w:rFonts w:eastAsia="Noto Serif CJK SC" w:cs="Lohit Devanagari" w:ascii="Liberation Sans" w:hAnsi="Liberation Sans"/>
          <w:color w:val="auto"/>
          <w:kern w:val="2"/>
          <w:sz w:val="24"/>
          <w:szCs w:val="24"/>
          <w:lang w:val="et-EE" w:eastAsia="zh-CN" w:bidi="hi-IN"/>
        </w:rPr>
        <w:t>2022. aastal kuulu</w:t>
      </w:r>
      <w:r>
        <w:rPr>
          <w:rFonts w:eastAsia="Noto Serif CJK SC" w:cs="Lohit Devanagari" w:ascii="Liberation Sans" w:hAnsi="Liberation Sans"/>
          <w:color w:val="auto"/>
          <w:kern w:val="2"/>
          <w:sz w:val="24"/>
          <w:szCs w:val="24"/>
          <w:lang w:val="et-EE" w:eastAsia="zh-CN" w:bidi="hi-IN"/>
        </w:rPr>
        <w:t>s</w:t>
      </w:r>
      <w:r>
        <w:rPr>
          <w:rFonts w:eastAsia="Noto Serif CJK SC" w:cs="Lohit Devanagari" w:ascii="Liberation Sans" w:hAnsi="Liberation Sans"/>
          <w:color w:val="auto"/>
          <w:kern w:val="2"/>
          <w:sz w:val="24"/>
          <w:szCs w:val="24"/>
          <w:lang w:val="et-EE" w:eastAsia="zh-CN" w:bidi="hi-IN"/>
        </w:rPr>
        <w:t xml:space="preserve"> liitu 17 ühingut</w:t>
      </w:r>
      <w:r>
        <w:rPr>
          <w:rFonts w:eastAsia="Noto Serif CJK SC" w:cs="Lohit Devanagari" w:ascii="Liberation Sans" w:hAnsi="Liberation Sans"/>
          <w:color w:val="auto"/>
          <w:kern w:val="2"/>
          <w:sz w:val="24"/>
          <w:szCs w:val="24"/>
          <w:lang w:val="et-EE" w:eastAsia="zh-CN" w:bidi="hi-IN"/>
        </w:rPr>
        <w:t>:</w:t>
      </w:r>
    </w:p>
    <w:p>
      <w:pPr>
        <w:pStyle w:val="Normal"/>
        <w:bidi w:val="0"/>
        <w:spacing w:lineRule="auto" w:line="360"/>
        <w:jc w:val="both"/>
        <w:rPr>
          <w:rFonts w:ascii="Liberation Sans" w:hAnsi="Liberation Sans" w:eastAsia="Noto Serif CJK SC" w:cs="Lohit Devanagari"/>
          <w:color w:val="auto"/>
          <w:kern w:val="2"/>
          <w:sz w:val="24"/>
          <w:szCs w:val="24"/>
          <w:lang w:val="et-EE" w:eastAsia="zh-CN" w:bidi="hi-IN"/>
        </w:rPr>
      </w:pPr>
      <w:r>
        <w:rPr/>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Eesti Nägemispuuetega Laste Vanemate Liit</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Eesti Pimemassööride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Guide Running Estonia</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Ida-Eesti Pimedate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SA Juht- ja Abikoerte Kool</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Jumalalaegas</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Järvamaa Pimedate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Lõuna-Eesti Pimedate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Läänemaa Nägemisvaegurite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Lääne-Viru Pimedate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Nägemispuudega Inimeste Rehabiliteerimiskeskus</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Nägemispuuetega Inimeste Kohtla-Järve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Pimedate Infoühing Helikiri</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Põhja-Eesti Pimedate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Pärnu Pimedate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Saaremaa Pimedate Ühing</w:t>
      </w:r>
    </w:p>
    <w:p>
      <w:pPr>
        <w:pStyle w:val="Normal"/>
        <w:numPr>
          <w:ilvl w:val="0"/>
          <w:numId w:val="28"/>
        </w:numPr>
        <w:bidi w:val="0"/>
        <w:spacing w:lineRule="auto" w:line="360"/>
        <w:jc w:val="both"/>
        <w:rPr/>
      </w:pPr>
      <w:r>
        <w:rPr>
          <w:rFonts w:eastAsia="Noto Serif CJK SC" w:cs="Lohit Devanagari" w:ascii="Liberation Sans" w:hAnsi="Liberation Sans"/>
          <w:color w:val="auto"/>
          <w:kern w:val="2"/>
          <w:sz w:val="24"/>
          <w:szCs w:val="24"/>
          <w:lang w:val="et-EE" w:eastAsia="zh-CN" w:bidi="hi-IN"/>
        </w:rPr>
        <w:t>MTÜ Viljandimaa Pimedate Ühing</w:t>
      </w:r>
    </w:p>
    <w:p>
      <w:pPr>
        <w:pStyle w:val="Normal"/>
        <w:bidi w:val="0"/>
        <w:spacing w:lineRule="auto" w:line="360"/>
        <w:jc w:val="both"/>
        <w:rPr>
          <w:rFonts w:ascii="Liberation Sans" w:hAnsi="Liberation Sans" w:eastAsia="Noto Serif CJK SC" w:cs="Lohit Devanagari"/>
          <w:color w:val="auto"/>
          <w:kern w:val="2"/>
          <w:sz w:val="24"/>
          <w:szCs w:val="24"/>
          <w:lang w:val="et-EE" w:eastAsia="zh-CN" w:bidi="hi-IN"/>
        </w:rPr>
      </w:pPr>
      <w:r>
        <w:rPr/>
      </w:r>
    </w:p>
    <w:p>
      <w:pPr>
        <w:pStyle w:val="Normal"/>
        <w:bidi w:val="0"/>
        <w:spacing w:lineRule="auto" w:line="360"/>
        <w:jc w:val="both"/>
        <w:rPr/>
      </w:pPr>
      <w:r>
        <w:rPr>
          <w:rFonts w:eastAsia="Noto Serif CJK SC" w:cs="Lohit Devanagari" w:ascii="Liberation Sans" w:hAnsi="Liberation Sans"/>
          <w:color w:val="auto"/>
          <w:kern w:val="2"/>
          <w:sz w:val="24"/>
          <w:szCs w:val="24"/>
          <w:lang w:val="et-EE" w:eastAsia="zh-CN" w:bidi="hi-IN"/>
        </w:rPr>
        <w:t xml:space="preserve">Piirkondlik ühing on esimene koht, kuhu nägemispuudega inimene abi ja toe soovi korral pöörduda võiks. </w:t>
      </w:r>
      <w:r>
        <w:rPr>
          <w:rFonts w:eastAsia="Noto Serif CJK SC" w:cs="Lohit Devanagari" w:ascii="Liberation Sans" w:hAnsi="Liberation Sans"/>
          <w:color w:val="auto"/>
          <w:kern w:val="2"/>
          <w:sz w:val="24"/>
          <w:szCs w:val="24"/>
          <w:lang w:val="et-EE" w:eastAsia="zh-CN" w:bidi="hi-IN"/>
        </w:rPr>
        <w:t>Piirkondlik</w:t>
      </w:r>
      <w:r>
        <w:rPr>
          <w:rFonts w:eastAsia="Noto Serif CJK SC" w:cs="Lohit Devanagari" w:ascii="Liberation Sans" w:hAnsi="Liberation Sans"/>
          <w:color w:val="auto"/>
          <w:kern w:val="2"/>
          <w:sz w:val="24"/>
          <w:szCs w:val="24"/>
          <w:lang w:val="et-EE" w:eastAsia="zh-CN" w:bidi="hi-IN"/>
        </w:rPr>
        <w:t>ud</w:t>
      </w:r>
      <w:r>
        <w:rPr>
          <w:rFonts w:eastAsia="Noto Serif CJK SC" w:cs="Lohit Devanagari" w:ascii="Liberation Sans" w:hAnsi="Liberation Sans"/>
          <w:color w:val="auto"/>
          <w:kern w:val="2"/>
          <w:sz w:val="24"/>
          <w:szCs w:val="24"/>
          <w:lang w:val="et-EE" w:eastAsia="zh-CN" w:bidi="hi-IN"/>
        </w:rPr>
        <w:t xml:space="preserve"> ühingu</w:t>
      </w:r>
      <w:r>
        <w:rPr>
          <w:rFonts w:eastAsia="Noto Serif CJK SC" w:cs="Lohit Devanagari" w:ascii="Liberation Sans" w:hAnsi="Liberation Sans"/>
          <w:color w:val="auto"/>
          <w:kern w:val="2"/>
          <w:sz w:val="24"/>
          <w:szCs w:val="24"/>
          <w:lang w:val="et-EE" w:eastAsia="zh-CN" w:bidi="hi-IN"/>
        </w:rPr>
        <w:t>d</w:t>
      </w:r>
      <w:r>
        <w:rPr>
          <w:rFonts w:eastAsia="Noto Serif CJK SC" w:cs="Lohit Devanagari" w:ascii="Liberation Sans" w:hAnsi="Liberation Sans"/>
          <w:color w:val="auto"/>
          <w:kern w:val="2"/>
          <w:sz w:val="24"/>
          <w:szCs w:val="24"/>
          <w:lang w:val="et-EE" w:eastAsia="zh-CN" w:bidi="hi-IN"/>
        </w:rPr>
        <w:t xml:space="preserve"> toeta</w:t>
      </w:r>
      <w:r>
        <w:rPr>
          <w:rFonts w:eastAsia="Noto Serif CJK SC" w:cs="Lohit Devanagari" w:ascii="Liberation Sans" w:hAnsi="Liberation Sans"/>
          <w:color w:val="auto"/>
          <w:kern w:val="2"/>
          <w:sz w:val="24"/>
          <w:szCs w:val="24"/>
          <w:lang w:val="et-EE" w:eastAsia="zh-CN" w:bidi="hi-IN"/>
        </w:rPr>
        <w:t>vad</w:t>
      </w:r>
      <w:r>
        <w:rPr>
          <w:rFonts w:eastAsia="Noto Serif CJK SC" w:cs="Lohit Devanagari" w:ascii="Liberation Sans" w:hAnsi="Liberation Sans"/>
          <w:color w:val="auto"/>
          <w:kern w:val="2"/>
          <w:sz w:val="24"/>
          <w:szCs w:val="24"/>
          <w:lang w:val="et-EE" w:eastAsia="zh-CN" w:bidi="hi-IN"/>
        </w:rPr>
        <w:t xml:space="preserve"> nägemispuudega inimesi kohaliku omavalitsuse tasandil ning </w:t>
      </w:r>
      <w:r>
        <w:rPr>
          <w:rFonts w:eastAsia="Noto Serif CJK SC" w:cs="Lohit Devanagari" w:ascii="Liberation Sans" w:hAnsi="Liberation Sans"/>
          <w:color w:val="auto"/>
          <w:kern w:val="2"/>
          <w:sz w:val="24"/>
          <w:szCs w:val="24"/>
          <w:lang w:val="et-EE" w:eastAsia="zh-CN" w:bidi="hi-IN"/>
        </w:rPr>
        <w:t>loovad</w:t>
      </w:r>
      <w:r>
        <w:rPr>
          <w:rFonts w:eastAsia="Noto Serif CJK SC" w:cs="Lohit Devanagari" w:ascii="Liberation Sans" w:hAnsi="Liberation Sans"/>
          <w:color w:val="auto"/>
          <w:kern w:val="2"/>
          <w:sz w:val="24"/>
          <w:szCs w:val="24"/>
          <w:lang w:val="et-EE" w:eastAsia="zh-CN" w:bidi="hi-IN"/>
        </w:rPr>
        <w:t xml:space="preserve"> võimalused huvitegevuseks ja vaba aja veetmiseks.</w:t>
      </w:r>
    </w:p>
    <w:p>
      <w:pPr>
        <w:pStyle w:val="Normal"/>
        <w:bidi w:val="0"/>
        <w:spacing w:lineRule="auto" w:line="360"/>
        <w:jc w:val="both"/>
        <w:rPr>
          <w:rFonts w:ascii="Liberation Sans" w:hAnsi="Liberation Sans" w:eastAsia="Noto Serif CJK SC" w:cs="Lohit Devanagari"/>
          <w:color w:val="auto"/>
          <w:kern w:val="2"/>
          <w:sz w:val="24"/>
          <w:szCs w:val="24"/>
          <w:lang w:val="et-EE" w:eastAsia="zh-CN" w:bidi="hi-IN"/>
        </w:rPr>
      </w:pPr>
      <w:r>
        <w:rPr/>
      </w:r>
    </w:p>
    <w:p>
      <w:pPr>
        <w:pStyle w:val="Normal"/>
        <w:bidi w:val="0"/>
        <w:spacing w:lineRule="auto" w:line="360"/>
        <w:jc w:val="both"/>
        <w:rPr/>
      </w:pPr>
      <w:r>
        <w:rPr>
          <w:rFonts w:eastAsia="Noto Serif CJK SC" w:cs="Lohit Devanagari" w:ascii="Liberation Sans" w:hAnsi="Liberation Sans"/>
          <w:color w:val="auto"/>
          <w:kern w:val="2"/>
          <w:sz w:val="24"/>
          <w:szCs w:val="24"/>
          <w:lang w:val="et-EE" w:eastAsia="zh-CN" w:bidi="hi-IN"/>
        </w:rPr>
        <w:t xml:space="preserve">Eesti Pimedate Liit ise </w:t>
      </w:r>
      <w:r>
        <w:rPr>
          <w:rFonts w:eastAsia="Noto Serif CJK SC" w:cs="Lohit Devanagari" w:ascii="Liberation Sans" w:hAnsi="Liberation Sans"/>
          <w:color w:val="auto"/>
          <w:kern w:val="2"/>
          <w:sz w:val="24"/>
          <w:szCs w:val="24"/>
          <w:lang w:val="et-EE" w:eastAsia="zh-CN" w:bidi="hi-IN"/>
        </w:rPr>
        <w:t>kuulub</w:t>
      </w:r>
      <w:r>
        <w:rPr>
          <w:rFonts w:eastAsia="Noto Serif CJK SC" w:cs="Lohit Devanagari" w:ascii="Liberation Sans" w:hAnsi="Liberation Sans"/>
          <w:color w:val="auto"/>
          <w:kern w:val="2"/>
          <w:sz w:val="24"/>
          <w:szCs w:val="24"/>
          <w:lang w:val="et-EE" w:eastAsia="zh-CN" w:bidi="hi-IN"/>
        </w:rPr>
        <w:t xml:space="preserve"> Eesti Puuetega Inimeste Ko</w:t>
      </w:r>
      <w:r>
        <w:rPr>
          <w:rFonts w:eastAsia="Noto Serif CJK SC" w:cs="Lohit Devanagari" w:ascii="Liberation Sans" w:hAnsi="Liberation Sans"/>
          <w:color w:val="auto"/>
          <w:kern w:val="2"/>
          <w:sz w:val="24"/>
          <w:szCs w:val="24"/>
          <w:lang w:val="et-EE" w:eastAsia="zh-CN" w:bidi="hi-IN"/>
        </w:rPr>
        <w:t xml:space="preserve">tta, mis </w:t>
      </w:r>
      <w:r>
        <w:rPr>
          <w:rFonts w:eastAsia="Noto Serif CJK SC" w:cs="Lohit Devanagari" w:ascii="Liberation Sans" w:hAnsi="Liberation Sans"/>
          <w:color w:val="auto"/>
          <w:kern w:val="2"/>
          <w:sz w:val="24"/>
          <w:szCs w:val="24"/>
          <w:lang w:val="et-EE" w:eastAsia="zh-CN" w:bidi="hi-IN"/>
        </w:rPr>
        <w:t>esindab erivajadusega inimeste huve tervikuna üle-eestiliselt. Veel kuulub Eesti Pimedate Liit Euroopa Pimedate Liitu, mis esindab nägemispuudega inimeste huve Euroopa tasandil.</w:t>
      </w:r>
    </w:p>
    <w:p>
      <w:pPr>
        <w:pStyle w:val="Normal"/>
        <w:bidi w:val="0"/>
        <w:spacing w:lineRule="auto" w:line="360"/>
        <w:jc w:val="both"/>
        <w:rPr>
          <w:rFonts w:ascii="Liberation Sans" w:hAnsi="Liberation Sans" w:eastAsia="Noto Serif CJK SC" w:cs="Lohit Devanagari"/>
          <w:color w:val="auto"/>
          <w:kern w:val="2"/>
          <w:sz w:val="24"/>
          <w:szCs w:val="24"/>
          <w:lang w:val="et-EE" w:eastAsia="zh-CN" w:bidi="hi-IN"/>
        </w:rPr>
      </w:pPr>
      <w:r>
        <w:rPr/>
      </w:r>
    </w:p>
    <w:p>
      <w:pPr>
        <w:pStyle w:val="Heading1"/>
        <w:numPr>
          <w:ilvl w:val="0"/>
          <w:numId w:val="2"/>
        </w:numPr>
        <w:bidi w:val="0"/>
        <w:jc w:val="left"/>
        <w:rPr/>
      </w:pPr>
      <w:bookmarkStart w:id="104" w:name="__RefHeading___Toc6268_2984105123"/>
      <w:bookmarkEnd w:id="104"/>
      <w:r>
        <w:rPr/>
        <w:t>Nõuandeid vaba aja veetmiseks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numPr>
          <w:ilvl w:val="0"/>
          <w:numId w:val="8"/>
        </w:numPr>
        <w:bidi w:val="0"/>
        <w:spacing w:lineRule="auto" w:line="360"/>
        <w:jc w:val="both"/>
        <w:rPr>
          <w:rFonts w:ascii="Liberation Sans" w:hAnsi="Liberation Sans"/>
          <w:lang w:val="et-EE"/>
        </w:rPr>
      </w:pPr>
      <w:r>
        <w:rPr>
          <w:rFonts w:ascii="Liberation Sans" w:hAnsi="Liberation Sans"/>
          <w:lang w:val="et-EE"/>
        </w:rPr>
        <w:t xml:space="preserve">Uuri nägemispuudega inimeste organisatsioonide kohta, näiteks hakka neid jälgima sotsiaalmeedias. Infot ühingute kohta leiad Eesti Pimedate Liidu kodulehelt: </w:t>
      </w:r>
      <w:hyperlink r:id="rId49">
        <w:r>
          <w:rPr>
            <w:rStyle w:val="InternetLink"/>
            <w:rFonts w:ascii="Liberation Sans" w:hAnsi="Liberation Sans"/>
            <w:lang w:val="et-EE"/>
          </w:rPr>
          <w:t>https://pimedateliit.ee/liikmesuhingud/</w:t>
        </w:r>
      </w:hyperlink>
    </w:p>
    <w:p>
      <w:pPr>
        <w:pStyle w:val="Normal"/>
        <w:numPr>
          <w:ilvl w:val="0"/>
          <w:numId w:val="8"/>
        </w:numPr>
        <w:bidi w:val="0"/>
        <w:spacing w:lineRule="auto" w:line="360"/>
        <w:jc w:val="both"/>
        <w:rPr/>
      </w:pPr>
      <w:r>
        <w:rPr>
          <w:rFonts w:ascii="Liberation Sans" w:hAnsi="Liberation Sans"/>
          <w:lang w:val="et-EE"/>
        </w:rPr>
        <w:t xml:space="preserve">Astu </w:t>
      </w:r>
      <w:r>
        <w:rPr>
          <w:rFonts w:ascii="Liberation Sans" w:hAnsi="Liberation Sans"/>
          <w:lang w:val="et-EE"/>
        </w:rPr>
        <w:t xml:space="preserve">mõne endale meelepärase </w:t>
      </w:r>
      <w:r>
        <w:rPr>
          <w:rFonts w:ascii="Liberation Sans" w:hAnsi="Liberation Sans"/>
          <w:lang w:val="et-EE"/>
        </w:rPr>
        <w:t xml:space="preserve">ühingu liikmeks. Eesti Pimedate Liitu kuulub palju nägemispuudega inimeste organisatsioone üle Eesti. Neist kõige suurem on Põhja-Eesti Pimedate Ühing. Ühingud korraldavad huviringe, väljasõite ja üritusi. </w:t>
      </w:r>
      <w:r>
        <w:rPr>
          <w:rFonts w:eastAsia="Noto Serif CJK SC" w:cs="Lohit Devanagari" w:ascii="Liberation Sans" w:hAnsi="Liberation Sans"/>
          <w:color w:val="auto"/>
          <w:kern w:val="2"/>
          <w:sz w:val="24"/>
          <w:szCs w:val="24"/>
          <w:lang w:val="et-EE" w:eastAsia="zh-CN" w:bidi="hi-IN"/>
        </w:rPr>
        <w:t xml:space="preserve">Ühingus saad suhelda </w:t>
      </w:r>
      <w:r>
        <w:rPr>
          <w:rFonts w:ascii="Liberation Sans" w:hAnsi="Liberation Sans"/>
          <w:lang w:val="et-EE"/>
        </w:rPr>
        <w:t xml:space="preserve">teiste nägemispuudega inimestega, leida </w:t>
      </w:r>
      <w:r>
        <w:rPr>
          <w:rFonts w:ascii="Liberation Sans" w:hAnsi="Liberation Sans"/>
          <w:lang w:val="et-EE"/>
        </w:rPr>
        <w:t>sõpru ning nii mõnegi põneva hobi, olgu selleks</w:t>
      </w:r>
      <w:r>
        <w:rPr>
          <w:rFonts w:ascii="Liberation Sans" w:hAnsi="Liberation Sans"/>
          <w:lang w:val="et-EE"/>
        </w:rPr>
        <w:t xml:space="preserve"> </w:t>
      </w:r>
      <w:r>
        <w:rPr>
          <w:rFonts w:ascii="Liberation Sans" w:hAnsi="Liberation Sans"/>
          <w:lang w:val="et-EE"/>
        </w:rPr>
        <w:t>näitlemine, pimelauatennis, pillimäng</w:t>
      </w:r>
      <w:r>
        <w:rPr>
          <w:rFonts w:ascii="Liberation Sans" w:hAnsi="Liberation Sans"/>
          <w:lang w:val="et-EE"/>
        </w:rPr>
        <w:t>,</w:t>
      </w:r>
      <w:r>
        <w:rPr>
          <w:rFonts w:ascii="Liberation Sans" w:hAnsi="Liberation Sans"/>
          <w:lang w:val="et-EE"/>
        </w:rPr>
        <w:t xml:space="preserve"> laulmine, keraamika või hoopis midagi muud põnevat.</w:t>
      </w:r>
    </w:p>
    <w:p>
      <w:pPr>
        <w:pStyle w:val="Normal"/>
        <w:numPr>
          <w:ilvl w:val="0"/>
          <w:numId w:val="8"/>
        </w:numPr>
        <w:bidi w:val="0"/>
        <w:spacing w:lineRule="auto" w:line="360"/>
        <w:jc w:val="both"/>
        <w:rPr/>
      </w:pPr>
      <w:r>
        <w:rPr>
          <w:rFonts w:ascii="Liberation Sans" w:hAnsi="Liberation Sans"/>
          <w:lang w:val="et-EE"/>
        </w:rPr>
        <w:t xml:space="preserve">Liitu Eesti Pimedate Raamatukoguga, et lugeda ajalehti ja ajakirju </w:t>
      </w:r>
      <w:r>
        <w:rPr>
          <w:rFonts w:eastAsia="Noto Serif CJK SC" w:cs="Lohit Devanagari" w:ascii="Liberation Sans" w:hAnsi="Liberation Sans"/>
          <w:color w:val="auto"/>
          <w:kern w:val="2"/>
          <w:sz w:val="24"/>
          <w:szCs w:val="24"/>
          <w:lang w:val="et-EE" w:eastAsia="zh-CN" w:bidi="hi-IN"/>
        </w:rPr>
        <w:t>ning</w:t>
      </w:r>
      <w:r>
        <w:rPr>
          <w:rFonts w:ascii="Liberation Sans" w:hAnsi="Liberation Sans"/>
          <w:lang w:val="et-EE"/>
        </w:rPr>
        <w:t xml:space="preserve"> kuulata audioraamatuid: </w:t>
      </w:r>
      <w:hyperlink r:id="rId50">
        <w:r>
          <w:rPr>
            <w:rStyle w:val="InternetLink"/>
            <w:rFonts w:ascii="Liberation Sans" w:hAnsi="Liberation Sans"/>
            <w:lang w:val="et-EE"/>
          </w:rPr>
          <w:t>https://epr.ee/et/teenused/</w:t>
        </w:r>
      </w:hyperlink>
    </w:p>
    <w:p>
      <w:pPr>
        <w:pStyle w:val="Normal"/>
        <w:numPr>
          <w:ilvl w:val="0"/>
          <w:numId w:val="8"/>
        </w:numPr>
        <w:bidi w:val="0"/>
        <w:spacing w:lineRule="auto" w:line="360"/>
        <w:jc w:val="both"/>
        <w:rPr>
          <w:rFonts w:ascii="Liberation Sans" w:hAnsi="Liberation Sans"/>
          <w:lang w:val="et-EE"/>
        </w:rPr>
      </w:pPr>
      <w:r>
        <w:rPr>
          <w:rFonts w:ascii="Liberation Sans" w:hAnsi="Liberation Sans"/>
          <w:lang w:val="et-EE"/>
        </w:rPr>
        <w:t>Loe Eesti Pimedate Liidu infolehte Valguse Kaja, mis ilmub kaks korda aastas (kevadel ja sügisel), et hoida end kursis valdkonnas toimuvaga</w:t>
      </w:r>
      <w:r>
        <w:rPr>
          <w:rFonts w:ascii="Liberation Sans" w:hAnsi="Liberation Sans"/>
          <w:lang w:val="et-EE"/>
        </w:rPr>
        <w:t>. Ajakirja saad lugeda siit</w:t>
      </w:r>
      <w:r>
        <w:rPr>
          <w:rFonts w:ascii="Liberation Sans" w:hAnsi="Liberation Sans"/>
          <w:lang w:val="et-EE"/>
        </w:rPr>
        <w:t xml:space="preserve">: </w:t>
      </w:r>
      <w:hyperlink r:id="rId51">
        <w:r>
          <w:rPr>
            <w:rStyle w:val="InternetLink"/>
            <w:rFonts w:ascii="Liberation Sans" w:hAnsi="Liberation Sans"/>
            <w:lang w:val="et-EE"/>
          </w:rPr>
          <w:t>https://pimedateliit.ee/ajakiri-valguse-kaja/</w:t>
        </w:r>
      </w:hyperlink>
    </w:p>
    <w:p>
      <w:pPr>
        <w:pStyle w:val="Normal"/>
        <w:numPr>
          <w:ilvl w:val="0"/>
          <w:numId w:val="8"/>
        </w:numPr>
        <w:bidi w:val="0"/>
        <w:spacing w:lineRule="auto" w:line="360"/>
        <w:jc w:val="both"/>
        <w:rPr>
          <w:rFonts w:ascii="Liberation Sans" w:hAnsi="Liberation Sans"/>
          <w:lang w:val="et-EE"/>
        </w:rPr>
      </w:pPr>
      <w:r>
        <w:rPr>
          <w:rFonts w:ascii="Liberation Sans" w:hAnsi="Liberation Sans"/>
          <w:lang w:val="et-EE"/>
        </w:rPr>
        <w:t>Palju olulist i</w:t>
      </w:r>
      <w:r>
        <w:rPr>
          <w:rFonts w:ascii="Liberation Sans" w:hAnsi="Liberation Sans"/>
          <w:lang w:val="et-EE"/>
        </w:rPr>
        <w:t>nfot levitatakse ka meililistide</w:t>
      </w:r>
      <w:r>
        <w:rPr>
          <w:rFonts w:ascii="Liberation Sans" w:hAnsi="Liberation Sans"/>
          <w:lang w:val="et-EE"/>
        </w:rPr>
        <w:t xml:space="preserve"> kaudu</w:t>
      </w:r>
      <w:r>
        <w:rPr>
          <w:rFonts w:ascii="Liberation Sans" w:hAnsi="Liberation Sans"/>
          <w:lang w:val="et-EE"/>
        </w:rPr>
        <w:t xml:space="preserve">. Vaata selle kohta siit: </w:t>
      </w:r>
      <w:hyperlink r:id="rId52">
        <w:r>
          <w:rPr>
            <w:rStyle w:val="InternetLink"/>
            <w:rFonts w:ascii="Liberation Sans" w:hAnsi="Liberation Sans"/>
            <w:lang w:val="et-EE"/>
          </w:rPr>
          <w:t>https://pimedateliit.ee/meililistid/</w:t>
        </w:r>
      </w:hyperlink>
    </w:p>
    <w:p>
      <w:pPr>
        <w:pStyle w:val="Normal"/>
        <w:numPr>
          <w:ilvl w:val="0"/>
          <w:numId w:val="8"/>
        </w:numPr>
        <w:bidi w:val="0"/>
        <w:spacing w:lineRule="auto" w:line="360"/>
        <w:jc w:val="both"/>
        <w:rPr/>
      </w:pPr>
      <w:r>
        <w:rPr>
          <w:rFonts w:ascii="Liberation Sans" w:hAnsi="Liberation Sans"/>
          <w:lang w:val="et-EE"/>
        </w:rPr>
        <w:t>Otsi võimalusi liikumiseks ja spordi tegemiseks. Siin tulevad sulle appi näiteks jooksusilmad</w:t>
      </w:r>
      <w:r>
        <w:rPr>
          <w:rFonts w:ascii="Liberation Sans" w:hAnsi="Liberation Sans"/>
          <w:lang w:val="et-EE"/>
        </w:rPr>
        <w:t xml:space="preserve"> ehk nägijatest saatjad,</w:t>
      </w:r>
      <w:r>
        <w:rPr>
          <w:rFonts w:ascii="Liberation Sans" w:hAnsi="Liberation Sans"/>
          <w:lang w:val="et-EE"/>
        </w:rPr>
        <w:t xml:space="preserve"> kellega saad </w:t>
      </w:r>
      <w:r>
        <w:rPr>
          <w:rFonts w:ascii="Liberation Sans" w:hAnsi="Liberation Sans"/>
          <w:lang w:val="et-EE"/>
        </w:rPr>
        <w:t xml:space="preserve">koos joosta või </w:t>
      </w:r>
      <w:r>
        <w:rPr>
          <w:rFonts w:eastAsia="Noto Serif CJK SC" w:cs="Lohit Devanagari" w:ascii="Liberation Sans" w:hAnsi="Liberation Sans"/>
          <w:color w:val="auto"/>
          <w:kern w:val="2"/>
          <w:sz w:val="24"/>
          <w:szCs w:val="24"/>
          <w:lang w:val="et-EE" w:eastAsia="zh-CN" w:bidi="hi-IN"/>
        </w:rPr>
        <w:t>jalutamas käia</w:t>
      </w:r>
      <w:r>
        <w:rPr>
          <w:rFonts w:ascii="Liberation Sans" w:hAnsi="Liberation Sans"/>
          <w:lang w:val="et-EE"/>
        </w:rPr>
        <w:t xml:space="preserve">. Jooksusilmadega saab </w:t>
      </w:r>
      <w:r>
        <w:rPr>
          <w:rFonts w:ascii="Liberation Sans" w:hAnsi="Liberation Sans"/>
          <w:lang w:val="et-EE"/>
        </w:rPr>
        <w:t>ühendust Facebooki grupi kaudu</w:t>
      </w:r>
      <w:r>
        <w:rPr>
          <w:rFonts w:ascii="Liberation Sans" w:hAnsi="Liberation Sans"/>
          <w:lang w:val="et-EE"/>
        </w:rPr>
        <w:t xml:space="preserve"> </w:t>
      </w:r>
      <w:r>
        <w:rPr>
          <w:rFonts w:ascii="Liberation Sans" w:hAnsi="Liberation Sans"/>
          <w:lang w:val="et-EE"/>
        </w:rPr>
        <w:t xml:space="preserve">Jooksusilmad - kogunemiskoht nägemispuudega jooksjatele ja nende saatjatele </w:t>
      </w:r>
      <w:hyperlink r:id="rId53">
        <w:r>
          <w:rPr>
            <w:rStyle w:val="InternetLink"/>
            <w:rFonts w:ascii="Liberation Sans" w:hAnsi="Liberation Sans"/>
            <w:lang w:val="et-EE"/>
          </w:rPr>
          <w:t>https://www.facebook.com/groups/1276488659385287</w:t>
        </w:r>
      </w:hyperlink>
    </w:p>
    <w:p>
      <w:pPr>
        <w:pStyle w:val="Normal"/>
        <w:numPr>
          <w:ilvl w:val="0"/>
          <w:numId w:val="8"/>
        </w:numPr>
        <w:bidi w:val="0"/>
        <w:spacing w:lineRule="auto" w:line="360"/>
        <w:jc w:val="both"/>
        <w:rPr/>
      </w:pPr>
      <w:r>
        <w:rPr>
          <w:rFonts w:ascii="Liberation Sans" w:hAnsi="Liberation Sans"/>
          <w:lang w:val="et-EE"/>
        </w:rPr>
        <w:t xml:space="preserve">Kui oled suur spordihuviline, võib sulle huvi pakkuda Eesti Pimedate Spordiliidu tegevus. See on ühendus, mille eesmärgiks on arendada pimedate ja vaegnägijate sporditegevust Aastaid on </w:t>
      </w:r>
      <w:r>
        <w:rPr>
          <w:rFonts w:eastAsia="Noto Serif CJK SC" w:cs="Lohit Devanagari" w:ascii="Liberation Sans" w:hAnsi="Liberation Sans"/>
          <w:color w:val="auto"/>
          <w:kern w:val="2"/>
          <w:sz w:val="24"/>
          <w:szCs w:val="24"/>
          <w:lang w:val="et-EE" w:eastAsia="zh-CN" w:bidi="hi-IN"/>
        </w:rPr>
        <w:t>selle</w:t>
      </w:r>
      <w:r>
        <w:rPr>
          <w:rFonts w:ascii="Liberation Sans" w:hAnsi="Liberation Sans"/>
          <w:lang w:val="et-EE"/>
        </w:rPr>
        <w:t xml:space="preserve"> liikmed edukalt tegelenud ujumise, pimelauatennise, kergejõustiku, suusatamise, male, kabe ja karatega. Vaata </w:t>
      </w:r>
      <w:r>
        <w:rPr>
          <w:rFonts w:ascii="Liberation Sans" w:hAnsi="Liberation Sans"/>
          <w:lang w:val="et-EE"/>
        </w:rPr>
        <w:t xml:space="preserve">liidu </w:t>
      </w:r>
      <w:r>
        <w:rPr>
          <w:rFonts w:ascii="Liberation Sans" w:hAnsi="Liberation Sans"/>
          <w:lang w:val="et-EE"/>
        </w:rPr>
        <w:t xml:space="preserve">Facebooki lehte: </w:t>
      </w:r>
      <w:hyperlink r:id="rId54">
        <w:r>
          <w:rPr>
            <w:rStyle w:val="InternetLink"/>
            <w:rFonts w:ascii="Liberation Sans" w:hAnsi="Liberation Sans"/>
            <w:lang w:val="et-EE"/>
          </w:rPr>
          <w:t>https://www.facebook.com/EestiPimedateSpordiliit</w:t>
        </w:r>
      </w:hyperlink>
    </w:p>
    <w:p>
      <w:pPr>
        <w:pStyle w:val="Normal"/>
        <w:numPr>
          <w:ilvl w:val="0"/>
          <w:numId w:val="8"/>
        </w:numPr>
        <w:bidi w:val="0"/>
        <w:spacing w:lineRule="auto" w:line="360"/>
        <w:jc w:val="both"/>
        <w:rPr/>
      </w:pPr>
      <w:r>
        <w:rPr>
          <w:rFonts w:ascii="Liberation Sans" w:hAnsi="Liberation Sans"/>
          <w:lang w:val="et-EE"/>
        </w:rPr>
        <w:t>Ä</w:t>
      </w:r>
      <w:r>
        <w:rPr>
          <w:rFonts w:ascii="Liberation Sans" w:hAnsi="Liberation Sans"/>
          <w:lang w:val="et-EE"/>
        </w:rPr>
        <w:t>ra karda reisida ja avastada välisriike</w:t>
      </w:r>
      <w:r>
        <w:rPr>
          <w:rFonts w:ascii="Liberation Sans" w:hAnsi="Liberation Sans"/>
          <w:lang w:val="et-EE"/>
        </w:rPr>
        <w:t>.</w:t>
      </w:r>
      <w:r>
        <w:rPr>
          <w:rFonts w:ascii="Liberation Sans" w:hAnsi="Liberation Sans"/>
          <w:lang w:val="et-EE"/>
        </w:rPr>
        <w:t xml:space="preserve"> See </w:t>
      </w:r>
      <w:r>
        <w:rPr>
          <w:rFonts w:eastAsia="Noto Serif CJK SC" w:cs="Lohit Devanagari" w:ascii="Liberation Sans" w:hAnsi="Liberation Sans"/>
          <w:color w:val="auto"/>
          <w:kern w:val="2"/>
          <w:sz w:val="24"/>
          <w:szCs w:val="24"/>
          <w:lang w:val="et-EE" w:eastAsia="zh-CN" w:bidi="hi-IN"/>
        </w:rPr>
        <w:t>lisab</w:t>
      </w:r>
      <w:r>
        <w:rPr>
          <w:rFonts w:ascii="Liberation Sans" w:hAnsi="Liberation Sans"/>
          <w:lang w:val="et-EE"/>
        </w:rPr>
        <w:t xml:space="preserve"> enesekindlust ja on igas mõttes arendav. Selleks, et sul näiteks lennujaamades võimalikult mugav liikuda oleks, on sul võimalik paluda endale </w:t>
      </w:r>
      <w:r>
        <w:rPr>
          <w:rFonts w:ascii="Liberation Sans" w:hAnsi="Liberation Sans"/>
          <w:lang w:val="et-EE"/>
        </w:rPr>
        <w:t xml:space="preserve">appi </w:t>
      </w:r>
      <w:r>
        <w:rPr>
          <w:rFonts w:ascii="Liberation Sans" w:hAnsi="Liberation Sans"/>
          <w:lang w:val="et-EE"/>
        </w:rPr>
        <w:t xml:space="preserve">saatja. </w:t>
      </w:r>
      <w:r>
        <w:rPr>
          <w:rFonts w:eastAsia="Noto Serif CJK SC" w:cs="Lohit Devanagari" w:ascii="Liberation Sans" w:hAnsi="Liberation Sans"/>
          <w:color w:val="auto"/>
          <w:kern w:val="2"/>
          <w:sz w:val="24"/>
          <w:szCs w:val="24"/>
          <w:lang w:val="et-EE" w:eastAsia="zh-CN" w:bidi="hi-IN"/>
        </w:rPr>
        <w:t>Oma erivajadusest tuleb</w:t>
      </w:r>
      <w:r>
        <w:rPr>
          <w:rFonts w:ascii="Liberation Sans" w:hAnsi="Liberation Sans"/>
          <w:lang w:val="et-EE"/>
        </w:rPr>
        <w:t xml:space="preserve"> lennufirmat teavita</w:t>
      </w:r>
      <w:r>
        <w:rPr>
          <w:rFonts w:ascii="Liberation Sans" w:hAnsi="Liberation Sans"/>
          <w:lang w:val="et-EE"/>
        </w:rPr>
        <w:t>d</w:t>
      </w:r>
      <w:r>
        <w:rPr>
          <w:rFonts w:ascii="Liberation Sans" w:hAnsi="Liberation Sans"/>
          <w:lang w:val="et-EE"/>
        </w:rPr>
        <w:t xml:space="preserve">a juba lendu broneerides ning lennujaama saabudes </w:t>
      </w:r>
      <w:r>
        <w:rPr>
          <w:rFonts w:eastAsia="Noto Serif CJK SC" w:cs="Lohit Devanagari" w:ascii="Liberation Sans" w:hAnsi="Liberation Sans"/>
          <w:color w:val="auto"/>
          <w:kern w:val="2"/>
          <w:sz w:val="24"/>
          <w:szCs w:val="24"/>
          <w:lang w:val="et-EE" w:eastAsia="zh-CN" w:bidi="hi-IN"/>
        </w:rPr>
        <w:t>tuleb</w:t>
      </w:r>
      <w:r>
        <w:rPr>
          <w:rFonts w:ascii="Liberation Sans" w:hAnsi="Liberation Sans"/>
          <w:lang w:val="et-EE"/>
        </w:rPr>
        <w:t xml:space="preserve"> kohe ühendust võtta vastava lennufirma registreerimislaua töötajaga</w:t>
      </w:r>
      <w:r>
        <w:rPr>
          <w:rFonts w:eastAsia="Noto Serif CJK SC" w:cs="Lohit Devanagari" w:ascii="Liberation Sans" w:hAnsi="Liberation Sans"/>
          <w:color w:val="auto"/>
          <w:kern w:val="2"/>
          <w:sz w:val="24"/>
          <w:szCs w:val="24"/>
          <w:lang w:val="et-EE" w:eastAsia="zh-CN" w:bidi="hi-IN"/>
        </w:rPr>
        <w:t xml:space="preserve">. Vaata lisa: </w:t>
      </w:r>
      <w:hyperlink r:id="rId55">
        <w:r>
          <w:rPr>
            <w:rStyle w:val="InternetLink"/>
            <w:rFonts w:eastAsia="Noto Serif CJK SC" w:cs="Lohit Devanagari" w:ascii="Liberation Sans" w:hAnsi="Liberation Sans"/>
            <w:color w:val="auto"/>
            <w:kern w:val="2"/>
            <w:sz w:val="24"/>
            <w:szCs w:val="24"/>
            <w:lang w:val="et-EE" w:eastAsia="zh-CN" w:bidi="hi-IN"/>
          </w:rPr>
          <w:t xml:space="preserve">https://www.tallinn-airport.ee/reisijale/erivajadustega-reisija/erivajadustega-reisija/ </w:t>
        </w:r>
      </w:hyperlink>
    </w:p>
    <w:p>
      <w:pPr>
        <w:pStyle w:val="Normal"/>
        <w:numPr>
          <w:ilvl w:val="0"/>
          <w:numId w:val="8"/>
        </w:numPr>
        <w:bidi w:val="0"/>
        <w:spacing w:lineRule="auto" w:line="360"/>
        <w:jc w:val="both"/>
        <w:rPr/>
      </w:pPr>
      <w:r>
        <w:rPr>
          <w:rFonts w:ascii="Liberation Sans" w:hAnsi="Liberation Sans"/>
          <w:lang w:val="et-EE"/>
        </w:rPr>
        <w:t xml:space="preserve">Kultuuri nautimiseks on palju võimalusi: üha enam toimub kirjeldustõlkega teatrietendusi ning kinos linastub kirjeldustõlkega filme, mida saab </w:t>
      </w:r>
      <w:r>
        <w:rPr>
          <w:rFonts w:eastAsia="Noto Serif CJK SC" w:cs="Lohit Devanagari" w:ascii="Liberation Sans" w:hAnsi="Liberation Sans"/>
          <w:color w:val="auto"/>
          <w:kern w:val="2"/>
          <w:sz w:val="24"/>
          <w:szCs w:val="24"/>
          <w:lang w:val="et-EE" w:eastAsia="zh-CN" w:bidi="hi-IN"/>
        </w:rPr>
        <w:t>vaadata koos</w:t>
      </w:r>
      <w:r>
        <w:rPr>
          <w:rFonts w:ascii="Liberation Sans" w:hAnsi="Liberation Sans"/>
          <w:lang w:val="et-EE"/>
        </w:rPr>
        <w:t xml:space="preserve"> MovieReading-nimelise äpiga.</w:t>
      </w:r>
    </w:p>
    <w:p>
      <w:pPr>
        <w:pStyle w:val="Normal"/>
        <w:numPr>
          <w:ilvl w:val="0"/>
          <w:numId w:val="8"/>
        </w:numPr>
        <w:bidi w:val="0"/>
        <w:spacing w:lineRule="auto" w:line="360"/>
        <w:jc w:val="both"/>
        <w:rPr>
          <w:rFonts w:ascii="Liberation Sans" w:hAnsi="Liberation Sans"/>
          <w:lang w:val="et-EE"/>
        </w:rPr>
      </w:pPr>
      <w:r>
        <w:rPr>
          <w:rFonts w:ascii="Liberation Sans" w:hAnsi="Liberation Sans"/>
          <w:lang w:val="et-EE"/>
        </w:rPr>
        <w:t>Kasuta soodustusi. Teatri-, kino-, muuseumi- ja spaapiletid on puuet tõendava dokumendi ettenäitamisel sageli soodushinnaga. Vaata alati ajakohast infot asutuse</w:t>
      </w:r>
    </w:p>
    <w:p>
      <w:pPr>
        <w:pStyle w:val="Normal"/>
        <w:numPr>
          <w:ilvl w:val="0"/>
          <w:numId w:val="0"/>
        </w:numPr>
        <w:bidi w:val="0"/>
        <w:spacing w:lineRule="auto" w:line="360"/>
        <w:ind w:left="720" w:hanging="0"/>
        <w:jc w:val="both"/>
        <w:rPr/>
      </w:pPr>
      <w:r>
        <w:rPr>
          <w:rFonts w:ascii="Liberation Sans" w:hAnsi="Liberation Sans"/>
          <w:lang w:val="et-EE"/>
        </w:rPr>
        <w:t xml:space="preserve">kodulehelt piletiinfost ja kasuta neid võimalusi kindlasti. Vaata lisa ka </w:t>
      </w:r>
      <w:r>
        <w:rPr>
          <w:rFonts w:eastAsia="Noto Serif CJK SC" w:cs="Lohit Devanagari" w:ascii="Liberation Sans" w:hAnsi="Liberation Sans"/>
          <w:color w:val="auto"/>
          <w:kern w:val="2"/>
          <w:sz w:val="24"/>
          <w:szCs w:val="24"/>
          <w:lang w:val="et-EE" w:eastAsia="zh-CN" w:bidi="hi-IN"/>
        </w:rPr>
        <w:t>Eesti Puuetega Inimeste Koja koostatud nimekirjast soodustuste kohta</w:t>
      </w:r>
      <w:r>
        <w:rPr>
          <w:rFonts w:ascii="Liberation Sans" w:hAnsi="Liberation Sans"/>
          <w:lang w:val="et-EE"/>
        </w:rPr>
        <w:t xml:space="preserve">: </w:t>
      </w:r>
      <w:hyperlink r:id="rId56">
        <w:r>
          <w:rPr>
            <w:rStyle w:val="InternetLink"/>
            <w:rFonts w:ascii="Liberation Sans" w:hAnsi="Liberation Sans"/>
            <w:lang w:val="et-EE"/>
          </w:rPr>
          <w:t>https://www.epikoda.ee/soodustused</w:t>
        </w:r>
      </w:hyperlink>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numPr>
          <w:ilvl w:val="0"/>
          <w:numId w:val="2"/>
        </w:numPr>
        <w:bidi w:val="0"/>
        <w:jc w:val="left"/>
        <w:rPr/>
      </w:pPr>
      <w:bookmarkStart w:id="105" w:name="__RefHeading___Toc10079_2780245557"/>
      <w:bookmarkEnd w:id="105"/>
      <w:r>
        <w:rPr/>
        <w:t>Kokkuvõte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Nägemispuudega inimene vajab oma erivajadusega toime tulemisel ning iseseisvumisel suuresti tuge ja abi. Seepärast on n</w:t>
      </w:r>
      <w:r>
        <w:rPr>
          <w:rFonts w:ascii="Liberation Sans" w:hAnsi="Liberation Sans"/>
          <w:lang w:val="et-EE"/>
        </w:rPr>
        <w:t>ägemispuudega inimeste toetamisel</w:t>
      </w:r>
      <w:r>
        <w:rPr>
          <w:rFonts w:ascii="Liberation Sans" w:hAnsi="Liberation Sans"/>
          <w:lang w:val="et-EE"/>
        </w:rPr>
        <w:t xml:space="preserve"> </w:t>
      </w:r>
      <w:r>
        <w:rPr>
          <w:rFonts w:ascii="Liberation Sans" w:hAnsi="Liberation Sans"/>
          <w:lang w:val="et-EE"/>
        </w:rPr>
        <w:t>võtmetähtsusega spetsialistidega komplekteeritud puudespetsiifiliste kompetentsikeskuste olemasolu, mitmekesiste tugiteenuste ja informatsiooni kättesaadavus ning lai abivahendite valik.</w:t>
      </w:r>
      <w:r>
        <w:rPr>
          <w:rFonts w:ascii="Liberation Sans" w:hAnsi="Liberation Sans"/>
          <w:lang w:val="et-EE"/>
        </w:rPr>
        <w:t xml:space="preserve"> </w:t>
      </w:r>
      <w:r>
        <w:rPr>
          <w:rFonts w:ascii="Liberation Sans" w:hAnsi="Liberation Sans"/>
          <w:lang w:val="et-EE"/>
        </w:rPr>
        <w:t xml:space="preserve">Oluline on, et sa teaks, et sa ei ole oma muredega üksi. Inimesi, kes on sinuga sarnases olukorras, on palju ja Eestis on palju asutusi, kes pakuvad sulle tuge. </w:t>
      </w:r>
      <w:r>
        <w:rPr>
          <w:rFonts w:ascii="Liberation Sans" w:hAnsi="Liberation Sans"/>
          <w:lang w:val="et-EE"/>
        </w:rPr>
        <w:t>Ole teadlik oma võimalustest ja kasuta neid</w:t>
      </w:r>
      <w:r>
        <w:rPr>
          <w:rFonts w:ascii="Liberation Sans" w:hAnsi="Liberation Sans"/>
          <w:lang w:val="et-EE"/>
        </w:rPr>
        <w:t xml:space="preserve"> julgelt</w:t>
      </w:r>
      <w:r>
        <w:rPr>
          <w:rFonts w:ascii="Liberation Sans" w:hAnsi="Liberation Sans"/>
          <w:lang w:val="et-EE"/>
        </w:rPr>
        <w:t xml:space="preserve">. </w:t>
      </w:r>
      <w:r>
        <w:rPr>
          <w:rFonts w:ascii="Liberation Sans" w:hAnsi="Liberation Sans"/>
          <w:lang w:val="et-EE"/>
        </w:rPr>
        <w:t>Nõu ja abi saamiseks pöördu</w:t>
      </w:r>
      <w:r>
        <w:rPr>
          <w:rFonts w:ascii="Liberation Sans" w:hAnsi="Liberation Sans"/>
          <w:lang w:val="et-EE"/>
        </w:rPr>
        <w:t xml:space="preserve"> kindlasti </w:t>
      </w:r>
      <w:r>
        <w:rPr>
          <w:rFonts w:ascii="Liberation Sans" w:hAnsi="Liberation Sans"/>
          <w:lang w:val="et-EE"/>
        </w:rPr>
        <w:t xml:space="preserve">ka </w:t>
      </w:r>
      <w:r>
        <w:rPr>
          <w:rFonts w:eastAsia="Noto Serif CJK SC" w:cs="Lohit Devanagari" w:ascii="Liberation Sans" w:hAnsi="Liberation Sans"/>
          <w:color w:val="auto"/>
          <w:kern w:val="2"/>
          <w:sz w:val="24"/>
          <w:szCs w:val="24"/>
          <w:lang w:val="et-EE" w:eastAsia="zh-CN" w:bidi="hi-IN"/>
        </w:rPr>
        <w:t>mõne</w:t>
      </w:r>
      <w:r>
        <w:rPr>
          <w:rFonts w:eastAsia="Noto Serif CJK SC" w:cs="Lohit Devanagari" w:ascii="Liberation Sans" w:hAnsi="Liberation Sans"/>
          <w:color w:val="auto"/>
          <w:kern w:val="2"/>
          <w:sz w:val="24"/>
          <w:szCs w:val="24"/>
          <w:lang w:val="et-EE" w:eastAsia="zh-CN" w:bidi="hi-IN"/>
        </w:rPr>
        <w:t xml:space="preserve"> piirkondliku </w:t>
      </w:r>
      <w:r>
        <w:rPr>
          <w:rFonts w:ascii="Liberation Sans" w:hAnsi="Liberation Sans"/>
          <w:lang w:val="et-EE"/>
        </w:rPr>
        <w:t xml:space="preserve"> </w:t>
      </w:r>
      <w:r>
        <w:rPr>
          <w:rFonts w:eastAsia="Noto Serif CJK SC" w:cs="Lohit Devanagari" w:ascii="Liberation Sans" w:hAnsi="Liberation Sans"/>
          <w:color w:val="auto"/>
          <w:kern w:val="2"/>
          <w:sz w:val="24"/>
          <w:szCs w:val="24"/>
          <w:lang w:val="et-EE" w:eastAsia="zh-CN" w:bidi="hi-IN"/>
        </w:rPr>
        <w:t xml:space="preserve">nägemispuudega inimesi </w:t>
      </w:r>
      <w:r>
        <w:rPr>
          <w:rFonts w:eastAsia="Noto Serif CJK SC" w:cs="Lohit Devanagari" w:ascii="Liberation Sans" w:hAnsi="Liberation Sans"/>
          <w:color w:val="auto"/>
          <w:kern w:val="2"/>
          <w:sz w:val="24"/>
          <w:szCs w:val="24"/>
          <w:lang w:val="et-EE" w:eastAsia="zh-CN" w:bidi="hi-IN"/>
        </w:rPr>
        <w:t>esindava</w:t>
      </w:r>
      <w:r>
        <w:rPr>
          <w:rFonts w:eastAsia="Noto Serif CJK SC" w:cs="Lohit Devanagari" w:ascii="Liberation Sans" w:hAnsi="Liberation Sans"/>
          <w:color w:val="auto"/>
          <w:kern w:val="2"/>
          <w:sz w:val="24"/>
          <w:szCs w:val="24"/>
          <w:lang w:val="et-EE" w:eastAsia="zh-CN" w:bidi="hi-IN"/>
        </w:rPr>
        <w:t xml:space="preserve"> </w:t>
      </w:r>
      <w:r>
        <w:rPr>
          <w:rFonts w:eastAsia="Noto Serif CJK SC" w:cs="Lohit Devanagari" w:ascii="Liberation Sans" w:hAnsi="Liberation Sans"/>
          <w:color w:val="auto"/>
          <w:kern w:val="2"/>
          <w:sz w:val="24"/>
          <w:szCs w:val="24"/>
          <w:lang w:val="et-EE" w:eastAsia="zh-CN" w:bidi="hi-IN"/>
        </w:rPr>
        <w:t>organisatsiooni</w:t>
      </w:r>
      <w:r>
        <w:rPr>
          <w:rFonts w:eastAsia="Noto Serif CJK SC" w:cs="Lohit Devanagari" w:ascii="Liberation Sans" w:hAnsi="Liberation Sans"/>
          <w:color w:val="auto"/>
          <w:kern w:val="2"/>
          <w:sz w:val="24"/>
          <w:szCs w:val="24"/>
          <w:lang w:val="et-EE" w:eastAsia="zh-CN" w:bidi="hi-IN"/>
        </w:rPr>
        <w:t xml:space="preserve"> poole</w:t>
      </w:r>
      <w:r>
        <w:rPr>
          <w:rFonts w:eastAsia="Noto Serif CJK SC" w:cs="Lohit Devanagari" w:ascii="Liberation Sans" w:hAnsi="Liberation Sans"/>
          <w:color w:val="auto"/>
          <w:kern w:val="2"/>
          <w:sz w:val="24"/>
          <w:szCs w:val="24"/>
          <w:lang w:val="et-EE" w:eastAsia="zh-CN" w:bidi="hi-IN"/>
        </w:rPr>
        <w:t xml:space="preserve">, sest </w:t>
      </w:r>
      <w:r>
        <w:rPr>
          <w:rFonts w:eastAsia="Noto Serif CJK SC" w:cs="Lohit Devanagari" w:ascii="Liberation Sans" w:hAnsi="Liberation Sans"/>
          <w:color w:val="auto"/>
          <w:kern w:val="2"/>
          <w:sz w:val="24"/>
          <w:szCs w:val="24"/>
          <w:lang w:val="et-EE" w:eastAsia="zh-CN" w:bidi="hi-IN"/>
        </w:rPr>
        <w:t>ühingute kaudu</w:t>
      </w:r>
      <w:r>
        <w:rPr>
          <w:rFonts w:eastAsia="Noto Serif CJK SC" w:cs="Lohit Devanagari" w:ascii="Liberation Sans" w:hAnsi="Liberation Sans"/>
          <w:color w:val="auto"/>
          <w:kern w:val="2"/>
          <w:sz w:val="24"/>
          <w:szCs w:val="24"/>
          <w:lang w:val="et-EE" w:eastAsia="zh-CN" w:bidi="hi-IN"/>
        </w:rPr>
        <w:t xml:space="preserve">  liigub palju kogukonna jaoks olulist infot.</w:t>
      </w:r>
    </w:p>
    <w:p>
      <w:pPr>
        <w:pStyle w:val="Heading1"/>
        <w:numPr>
          <w:ilvl w:val="0"/>
          <w:numId w:val="2"/>
        </w:numPr>
        <w:bidi w:val="0"/>
        <w:jc w:val="left"/>
        <w:rPr/>
      </w:pPr>
      <w:bookmarkStart w:id="106" w:name="__RefHeading___Toc9621_2780245557"/>
      <w:bookmarkEnd w:id="106"/>
      <w:r>
        <w:rPr>
          <w:lang w:val="et-EE"/>
        </w:rPr>
        <w:t>Kasulik</w:t>
      </w:r>
      <w:r>
        <w:rPr>
          <w:rFonts w:eastAsia="Noto Sans CJK SC" w:cs="Lohit Devanagari"/>
          <w:b/>
          <w:bCs/>
          <w:color w:val="auto"/>
          <w:kern w:val="2"/>
          <w:sz w:val="36"/>
          <w:szCs w:val="36"/>
          <w:lang w:val="et-EE" w:eastAsia="zh-CN" w:bidi="hi-IN"/>
        </w:rPr>
        <w:t>ud lingid</w:t>
      </w:r>
    </w:p>
    <w:p>
      <w:pPr>
        <w:pStyle w:val="Heading2"/>
        <w:rPr/>
      </w:pPr>
      <w:bookmarkStart w:id="107" w:name="__RefHeading___Toc10693_2984105123"/>
      <w:bookmarkEnd w:id="107"/>
      <w:r>
        <w:rPr>
          <w:rFonts w:eastAsia="Noto Sans CJK SC" w:cs="Lohit Devanagari"/>
          <w:b/>
          <w:bCs/>
          <w:color w:val="auto"/>
          <w:kern w:val="2"/>
          <w:sz w:val="32"/>
          <w:szCs w:val="32"/>
          <w:lang w:val="en-US" w:eastAsia="zh-CN" w:bidi="hi-IN"/>
        </w:rPr>
        <w:t>Oluline</w:t>
      </w:r>
      <w:r>
        <w:rPr/>
        <w:t xml:space="preserve"> info</w:t>
      </w:r>
    </w:p>
    <w:p>
      <w:pPr>
        <w:pStyle w:val="Normal"/>
        <w:numPr>
          <w:ilvl w:val="0"/>
          <w:numId w:val="19"/>
        </w:numPr>
        <w:bidi w:val="0"/>
        <w:spacing w:lineRule="auto" w:line="360"/>
        <w:jc w:val="both"/>
        <w:rPr/>
      </w:pPr>
      <w:r>
        <w:rPr>
          <w:rFonts w:ascii="Liberation Sans" w:hAnsi="Liberation Sans"/>
          <w:b/>
          <w:bCs/>
          <w:lang w:val="et-EE"/>
        </w:rPr>
        <w:t>Puude rask</w:t>
      </w:r>
      <w:r>
        <w:rPr>
          <w:rFonts w:ascii="Liberation Sans" w:hAnsi="Liberation Sans"/>
          <w:b/>
          <w:bCs/>
          <w:lang w:val="et-EE"/>
        </w:rPr>
        <w:t>us</w:t>
      </w:r>
      <w:r>
        <w:rPr>
          <w:rFonts w:ascii="Liberation Sans" w:hAnsi="Liberation Sans"/>
          <w:b/>
          <w:bCs/>
          <w:lang w:val="et-EE"/>
        </w:rPr>
        <w:t xml:space="preserve">astme </w:t>
      </w:r>
      <w:r>
        <w:rPr>
          <w:rFonts w:eastAsia="Noto Serif CJK SC" w:cs="Lohit Devanagari" w:ascii="Liberation Sans" w:hAnsi="Liberation Sans"/>
          <w:b/>
          <w:bCs/>
          <w:color w:val="auto"/>
          <w:kern w:val="2"/>
          <w:sz w:val="24"/>
          <w:szCs w:val="24"/>
          <w:lang w:val="et-EE" w:eastAsia="zh-CN" w:bidi="hi-IN"/>
        </w:rPr>
        <w:t>tuvastamine</w:t>
      </w:r>
      <w:r>
        <w:rPr>
          <w:rFonts w:ascii="Liberation Sans" w:hAnsi="Liberation Sans"/>
          <w:lang w:val="et-EE"/>
        </w:rPr>
        <w:t xml:space="preserve">: </w:t>
      </w:r>
      <w:hyperlink r:id="rId57">
        <w:r>
          <w:rPr>
            <w:rStyle w:val="InternetLink"/>
            <w:rFonts w:ascii="Liberation Sans" w:hAnsi="Liberation Sans"/>
            <w:lang w:val="et-EE"/>
          </w:rPr>
          <w:t>https://www.sotsiaalkindlustusamet.ee/et/puue-ja-hoolekanne/puude-tuvastamine</w:t>
        </w:r>
      </w:hyperlink>
    </w:p>
    <w:p>
      <w:pPr>
        <w:pStyle w:val="Normal"/>
        <w:numPr>
          <w:ilvl w:val="0"/>
          <w:numId w:val="19"/>
        </w:numPr>
        <w:bidi w:val="0"/>
        <w:spacing w:lineRule="auto" w:line="360"/>
        <w:jc w:val="both"/>
        <w:rPr>
          <w:rFonts w:ascii="Liberation Sans" w:hAnsi="Liberation Sans"/>
          <w:lang w:val="et-EE"/>
        </w:rPr>
      </w:pPr>
      <w:r>
        <w:rPr>
          <w:rFonts w:ascii="Liberation Sans" w:hAnsi="Liberation Sans"/>
          <w:b/>
          <w:bCs/>
          <w:lang w:val="et-EE"/>
        </w:rPr>
        <w:t>Töövõime hindamise taotluse täitmine e-töötukassas (videojuhend)</w:t>
      </w:r>
      <w:r>
        <w:rPr>
          <w:rFonts w:ascii="Liberation Sans" w:hAnsi="Liberation Sans"/>
          <w:lang w:val="et-EE"/>
        </w:rPr>
        <w:t xml:space="preserve">: </w:t>
      </w:r>
      <w:hyperlink r:id="rId58">
        <w:r>
          <w:rPr>
            <w:rStyle w:val="InternetLink"/>
            <w:rFonts w:ascii="Liberation Sans" w:hAnsi="Liberation Sans"/>
            <w:lang w:val="et-EE"/>
          </w:rPr>
          <w:t>https://www.youtube.com/watch?v=046YiQAp19I</w:t>
        </w:r>
      </w:hyperlink>
    </w:p>
    <w:p>
      <w:pPr>
        <w:pStyle w:val="Normal"/>
        <w:numPr>
          <w:ilvl w:val="0"/>
          <w:numId w:val="19"/>
        </w:numPr>
        <w:bidi w:val="0"/>
        <w:spacing w:lineRule="auto" w:line="360"/>
        <w:jc w:val="both"/>
        <w:rPr>
          <w:rFonts w:ascii="Liberation Sans" w:hAnsi="Liberation Sans"/>
          <w:lang w:val="et-EE"/>
        </w:rPr>
      </w:pPr>
      <w:r>
        <w:rPr>
          <w:rFonts w:ascii="Liberation Sans" w:hAnsi="Liberation Sans"/>
          <w:b/>
          <w:bCs/>
          <w:lang w:val="et-EE"/>
        </w:rPr>
        <w:t>Rehabilitatsiooniteenuse taotlemine:</w:t>
      </w:r>
      <w:r>
        <w:rPr>
          <w:rFonts w:ascii="Liberation Sans" w:hAnsi="Liberation Sans"/>
          <w:lang w:val="et-EE"/>
        </w:rPr>
        <w:t xml:space="preserve"> </w:t>
      </w:r>
      <w:r>
        <w:fldChar w:fldCharType="begin"/>
      </w:r>
      <w:r>
        <w:rPr>
          <w:rStyle w:val="InternetLink"/>
          <w:rFonts w:ascii="Liberation Sans" w:hAnsi="Liberation Sans"/>
          <w:lang w:val="et-EE"/>
        </w:rPr>
        <w:instrText> HYPERLINK "https://sotsiaalkindlustusamet.ee/et/puue-ja-hoolekanne/sotsiaalne-rehabilitatsioon" \l "hindamine"</w:instrText>
      </w:r>
      <w:r>
        <w:rPr>
          <w:rStyle w:val="InternetLink"/>
          <w:rFonts w:ascii="Liberation Sans" w:hAnsi="Liberation Sans"/>
          <w:lang w:val="et-EE"/>
        </w:rPr>
        <w:fldChar w:fldCharType="separate"/>
      </w:r>
      <w:r>
        <w:rPr>
          <w:rStyle w:val="InternetLink"/>
          <w:rFonts w:ascii="Liberation Sans" w:hAnsi="Liberation Sans"/>
          <w:lang w:val="et-EE"/>
        </w:rPr>
        <w:t>https://sotsiaalkindlustusamet.ee/et/puue-ja-hoolekanne/sotsiaalne-rehabilitatsioon#hindamine</w:t>
      </w:r>
      <w:r>
        <w:rPr>
          <w:rStyle w:val="InternetLink"/>
          <w:rFonts w:ascii="Liberation Sans" w:hAnsi="Liberation Sans"/>
          <w:lang w:val="et-EE"/>
        </w:rPr>
        <w:fldChar w:fldCharType="end"/>
      </w:r>
    </w:p>
    <w:p>
      <w:pPr>
        <w:pStyle w:val="Normal"/>
        <w:numPr>
          <w:ilvl w:val="0"/>
          <w:numId w:val="19"/>
        </w:numPr>
        <w:bidi w:val="0"/>
        <w:spacing w:lineRule="auto" w:line="360"/>
        <w:jc w:val="both"/>
        <w:rPr>
          <w:rFonts w:ascii="Liberation Sans" w:hAnsi="Liberation Sans"/>
          <w:lang w:val="et-EE"/>
        </w:rPr>
      </w:pPr>
      <w:r>
        <w:rPr>
          <w:rFonts w:ascii="Liberation Sans" w:hAnsi="Liberation Sans"/>
          <w:b/>
          <w:bCs/>
          <w:lang w:val="et-EE"/>
        </w:rPr>
        <w:t>T</w:t>
      </w:r>
      <w:r>
        <w:rPr>
          <w:rFonts w:ascii="Liberation Sans" w:hAnsi="Liberation Sans"/>
          <w:b/>
          <w:bCs/>
          <w:lang w:val="et-EE"/>
        </w:rPr>
        <w:t>öötukassa t</w:t>
      </w:r>
      <w:r>
        <w:rPr>
          <w:rFonts w:ascii="Liberation Sans" w:hAnsi="Liberation Sans"/>
          <w:b/>
          <w:bCs/>
          <w:lang w:val="et-EE"/>
        </w:rPr>
        <w:t>eenused vähenenud töövõimega inimesele:</w:t>
      </w:r>
      <w:r>
        <w:rPr>
          <w:rFonts w:ascii="Liberation Sans" w:hAnsi="Liberation Sans"/>
          <w:lang w:val="et-EE"/>
        </w:rPr>
        <w:t xml:space="preserve"> </w:t>
      </w:r>
      <w:hyperlink r:id="rId59">
        <w:r>
          <w:rPr>
            <w:rStyle w:val="InternetLink"/>
            <w:rFonts w:ascii="Liberation Sans" w:hAnsi="Liberation Sans"/>
            <w:lang w:val="et-EE"/>
          </w:rPr>
          <w:t>file:///home/fierce/Downloads/tk_b5_landscape_243x174mm-kinnitatud.pdf</w:t>
        </w:r>
      </w:hyperlink>
    </w:p>
    <w:p>
      <w:pPr>
        <w:pStyle w:val="Normal"/>
        <w:numPr>
          <w:ilvl w:val="0"/>
          <w:numId w:val="19"/>
        </w:numPr>
        <w:bidi w:val="0"/>
        <w:spacing w:lineRule="auto" w:line="360"/>
        <w:jc w:val="both"/>
        <w:rPr>
          <w:rFonts w:ascii="Liberation Sans" w:hAnsi="Liberation Sans"/>
          <w:lang w:val="et-EE"/>
        </w:rPr>
      </w:pPr>
      <w:r>
        <w:rPr>
          <w:rFonts w:ascii="Liberation Sans" w:hAnsi="Liberation Sans"/>
          <w:b/>
          <w:bCs/>
          <w:lang w:val="et-EE"/>
        </w:rPr>
        <w:t xml:space="preserve">Abivahendi taotlemine: </w:t>
      </w:r>
      <w:hyperlink r:id="rId60">
        <w:r>
          <w:rPr>
            <w:rStyle w:val="InternetLink"/>
            <w:rFonts w:ascii="Liberation Sans" w:hAnsi="Liberation Sans"/>
            <w:b w:val="false"/>
            <w:bCs w:val="false"/>
            <w:lang w:val="et-EE"/>
          </w:rPr>
          <w:t>https://www.sotsiaalkindlustusamet.ee/et/puue-ja-hoolekanne/abivahendi-vajajale</w:t>
        </w:r>
      </w:hyperlink>
    </w:p>
    <w:p>
      <w:pPr>
        <w:pStyle w:val="Normal"/>
        <w:numPr>
          <w:ilvl w:val="0"/>
          <w:numId w:val="19"/>
        </w:numPr>
        <w:bidi w:val="0"/>
        <w:spacing w:lineRule="auto" w:line="360"/>
        <w:jc w:val="both"/>
        <w:rPr>
          <w:rFonts w:ascii="Liberation Sans" w:hAnsi="Liberation Sans"/>
          <w:lang w:val="et-EE"/>
        </w:rPr>
      </w:pPr>
      <w:r>
        <w:rPr>
          <w:rFonts w:ascii="Liberation Sans" w:hAnsi="Liberation Sans"/>
          <w:b/>
          <w:bCs/>
          <w:lang w:val="et-EE"/>
        </w:rPr>
        <w:t xml:space="preserve">Abivahendikeskus </w:t>
      </w:r>
      <w:r>
        <w:rPr>
          <w:rFonts w:ascii="Liberation Sans" w:hAnsi="Liberation Sans"/>
          <w:b/>
          <w:bCs/>
          <w:lang w:val="et-EE"/>
        </w:rPr>
        <w:t>S</w:t>
      </w:r>
      <w:r>
        <w:rPr>
          <w:rFonts w:ascii="Liberation Sans" w:hAnsi="Liberation Sans"/>
          <w:b/>
          <w:bCs/>
          <w:lang w:val="et-EE"/>
        </w:rPr>
        <w:t>ilmalaegas</w:t>
      </w:r>
      <w:r>
        <w:rPr>
          <w:rFonts w:ascii="Liberation Sans" w:hAnsi="Liberation Sans"/>
          <w:lang w:val="et-EE"/>
        </w:rPr>
        <w:t xml:space="preserve">: </w:t>
      </w:r>
      <w:hyperlink r:id="rId61">
        <w:r>
          <w:rPr>
            <w:rStyle w:val="InternetLink"/>
            <w:rFonts w:ascii="Liberation Sans" w:hAnsi="Liberation Sans"/>
            <w:lang w:val="et-EE"/>
          </w:rPr>
          <w:t>https://silmalaegas.laegas.ee/</w:t>
        </w:r>
      </w:hyperlink>
    </w:p>
    <w:p>
      <w:pPr>
        <w:pStyle w:val="Normal"/>
        <w:numPr>
          <w:ilvl w:val="0"/>
          <w:numId w:val="19"/>
        </w:numPr>
        <w:bidi w:val="0"/>
        <w:spacing w:lineRule="auto" w:line="360"/>
        <w:jc w:val="both"/>
        <w:rPr>
          <w:rFonts w:ascii="Liberation Sans" w:hAnsi="Liberation Sans"/>
          <w:lang w:val="et-EE"/>
        </w:rPr>
      </w:pPr>
      <w:r>
        <w:rPr>
          <w:rFonts w:ascii="Liberation Sans" w:hAnsi="Liberation Sans"/>
          <w:b/>
          <w:bCs/>
          <w:lang w:val="et-EE"/>
        </w:rPr>
        <w:t>Nägemispuudega inimes</w:t>
      </w:r>
      <w:r>
        <w:rPr>
          <w:rFonts w:ascii="Liberation Sans" w:hAnsi="Liberation Sans"/>
          <w:b/>
          <w:bCs/>
          <w:lang w:val="et-EE"/>
        </w:rPr>
        <w:t>i esindavate</w:t>
      </w:r>
      <w:r>
        <w:rPr>
          <w:rFonts w:ascii="Liberation Sans" w:hAnsi="Liberation Sans"/>
          <w:b/>
          <w:bCs/>
          <w:lang w:val="et-EE"/>
        </w:rPr>
        <w:t xml:space="preserve"> ühingute kontaktid</w:t>
      </w:r>
      <w:r>
        <w:rPr>
          <w:rFonts w:ascii="Liberation Sans" w:hAnsi="Liberation Sans"/>
          <w:lang w:val="et-EE"/>
        </w:rPr>
        <w:t xml:space="preserve">: </w:t>
      </w:r>
      <w:hyperlink r:id="rId62">
        <w:r>
          <w:rPr>
            <w:rStyle w:val="InternetLink"/>
            <w:rFonts w:ascii="Liberation Sans" w:hAnsi="Liberation Sans"/>
            <w:lang w:val="et-EE"/>
          </w:rPr>
          <w:t>https://pimedateliit.ee/liikmesuhingud/</w:t>
        </w:r>
      </w:hyperlink>
    </w:p>
    <w:p>
      <w:pPr>
        <w:pStyle w:val="Normal"/>
        <w:numPr>
          <w:ilvl w:val="0"/>
          <w:numId w:val="19"/>
        </w:numPr>
        <w:bidi w:val="0"/>
        <w:spacing w:lineRule="auto" w:line="360"/>
        <w:jc w:val="both"/>
        <w:rPr>
          <w:rFonts w:ascii="Liberation Sans" w:hAnsi="Liberation Sans"/>
          <w:lang w:val="et-EE"/>
        </w:rPr>
      </w:pPr>
      <w:r>
        <w:rPr>
          <w:rFonts w:ascii="Liberation Sans" w:hAnsi="Liberation Sans"/>
          <w:b/>
          <w:bCs/>
          <w:lang w:val="et-EE"/>
        </w:rPr>
        <w:t>Infot levitavad meililistid</w:t>
      </w:r>
      <w:r>
        <w:rPr>
          <w:rFonts w:ascii="Liberation Sans" w:hAnsi="Liberation Sans"/>
          <w:lang w:val="et-EE"/>
        </w:rPr>
        <w:t xml:space="preserve">: </w:t>
      </w:r>
      <w:hyperlink r:id="rId63">
        <w:r>
          <w:rPr>
            <w:rStyle w:val="InternetLink"/>
            <w:rFonts w:ascii="Liberation Sans" w:hAnsi="Liberation Sans"/>
            <w:lang w:val="et-EE"/>
          </w:rPr>
          <w:t>https://pimedateliit.ee/meililistid/</w:t>
        </w:r>
      </w:hyperlink>
    </w:p>
    <w:p>
      <w:pPr>
        <w:pStyle w:val="Normal"/>
        <w:numPr>
          <w:ilvl w:val="0"/>
          <w:numId w:val="19"/>
        </w:numPr>
        <w:bidi w:val="0"/>
        <w:spacing w:lineRule="auto" w:line="360"/>
        <w:jc w:val="both"/>
        <w:rPr>
          <w:rFonts w:ascii="Liberation Sans" w:hAnsi="Liberation Sans"/>
          <w:lang w:val="et-EE"/>
        </w:rPr>
      </w:pPr>
      <w:r>
        <w:rPr>
          <w:rFonts w:ascii="Liberation Sans" w:hAnsi="Liberation Sans"/>
          <w:b/>
          <w:bCs/>
          <w:lang w:val="et-EE"/>
        </w:rPr>
        <w:t>Eesti Pimedate Raamatukogu lugejaks registreerumine:</w:t>
      </w:r>
      <w:r>
        <w:rPr>
          <w:rFonts w:ascii="Liberation Sans" w:hAnsi="Liberation Sans"/>
          <w:lang w:val="et-EE"/>
        </w:rPr>
        <w:t xml:space="preserve"> </w:t>
      </w:r>
      <w:hyperlink r:id="rId64">
        <w:r>
          <w:rPr>
            <w:rStyle w:val="InternetLink"/>
            <w:rFonts w:ascii="Liberation Sans" w:hAnsi="Liberation Sans"/>
            <w:lang w:val="et-EE"/>
          </w:rPr>
          <w:t>https://epr.ee/et/teenused/</w:t>
        </w:r>
      </w:hyperlink>
    </w:p>
    <w:p>
      <w:pPr>
        <w:pStyle w:val="Heading2"/>
        <w:rPr/>
      </w:pPr>
      <w:bookmarkStart w:id="108" w:name="__RefHeading___Toc10695_2984105123"/>
      <w:bookmarkEnd w:id="108"/>
      <w:r>
        <w:rPr>
          <w:rFonts w:eastAsia="Noto Serif CJK SC" w:cs="Lohit Devanagari"/>
          <w:b/>
          <w:bCs/>
          <w:color w:val="auto"/>
          <w:kern w:val="2"/>
          <w:sz w:val="24"/>
          <w:szCs w:val="24"/>
          <w:lang w:val="et-EE" w:eastAsia="zh-CN" w:bidi="hi-IN"/>
        </w:rPr>
        <w:t>L</w:t>
      </w:r>
      <w:r>
        <w:rPr>
          <w:b/>
          <w:bCs/>
          <w:lang w:val="et-EE"/>
        </w:rPr>
        <w:t>isalugemist</w:t>
      </w:r>
    </w:p>
    <w:p>
      <w:pPr>
        <w:pStyle w:val="Normal"/>
        <w:numPr>
          <w:ilvl w:val="0"/>
          <w:numId w:val="18"/>
        </w:numPr>
        <w:bidi w:val="0"/>
        <w:spacing w:lineRule="auto" w:line="360"/>
        <w:jc w:val="both"/>
        <w:rPr>
          <w:rFonts w:ascii="Liberation Sans" w:hAnsi="Liberation Sans"/>
          <w:lang w:val="et-EE"/>
        </w:rPr>
      </w:pPr>
      <w:r>
        <w:rPr>
          <w:rFonts w:ascii="Liberation Sans" w:hAnsi="Liberation Sans"/>
          <w:lang w:val="et-EE"/>
        </w:rPr>
        <w:t xml:space="preserve">Suhtlemisjuhend „Kui kohtad nägemispuudega inimest“: </w:t>
      </w:r>
      <w:hyperlink r:id="rId65">
        <w:r>
          <w:rPr>
            <w:rStyle w:val="InternetLink"/>
            <w:rFonts w:ascii="Liberation Sans" w:hAnsi="Liberation Sans"/>
            <w:lang w:val="et-EE"/>
          </w:rPr>
          <w:t>https://osaluskogud.ee/wp-content/uploads/Kui-kohtad-nagemispuudega-inimest-1.pdf</w:t>
        </w:r>
      </w:hyperlink>
    </w:p>
    <w:p>
      <w:pPr>
        <w:pStyle w:val="Normal"/>
        <w:numPr>
          <w:ilvl w:val="0"/>
          <w:numId w:val="18"/>
        </w:numPr>
        <w:bidi w:val="0"/>
        <w:spacing w:lineRule="auto" w:line="360"/>
        <w:jc w:val="both"/>
        <w:rPr>
          <w:rFonts w:ascii="Liberation Sans" w:hAnsi="Liberation Sans"/>
          <w:lang w:val="et-EE"/>
        </w:rPr>
      </w:pPr>
      <w:r>
        <w:rPr>
          <w:rFonts w:ascii="Liberation Sans" w:hAnsi="Liberation Sans"/>
          <w:lang w:val="et-EE"/>
        </w:rPr>
        <w:t xml:space="preserve">Eesti Puuetega Inimeste Koja koostatud juhendmaterjal „Teekond erilise lapse kõrval: käsiraamat puudega ja erivajadusega noorte lähedastele“: </w:t>
      </w:r>
      <w:hyperlink r:id="rId66">
        <w:r>
          <w:rPr>
            <w:rStyle w:val="InternetLink"/>
            <w:rFonts w:ascii="Liberation Sans" w:hAnsi="Liberation Sans"/>
            <w:lang w:val="et-EE"/>
          </w:rPr>
          <w:t>https://www.epikoda.ee/wp-content/uploads/2018/01/EPIK_Kasiraamat_EST.pdf?fbclid=IwAR0Oc56wy6Ut63YgWLXkTQLyz4-V-X38cD_CHBG4Ogs_kRAE-5SyF27qAyQ</w:t>
        </w:r>
      </w:hyperlink>
    </w:p>
    <w:sectPr>
      <w:footerReference w:type="default" r:id="rId67"/>
      <w:footerReference w:type="first" r:id="rId68"/>
      <w:type w:val="nextPage"/>
      <w:pgSz w:w="11906" w:h="16838"/>
      <w:pgMar w:left="1134" w:right="1134" w:header="0" w:top="1134" w:footer="1134" w:bottom="1698"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Sans">
    <w:altName w:val="Arial"/>
    <w:charset w:val="01"/>
    <w:family w:val="swiss"/>
    <w:pitch w:val="variable"/>
  </w:font>
  <w:font w:name="Symbol">
    <w:charset w:val="02"/>
    <w:family w:val="auto"/>
    <w:pitch w:val="default"/>
  </w:font>
  <w:font w:name="Wingdings 2">
    <w:charset w:val="02"/>
    <w:family w:val="auto"/>
    <w:pitch w:val="default"/>
  </w:font>
  <w:font w:name="OpenSymbol">
    <w:altName w:val="Arial Unicode MS"/>
    <w:charset w:val="01"/>
    <w:family w:val="auto"/>
    <w:pitch w:val="variable"/>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1105"/>
        </w:tabs>
        <w:ind w:left="1105" w:hanging="360"/>
      </w:pPr>
      <w:rPr>
        <w:rFonts w:ascii="Symbol" w:hAnsi="Symbol" w:cs="Symbol" w:hint="default"/>
      </w:rPr>
    </w:lvl>
    <w:lvl w:ilvl="1">
      <w:start w:val="1"/>
      <w:numFmt w:val="bullet"/>
      <w:lvlText w:val="◦"/>
      <w:lvlJc w:val="left"/>
      <w:pPr>
        <w:tabs>
          <w:tab w:val="num" w:pos="1465"/>
        </w:tabs>
        <w:ind w:left="1465" w:hanging="360"/>
      </w:pPr>
      <w:rPr>
        <w:rFonts w:ascii="OpenSymbol" w:hAnsi="OpenSymbol" w:cs="OpenSymbol" w:hint="default"/>
      </w:rPr>
    </w:lvl>
    <w:lvl w:ilvl="2">
      <w:start w:val="1"/>
      <w:numFmt w:val="bullet"/>
      <w:lvlText w:val="▪"/>
      <w:lvlJc w:val="left"/>
      <w:pPr>
        <w:tabs>
          <w:tab w:val="num" w:pos="1825"/>
        </w:tabs>
        <w:ind w:left="1825" w:hanging="360"/>
      </w:pPr>
      <w:rPr>
        <w:rFonts w:ascii="OpenSymbol" w:hAnsi="OpenSymbol" w:cs="OpenSymbol" w:hint="default"/>
      </w:rPr>
    </w:lvl>
    <w:lvl w:ilvl="3">
      <w:start w:val="1"/>
      <w:numFmt w:val="bullet"/>
      <w:lvlText w:val=""/>
      <w:lvlJc w:val="left"/>
      <w:pPr>
        <w:tabs>
          <w:tab w:val="num" w:pos="2185"/>
        </w:tabs>
        <w:ind w:left="2185" w:hanging="360"/>
      </w:pPr>
      <w:rPr>
        <w:rFonts w:ascii="Symbol" w:hAnsi="Symbol" w:cs="Symbol" w:hint="default"/>
      </w:rPr>
    </w:lvl>
    <w:lvl w:ilvl="4">
      <w:start w:val="1"/>
      <w:numFmt w:val="bullet"/>
      <w:lvlText w:val="◦"/>
      <w:lvlJc w:val="left"/>
      <w:pPr>
        <w:tabs>
          <w:tab w:val="num" w:pos="2545"/>
        </w:tabs>
        <w:ind w:left="2545" w:hanging="360"/>
      </w:pPr>
      <w:rPr>
        <w:rFonts w:ascii="OpenSymbol" w:hAnsi="OpenSymbol" w:cs="OpenSymbol" w:hint="default"/>
      </w:rPr>
    </w:lvl>
    <w:lvl w:ilvl="5">
      <w:start w:val="1"/>
      <w:numFmt w:val="bullet"/>
      <w:lvlText w:val="▪"/>
      <w:lvlJc w:val="left"/>
      <w:pPr>
        <w:tabs>
          <w:tab w:val="num" w:pos="2905"/>
        </w:tabs>
        <w:ind w:left="2905" w:hanging="360"/>
      </w:pPr>
      <w:rPr>
        <w:rFonts w:ascii="OpenSymbol" w:hAnsi="OpenSymbol" w:cs="OpenSymbol" w:hint="default"/>
      </w:rPr>
    </w:lvl>
    <w:lvl w:ilvl="6">
      <w:start w:val="1"/>
      <w:numFmt w:val="bullet"/>
      <w:lvlText w:val=""/>
      <w:lvlJc w:val="left"/>
      <w:pPr>
        <w:tabs>
          <w:tab w:val="num" w:pos="3265"/>
        </w:tabs>
        <w:ind w:left="3265" w:hanging="360"/>
      </w:pPr>
      <w:rPr>
        <w:rFonts w:ascii="Symbol" w:hAnsi="Symbol" w:cs="Symbol" w:hint="default"/>
      </w:rPr>
    </w:lvl>
    <w:lvl w:ilvl="7">
      <w:start w:val="1"/>
      <w:numFmt w:val="bullet"/>
      <w:lvlText w:val="◦"/>
      <w:lvlJc w:val="left"/>
      <w:pPr>
        <w:tabs>
          <w:tab w:val="num" w:pos="3625"/>
        </w:tabs>
        <w:ind w:left="3625" w:hanging="360"/>
      </w:pPr>
      <w:rPr>
        <w:rFonts w:ascii="OpenSymbol" w:hAnsi="OpenSymbol" w:cs="OpenSymbol" w:hint="default"/>
      </w:rPr>
    </w:lvl>
    <w:lvl w:ilvl="8">
      <w:start w:val="1"/>
      <w:numFmt w:val="bullet"/>
      <w:lvlText w:val="▪"/>
      <w:lvlJc w:val="left"/>
      <w:pPr>
        <w:tabs>
          <w:tab w:val="num" w:pos="3985"/>
        </w:tabs>
        <w:ind w:left="3985"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30"/>
  <w:revisionView w:insDel="0" w:formatting="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IndexLink">
    <w:name w:val="Index Link"/>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dexHeading">
    <w:name w:val="Index Heading"/>
    <w:basedOn w:val="Heading"/>
    <w:pPr>
      <w:suppressLineNumbers/>
      <w:ind w:left="0" w:right="0" w:hanging="0"/>
    </w:pPr>
    <w:rPr>
      <w:b/>
      <w:bCs/>
      <w:sz w:val="32"/>
      <w:szCs w:val="32"/>
    </w:rPr>
  </w:style>
  <w:style w:type="paragraph" w:styleId="TOAHeading">
    <w:name w:val="TOA Heading"/>
    <w:basedOn w:val="IndexHeading"/>
    <w:qFormat/>
    <w:pPr>
      <w:suppressLineNumbers/>
      <w:ind w:left="0" w:right="0" w:hanging="0"/>
    </w:pPr>
    <w:rPr>
      <w:b/>
      <w:bCs/>
      <w:sz w:val="32"/>
      <w:szCs w:val="32"/>
    </w:rPr>
  </w:style>
  <w:style w:type="paragraph" w:styleId="Contents1">
    <w:name w:val="TOC 1"/>
    <w:basedOn w:val="Index"/>
    <w:pPr>
      <w:tabs>
        <w:tab w:val="clear" w:pos="709"/>
        <w:tab w:val="right" w:pos="9638" w:leader="dot"/>
      </w:tabs>
      <w:ind w:left="0" w:right="0" w:hanging="0"/>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 w:type="paragraph" w:styleId="Contents2">
    <w:name w:val="TOC 2"/>
    <w:basedOn w:val="Index"/>
    <w:pPr>
      <w:tabs>
        <w:tab w:val="clear" w:pos="709"/>
        <w:tab w:val="right" w:pos="9638" w:leader="dot"/>
      </w:tabs>
      <w:ind w:left="283" w:right="0" w:hanging="0"/>
    </w:pPr>
    <w:rPr/>
  </w:style>
  <w:style w:type="paragraph" w:styleId="Contents3">
    <w:name w:val="TOC 3"/>
    <w:basedOn w:val="Index"/>
    <w:pPr>
      <w:tabs>
        <w:tab w:val="clear" w:pos="709"/>
        <w:tab w:val="right" w:pos="9638" w:leader="dot"/>
      </w:tabs>
      <w:ind w:left="566" w:right="0" w:hanging="0"/>
    </w:pPr>
    <w:rPr/>
  </w:style>
  <w:style w:type="paragraph" w:styleId="ContentsHeading">
    <w:name w:val="TOA Heading"/>
    <w:basedOn w:val="IndexHeading"/>
    <w:pPr>
      <w:suppressLineNumbers/>
      <w:ind w:left="0" w:hanging="0"/>
    </w:pPr>
    <w:rPr>
      <w:b/>
      <w:bCs/>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aluskogud.ee/wp-content/uploads/Kui-kohtad-nagemispuudega-inimest-1.pdf" TargetMode="External"/><Relationship Id="rId3" Type="http://schemas.openxmlformats.org/officeDocument/2006/relationships/hyperlink" Target="http://www.digilugu.ee/" TargetMode="External"/><Relationship Id="rId4" Type="http://schemas.openxmlformats.org/officeDocument/2006/relationships/hyperlink" Target="mailto:info@sotsiaalkindlustusamet.ee" TargetMode="External"/><Relationship Id="rId5" Type="http://schemas.openxmlformats.org/officeDocument/2006/relationships/hyperlink" Target="http://www.nirkkeskus.ee/" TargetMode="External"/><Relationship Id="rId6" Type="http://schemas.openxmlformats.org/officeDocument/2006/relationships/hyperlink" Target="http://www.tek.tartu.ee/" TargetMode="External"/><Relationship Id="rId7" Type="http://schemas.openxmlformats.org/officeDocument/2006/relationships/hyperlink" Target="http://www.laegas.ee/" TargetMode="External"/><Relationship Id="rId8" Type="http://schemas.openxmlformats.org/officeDocument/2006/relationships/hyperlink" Target="http://www.laservisioon.ee/" TargetMode="External"/><Relationship Id="rId9" Type="http://schemas.openxmlformats.org/officeDocument/2006/relationships/hyperlink" Target="https://www.sotsiaalkindlustusamet.ee/et/puue-ja-hoolekanne/abivahendi-vajajale" TargetMode="External"/><Relationship Id="rId10" Type="http://schemas.openxmlformats.org/officeDocument/2006/relationships/hyperlink" Target="http://www.abikoertekeskus.ee/" TargetMode="External"/><Relationship Id="rId11" Type="http://schemas.openxmlformats.org/officeDocument/2006/relationships/hyperlink" Target="https://sotsiaalkindlustusamet.ee/et/puue-ja-hoolekanne/puudega-inimesele/juhtkoera-taotlemine" TargetMode="External"/><Relationship Id="rId12" Type="http://schemas.openxmlformats.org/officeDocument/2006/relationships/hyperlink" Target="https://www.riigiteataja.ee/akt/130032021009" TargetMode="External"/><Relationship Id="rId13" Type="http://schemas.openxmlformats.org/officeDocument/2006/relationships/hyperlink" Target="https://sotsiaalkindlustusamet.ee/et/puue-ja-hoolekanne/puudega-inimesele" TargetMode="External"/><Relationship Id="rId14" Type="http://schemas.openxmlformats.org/officeDocument/2006/relationships/hyperlink" Target="Vaata lisa: https://www.sotsiaalkindlustusamet.ee/et/puue-ja-hoolekanne/puudega-inimesele#Tasustatud-hoolduspuhkus" TargetMode="External"/><Relationship Id="rId15" Type="http://schemas.openxmlformats.org/officeDocument/2006/relationships/hyperlink" Target="http://www.eesti.ee/" TargetMode="External"/><Relationship Id="rId16" Type="http://schemas.openxmlformats.org/officeDocument/2006/relationships/hyperlink" Target="https://harno.ee/erivajadusega-uliopilaste-stipendium" TargetMode="External"/><Relationship Id="rId17" Type="http://schemas.openxmlformats.org/officeDocument/2006/relationships/hyperlink" Target="https://haridusportaal.edu.ee/" TargetMode="External"/><Relationship Id="rId18" Type="http://schemas.openxmlformats.org/officeDocument/2006/relationships/hyperlink" Target="https://haridusportaal.edu.ee/artiklid/kutseharidus" TargetMode="External"/><Relationship Id="rId19" Type="http://schemas.openxmlformats.org/officeDocument/2006/relationships/hyperlink" Target="https://haridusportaal.edu.ee/kool?type=2364" TargetMode="External"/><Relationship Id="rId20" Type="http://schemas.openxmlformats.org/officeDocument/2006/relationships/hyperlink" Target="https://haridusportaal.edu.ee/artiklid/k&#245;rgharidus" TargetMode="External"/><Relationship Id="rId21" Type="http://schemas.openxmlformats.org/officeDocument/2006/relationships/hyperlink" Target="https://haridusportaal.edu.ee/kool?type=2365" TargetMode="External"/><Relationship Id="rId22" Type="http://schemas.openxmlformats.org/officeDocument/2006/relationships/hyperlink" Target="https://www.bellnor.ee/" TargetMode="External"/><Relationship Id="rId23" Type="http://schemas.openxmlformats.org/officeDocument/2006/relationships/hyperlink" Target="http://ww.digilugu.ee/" TargetMode="External"/><Relationship Id="rId24" Type="http://schemas.openxmlformats.org/officeDocument/2006/relationships/hyperlink" Target="https://www.youtube.com/watch?v=046YiQAp19I" TargetMode="External"/><Relationship Id="rId25" Type="http://schemas.openxmlformats.org/officeDocument/2006/relationships/hyperlink" Target="https://www.tootukassa.ee/et/teenused/toovoime-hindamine" TargetMode="External"/><Relationship Id="rId26" Type="http://schemas.openxmlformats.org/officeDocument/2006/relationships/hyperlink" Target="https://www.epikoda.ee/mida-me-teeme/noustamine/noustamine-toovoime-voi-puude-raskusastme-hindamise-taotlejatele" TargetMode="External"/><Relationship Id="rId27" Type="http://schemas.openxmlformats.org/officeDocument/2006/relationships/hyperlink" Target="http://www.nirkkeskus.ee/" TargetMode="External"/><Relationship Id="rId28" Type="http://schemas.openxmlformats.org/officeDocument/2006/relationships/hyperlink" Target="http://www.tek.tartu.ee/" TargetMode="External"/><Relationship Id="rId29" Type="http://schemas.openxmlformats.org/officeDocument/2006/relationships/hyperlink" Target="https://www.tootukassa.ee/et/teenused/vahenenud-toovoimega-inimestele/tooalane-rehabilitatsioon" TargetMode="External"/><Relationship Id="rId30" Type="http://schemas.openxmlformats.org/officeDocument/2006/relationships/hyperlink" Target="http://www.nirkkeskus.ee/" TargetMode="External"/><Relationship Id="rId31" Type="http://schemas.openxmlformats.org/officeDocument/2006/relationships/hyperlink" Target="https://www.tootukassa.ee/et/teenused/vahenenud-toovoimega-inimestele/kogemusnoustamine" TargetMode="External"/><Relationship Id="rId32" Type="http://schemas.openxmlformats.org/officeDocument/2006/relationships/hyperlink" Target="https://www.tootukassa.ee/et/teenused/vahenenud-toovoimega-inimesele/toolesoidu-toetus" TargetMode="External"/><Relationship Id="rId33" Type="http://schemas.openxmlformats.org/officeDocument/2006/relationships/hyperlink" Target="https://www.tootukassa.ee/et/teenused/vahenenud-toovoimega-inimesele/tugiisikuga-tootamine" TargetMode="External"/><Relationship Id="rId34" Type="http://schemas.openxmlformats.org/officeDocument/2006/relationships/hyperlink" Target="https://www.tootukassa.ee/et/teenused/vahenenud-toovoimega-inimesele/tooalane-abivahend" TargetMode="External"/><Relationship Id="rId35" Type="http://schemas.openxmlformats.org/officeDocument/2006/relationships/hyperlink" Target="https://www.tootukassa.ee/et/teenused/vahenenud-toovoimega-inimesele/kaitstud-too" TargetMode="External"/><Relationship Id="rId36" Type="http://schemas.openxmlformats.org/officeDocument/2006/relationships/hyperlink" Target="https://www.tootukassa.ee/et/teenused/vahenenud-toovoimega-inimestele/tookoha-kohandamine" TargetMode="External"/><Relationship Id="rId37" Type="http://schemas.openxmlformats.org/officeDocument/2006/relationships/hyperlink" Target="https://www.tootukassa.ee/et/teenused/toootsingud/tooklubi" TargetMode="External"/><Relationship Id="rId38" Type="http://schemas.openxmlformats.org/officeDocument/2006/relationships/hyperlink" Target="https://www.tootukassa.ee/et/teenused/toootsingud/tooharjutus" TargetMode="External"/><Relationship Id="rId39" Type="http://schemas.openxmlformats.org/officeDocument/2006/relationships/hyperlink" Target="https://www.tootukassa.ee/et/teenused/toootsingud/psuhholoogiline-vola-ja-soltuvusnoustamine" TargetMode="External"/><Relationship Id="rId40" Type="http://schemas.openxmlformats.org/officeDocument/2006/relationships/hyperlink" Target="https://www.tootukassa.ee/et/teenused/toootsingud/vabatahtlik-too" TargetMode="External"/><Relationship Id="rId41" Type="http://schemas.openxmlformats.org/officeDocument/2006/relationships/hyperlink" Target="ttps://www.tootukassa.ee/et/teenused/toootsingud/toopraktika" TargetMode="External"/><Relationship Id="rId42" Type="http://schemas.openxmlformats.org/officeDocument/2006/relationships/hyperlink" Target="http://www.pimemassoorid.ee/" TargetMode="External"/><Relationship Id="rId43" Type="http://schemas.openxmlformats.org/officeDocument/2006/relationships/hyperlink" Target="https://www.minukarjaar.ee/ ja https://www.teeviit.ee/" TargetMode="External"/><Relationship Id="rId44" Type="http://schemas.openxmlformats.org/officeDocument/2006/relationships/hyperlink" Target="https://www.sm.ee/et/kohaliku-omavalitsuse-korraldatavad-sotsiaalteenused" TargetMode="External"/><Relationship Id="rId45" Type="http://schemas.openxmlformats.org/officeDocument/2006/relationships/hyperlink" Target="https://www.tallinn.ee/est/Puuetega-inimeste-sotsiaaltransporditeenus-2022" TargetMode="External"/><Relationship Id="rId46" Type="http://schemas.openxmlformats.org/officeDocument/2006/relationships/hyperlink" Target="https://www.tartu.ee/et/sotsiaaltransporditeenus-taisealistele" TargetMode="External"/><Relationship Id="rId47" Type="http://schemas.openxmlformats.org/officeDocument/2006/relationships/hyperlink" Target="http://www.epifond.ee/fondist/parkimiskaardid/" TargetMode="External"/><Relationship Id="rId48" Type="http://schemas.openxmlformats.org/officeDocument/2006/relationships/hyperlink" Target="https://pimedateliit.ee/liikmesuhingud/" TargetMode="External"/><Relationship Id="rId49" Type="http://schemas.openxmlformats.org/officeDocument/2006/relationships/hyperlink" Target="https://pimedateliit.ee/liikmesuhingud/" TargetMode="External"/><Relationship Id="rId50" Type="http://schemas.openxmlformats.org/officeDocument/2006/relationships/hyperlink" Target="https://epr.ee/et/teenused/" TargetMode="External"/><Relationship Id="rId51" Type="http://schemas.openxmlformats.org/officeDocument/2006/relationships/hyperlink" Target="https://pimedateliit.ee/ajakiri-valguse-kaja/" TargetMode="External"/><Relationship Id="rId52" Type="http://schemas.openxmlformats.org/officeDocument/2006/relationships/hyperlink" Target="https://pimedateliit.ee/meililistid/" TargetMode="External"/><Relationship Id="rId53" Type="http://schemas.openxmlformats.org/officeDocument/2006/relationships/hyperlink" Target="https://www.facebook.com/groups/1276488659385287" TargetMode="External"/><Relationship Id="rId54" Type="http://schemas.openxmlformats.org/officeDocument/2006/relationships/hyperlink" Target="https://www.facebook.com/EestiPimedateSpordiliit" TargetMode="External"/><Relationship Id="rId55" Type="http://schemas.openxmlformats.org/officeDocument/2006/relationships/hyperlink" Target="https://www.tallinn-airport.ee/reisijale/erivajadustega-reisija/erivajadustega-reisija/" TargetMode="External"/><Relationship Id="rId56" Type="http://schemas.openxmlformats.org/officeDocument/2006/relationships/hyperlink" Target="https://www.epikoda.ee/soodustused" TargetMode="External"/><Relationship Id="rId57" Type="http://schemas.openxmlformats.org/officeDocument/2006/relationships/hyperlink" Target="https://www.sotsiaalkindlustusamet.ee/et/puue-ja-hoolekanne/puude-tuvastamine" TargetMode="External"/><Relationship Id="rId58" Type="http://schemas.openxmlformats.org/officeDocument/2006/relationships/hyperlink" Target="https://www.youtube.com/watch?v=046YiQAp19I" TargetMode="External"/><Relationship Id="rId59" Type="http://schemas.openxmlformats.org/officeDocument/2006/relationships/hyperlink" Target="../Downloads/tk_b5_landscape_243x174mm-kinnitatud.pdf" TargetMode="External"/><Relationship Id="rId60" Type="http://schemas.openxmlformats.org/officeDocument/2006/relationships/hyperlink" Target="https://www.sotsiaalkindlustusamet.ee/et/puue-ja-hoolekanne/abivahendi-vajajale" TargetMode="External"/><Relationship Id="rId61" Type="http://schemas.openxmlformats.org/officeDocument/2006/relationships/hyperlink" Target="https://silmalaegas.laegas.ee/" TargetMode="External"/><Relationship Id="rId62" Type="http://schemas.openxmlformats.org/officeDocument/2006/relationships/hyperlink" Target="https://pimedateliit.ee/liikmesuhingud/" TargetMode="External"/><Relationship Id="rId63" Type="http://schemas.openxmlformats.org/officeDocument/2006/relationships/hyperlink" Target="https://pimedateliit.ee/meililistid/" TargetMode="External"/><Relationship Id="rId64" Type="http://schemas.openxmlformats.org/officeDocument/2006/relationships/hyperlink" Target="https://epr.ee/et/teenused/" TargetMode="External"/><Relationship Id="rId65" Type="http://schemas.openxmlformats.org/officeDocument/2006/relationships/hyperlink" Target="https://osaluskogud.ee/wp-content/uploads/Kui-kohtad-nagemispuudega-inimest-1.pdf" TargetMode="External"/><Relationship Id="rId66" Type="http://schemas.openxmlformats.org/officeDocument/2006/relationships/hyperlink" Target="https://www.epikoda.ee/wp-content/uploads/2018/01/EPIK_Kasiraamat_EST.pdf?fbclid=IwAR0Oc56wy6Ut63YgWLXkTQLyz4-V-X38cD_CHBG4Ogs_kRAE-5SyF27qAyQ" TargetMode="External"/><Relationship Id="rId67" Type="http://schemas.openxmlformats.org/officeDocument/2006/relationships/footer" Target="footer1.xml"/><Relationship Id="rId68" Type="http://schemas.openxmlformats.org/officeDocument/2006/relationships/footer" Target="footer2.xml"/><Relationship Id="rId69" Type="http://schemas.openxmlformats.org/officeDocument/2006/relationships/numbering" Target="numbering.xml"/><Relationship Id="rId70" Type="http://schemas.openxmlformats.org/officeDocument/2006/relationships/fontTable" Target="fontTable.xml"/><Relationship Id="rId7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12938</TotalTime>
  <Application>LibreOffice/6.4.7.2$Linux_X86_64 LibreOffice_project/40$Build-2</Application>
  <Pages>44</Pages>
  <Words>9883</Words>
  <Characters>72775</Characters>
  <CharactersWithSpaces>82144</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2022-03-28T13:14:30Z</dcterms:created>
  <dc:creator/>
  <dc:description/>
  <dc:language>en-US</dc:language>
  <cp:lastModifiedBy/>
  <dcterms:modified xsi:type="dcterms:W3CDTF">2022-04-18T03:43:10Z</dcterms:modified>
  <cp:revision>627</cp:revision>
  <dc:subject/>
  <dc:title/>
</cp:coreProperties>
</file>